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30ACB" w14:textId="0CC16DC2" w:rsidR="008F50E7" w:rsidRPr="0038540F" w:rsidRDefault="004A4D24" w:rsidP="00925EC9">
      <w:pPr>
        <w:spacing w:after="60" w:line="23" w:lineRule="atLeast"/>
        <w:jc w:val="right"/>
        <w:rPr>
          <w:rFonts w:cs="Arial"/>
          <w:b/>
          <w:szCs w:val="20"/>
        </w:rPr>
      </w:pPr>
      <w:r>
        <w:rPr>
          <w:rFonts w:cs="Arial"/>
          <w:b/>
          <w:szCs w:val="20"/>
        </w:rPr>
        <w:t xml:space="preserve">Załącznik </w:t>
      </w:r>
      <w:r w:rsidR="008F50E7" w:rsidRPr="0038540F">
        <w:rPr>
          <w:rFonts w:cs="Arial"/>
          <w:b/>
          <w:szCs w:val="20"/>
        </w:rPr>
        <w:t>nr 2 do Zapytania cenowego</w:t>
      </w:r>
    </w:p>
    <w:p w14:paraId="4F01E749" w14:textId="77777777" w:rsidR="008F50E7" w:rsidRPr="0038540F" w:rsidRDefault="008F50E7" w:rsidP="008F50E7">
      <w:pPr>
        <w:spacing w:after="0"/>
        <w:jc w:val="center"/>
        <w:rPr>
          <w:rFonts w:eastAsia="Times New Roman" w:cs="Arial"/>
          <w:b/>
          <w:color w:val="000000"/>
          <w:szCs w:val="20"/>
          <w:lang w:eastAsia="ar-SA"/>
        </w:rPr>
      </w:pPr>
    </w:p>
    <w:p w14:paraId="1712B7AF" w14:textId="309772A8" w:rsidR="008F50E7" w:rsidRPr="0038540F" w:rsidRDefault="002B618C" w:rsidP="008F50E7">
      <w:pPr>
        <w:spacing w:after="0"/>
        <w:jc w:val="center"/>
        <w:rPr>
          <w:rFonts w:eastAsia="Times New Roman" w:cs="Arial"/>
          <w:b/>
          <w:color w:val="000000"/>
          <w:szCs w:val="20"/>
          <w:lang w:eastAsia="ar-SA"/>
        </w:rPr>
      </w:pPr>
      <w:r>
        <w:rPr>
          <w:rFonts w:eastAsia="Times New Roman" w:cs="Arial"/>
          <w:b/>
          <w:color w:val="000000"/>
          <w:szCs w:val="20"/>
          <w:lang w:eastAsia="ar-SA"/>
        </w:rPr>
        <w:t xml:space="preserve">Projekt </w:t>
      </w:r>
      <w:r w:rsidR="008C582D" w:rsidRPr="0038540F">
        <w:rPr>
          <w:rFonts w:eastAsia="Times New Roman" w:cs="Arial"/>
          <w:b/>
          <w:color w:val="000000"/>
          <w:szCs w:val="20"/>
          <w:lang w:eastAsia="ar-SA"/>
        </w:rPr>
        <w:t xml:space="preserve"> umowy </w:t>
      </w:r>
    </w:p>
    <w:p w14:paraId="441D7816" w14:textId="77777777" w:rsidR="008F50E7" w:rsidRPr="0038540F" w:rsidRDefault="008F50E7" w:rsidP="008F50E7">
      <w:pPr>
        <w:spacing w:after="0"/>
        <w:jc w:val="left"/>
        <w:rPr>
          <w:rFonts w:cs="Arial"/>
          <w:szCs w:val="20"/>
        </w:rPr>
      </w:pPr>
    </w:p>
    <w:p w14:paraId="0C5C33E1" w14:textId="4975EB22" w:rsidR="0066050D" w:rsidRPr="0066050D" w:rsidRDefault="000D5FC2" w:rsidP="0066050D">
      <w:pPr>
        <w:tabs>
          <w:tab w:val="center" w:pos="4253"/>
        </w:tabs>
        <w:spacing w:after="0"/>
        <w:rPr>
          <w:rFonts w:cs="Arial"/>
          <w:szCs w:val="20"/>
        </w:rPr>
      </w:pPr>
      <w:r w:rsidRPr="003055CC">
        <w:rPr>
          <w:rFonts w:cs="Arial"/>
          <w:szCs w:val="20"/>
        </w:rPr>
        <w:t xml:space="preserve">Zawarta </w:t>
      </w:r>
      <w:r w:rsidR="0066050D" w:rsidRPr="0066050D">
        <w:rPr>
          <w:rFonts w:cs="Arial"/>
          <w:b/>
          <w:szCs w:val="20"/>
        </w:rPr>
        <w:t>w dniu ………….………20</w:t>
      </w:r>
      <w:r w:rsidR="0066050D">
        <w:rPr>
          <w:rFonts w:cs="Arial"/>
          <w:b/>
          <w:szCs w:val="20"/>
        </w:rPr>
        <w:t>23</w:t>
      </w:r>
      <w:r w:rsidR="0066050D" w:rsidRPr="0066050D">
        <w:rPr>
          <w:rFonts w:cs="Arial"/>
          <w:szCs w:val="20"/>
        </w:rPr>
        <w:t xml:space="preserve"> roku pomiędzy Gminą Miasta Radomia ul. Jana Kilińskiego 30,</w:t>
      </w:r>
      <w:r w:rsidR="0066050D" w:rsidRPr="0066050D">
        <w:rPr>
          <w:rFonts w:cs="Arial"/>
          <w:szCs w:val="20"/>
        </w:rPr>
        <w:br/>
      </w:r>
      <w:bookmarkStart w:id="0" w:name="_Hlk103853710"/>
      <w:r w:rsidR="0066050D" w:rsidRPr="0066050D">
        <w:rPr>
          <w:rFonts w:cs="Arial"/>
          <w:szCs w:val="20"/>
        </w:rPr>
        <w:t xml:space="preserve">26-600 Radom, NIP 7962817529, REGON 670223451 w ramach działalności </w:t>
      </w:r>
      <w:r w:rsidR="0066050D" w:rsidRPr="0066050D">
        <w:rPr>
          <w:rFonts w:cs="Arial"/>
          <w:b/>
          <w:szCs w:val="20"/>
        </w:rPr>
        <w:t xml:space="preserve">Domu Pomocy Społecznej </w:t>
      </w:r>
      <w:r w:rsidR="006E6D5E">
        <w:rPr>
          <w:rFonts w:cs="Arial"/>
          <w:b/>
          <w:szCs w:val="20"/>
        </w:rPr>
        <w:t>Weterana Walki i Pracy, ul. Wyścigowa 16</w:t>
      </w:r>
      <w:r w:rsidR="0066050D" w:rsidRPr="0066050D">
        <w:rPr>
          <w:rFonts w:cs="Arial"/>
          <w:b/>
          <w:szCs w:val="20"/>
        </w:rPr>
        <w:t xml:space="preserve">, 26-600 Radom, </w:t>
      </w:r>
      <w:r w:rsidR="0066050D" w:rsidRPr="0066050D">
        <w:rPr>
          <w:rFonts w:cs="Arial"/>
          <w:szCs w:val="20"/>
        </w:rPr>
        <w:t xml:space="preserve">w imieniu i na rzecz, której działa Anna Rybak–Pałka – Dyrektor Miejskiego Centrum Usług Wspólnych  w Radomiu, </w:t>
      </w:r>
      <w:bookmarkStart w:id="1" w:name="_Hlk116908496"/>
      <w:r w:rsidR="0066050D" w:rsidRPr="0066050D">
        <w:rPr>
          <w:rFonts w:cs="Arial"/>
          <w:szCs w:val="20"/>
        </w:rPr>
        <w:t>z siedzibą w Radomiu, przy ul. Pułaskiego 9 – na podstawie udzielonego przez Prezydenta Miasta Radomia pełnomocnictwa Nr 295/2022 z dnia 1 sierpnia 2022 roku</w:t>
      </w:r>
    </w:p>
    <w:bookmarkEnd w:id="0"/>
    <w:bookmarkEnd w:id="1"/>
    <w:p w14:paraId="4ABDF63E" w14:textId="483EFA15" w:rsidR="00C60901" w:rsidRDefault="00C60901" w:rsidP="000D5FC2">
      <w:pPr>
        <w:tabs>
          <w:tab w:val="center" w:pos="4253"/>
        </w:tabs>
        <w:spacing w:after="0"/>
        <w:rPr>
          <w:rFonts w:cs="Arial"/>
          <w:szCs w:val="20"/>
        </w:rPr>
      </w:pPr>
    </w:p>
    <w:p w14:paraId="5C2F1989" w14:textId="77777777" w:rsidR="00C60901" w:rsidRDefault="00C60901" w:rsidP="00C60901">
      <w:pPr>
        <w:spacing w:after="60" w:line="23" w:lineRule="atLeast"/>
        <w:rPr>
          <w:rFonts w:cs="Arial"/>
          <w:szCs w:val="20"/>
        </w:rPr>
      </w:pPr>
    </w:p>
    <w:p w14:paraId="65F1672A" w14:textId="2735F61A" w:rsidR="00C60901" w:rsidRDefault="006E3FBE" w:rsidP="00C60901">
      <w:pPr>
        <w:spacing w:after="60" w:line="23" w:lineRule="atLeast"/>
        <w:rPr>
          <w:rFonts w:cs="Arial"/>
          <w:b/>
          <w:szCs w:val="20"/>
        </w:rPr>
      </w:pPr>
      <w:r w:rsidRPr="0038540F">
        <w:rPr>
          <w:rFonts w:cs="Arial"/>
          <w:szCs w:val="20"/>
        </w:rPr>
        <w:t xml:space="preserve">zwaną w dalszej części umowy </w:t>
      </w:r>
      <w:r w:rsidRPr="0038540F">
        <w:rPr>
          <w:rFonts w:cs="Arial"/>
          <w:b/>
          <w:szCs w:val="20"/>
        </w:rPr>
        <w:t>Zamawiającym,</w:t>
      </w:r>
    </w:p>
    <w:p w14:paraId="7E342904" w14:textId="77777777" w:rsidR="00381D87" w:rsidRPr="00381D87" w:rsidRDefault="00381D87" w:rsidP="00381D87">
      <w:pPr>
        <w:rPr>
          <w:rFonts w:cs="Arial"/>
          <w:b/>
          <w:szCs w:val="20"/>
        </w:rPr>
      </w:pPr>
      <w:r w:rsidRPr="00381D87">
        <w:rPr>
          <w:rFonts w:cs="Arial"/>
          <w:b/>
          <w:szCs w:val="20"/>
        </w:rPr>
        <w:t>a  …………………………….</w:t>
      </w:r>
    </w:p>
    <w:p w14:paraId="32168387" w14:textId="77777777" w:rsidR="00381D87" w:rsidRPr="00381D87" w:rsidRDefault="00381D87" w:rsidP="00381D87">
      <w:pPr>
        <w:rPr>
          <w:rFonts w:cs="Arial"/>
          <w:b/>
          <w:szCs w:val="20"/>
        </w:rPr>
      </w:pPr>
      <w:r w:rsidRPr="00381D87">
        <w:rPr>
          <w:rFonts w:cs="Arial"/>
          <w:b/>
          <w:szCs w:val="20"/>
        </w:rPr>
        <w:t xml:space="preserve">NIP: ……………………, Regon: …………….. , </w:t>
      </w:r>
    </w:p>
    <w:p w14:paraId="50E42595" w14:textId="24C09C4D" w:rsidR="00381D87" w:rsidRPr="00C60901" w:rsidRDefault="00381D87" w:rsidP="00381D87">
      <w:pPr>
        <w:spacing w:after="60" w:line="23" w:lineRule="atLeast"/>
        <w:rPr>
          <w:rFonts w:cs="Arial"/>
          <w:b/>
          <w:szCs w:val="20"/>
        </w:rPr>
      </w:pPr>
      <w:r w:rsidRPr="00381D87">
        <w:rPr>
          <w:rFonts w:cs="Arial"/>
          <w:b/>
          <w:szCs w:val="20"/>
        </w:rPr>
        <w:t>reprezentowanym przez: ……………………….</w:t>
      </w:r>
    </w:p>
    <w:p w14:paraId="5E26AE0B" w14:textId="77777777" w:rsidR="00C60901" w:rsidRDefault="00C60901" w:rsidP="008F50E7">
      <w:pPr>
        <w:spacing w:after="0"/>
        <w:rPr>
          <w:rFonts w:cs="Arial"/>
          <w:b/>
          <w:szCs w:val="20"/>
        </w:rPr>
      </w:pPr>
    </w:p>
    <w:p w14:paraId="474DC8C3" w14:textId="4267D7D1" w:rsidR="008F50E7" w:rsidRPr="0038540F" w:rsidRDefault="008F50E7" w:rsidP="008F50E7">
      <w:pPr>
        <w:spacing w:after="0"/>
        <w:rPr>
          <w:rFonts w:cs="Arial"/>
          <w:b/>
          <w:szCs w:val="20"/>
        </w:rPr>
      </w:pPr>
      <w:r w:rsidRPr="0038540F">
        <w:rPr>
          <w:rFonts w:cs="Arial"/>
          <w:szCs w:val="20"/>
        </w:rPr>
        <w:t xml:space="preserve">zwanym w dalszej części umowy </w:t>
      </w:r>
      <w:r w:rsidRPr="0038540F">
        <w:rPr>
          <w:rFonts w:cs="Arial"/>
          <w:b/>
          <w:szCs w:val="20"/>
        </w:rPr>
        <w:t>Wykonawcą</w:t>
      </w:r>
    </w:p>
    <w:p w14:paraId="0E1BB67C" w14:textId="77777777" w:rsidR="008F50E7" w:rsidRPr="0038540F" w:rsidRDefault="008F50E7" w:rsidP="008F50E7">
      <w:pPr>
        <w:spacing w:after="0"/>
        <w:rPr>
          <w:rFonts w:cs="Arial"/>
          <w:szCs w:val="20"/>
        </w:rPr>
      </w:pPr>
    </w:p>
    <w:p w14:paraId="10E00875" w14:textId="23A8AEE7" w:rsidR="006E3FBE" w:rsidRPr="0038540F" w:rsidRDefault="006E3FBE" w:rsidP="006E3FBE">
      <w:pPr>
        <w:spacing w:after="0" w:line="240" w:lineRule="auto"/>
        <w:rPr>
          <w:rFonts w:cs="Arial"/>
          <w:b/>
          <w:szCs w:val="20"/>
        </w:rPr>
      </w:pPr>
      <w:r w:rsidRPr="0038540F">
        <w:rPr>
          <w:rFonts w:cs="Arial"/>
          <w:i/>
          <w:szCs w:val="20"/>
        </w:rPr>
        <w:t xml:space="preserve">Niniejszą umowę strony zawierają bez stosowania przepisów </w:t>
      </w:r>
      <w:bookmarkStart w:id="2" w:name="_Hlk147130696"/>
      <w:r w:rsidRPr="0038540F">
        <w:rPr>
          <w:rFonts w:cs="Arial"/>
          <w:i/>
          <w:szCs w:val="20"/>
        </w:rPr>
        <w:t xml:space="preserve">ustawy z dnia 11 września 2019 roku - Prawo zamówień publicznych </w:t>
      </w:r>
      <w:bookmarkEnd w:id="2"/>
      <w:r w:rsidR="0089254F" w:rsidRPr="0089254F">
        <w:rPr>
          <w:rFonts w:eastAsia="Times New Roman" w:cs="Arial"/>
          <w:i/>
          <w:kern w:val="32"/>
          <w:szCs w:val="20"/>
          <w:lang w:eastAsia="pl-PL"/>
        </w:rPr>
        <w:t>(</w:t>
      </w:r>
      <w:proofErr w:type="spellStart"/>
      <w:r w:rsidR="0089254F" w:rsidRPr="0089254F">
        <w:rPr>
          <w:rFonts w:eastAsia="Times New Roman" w:cs="Arial"/>
          <w:i/>
          <w:kern w:val="32"/>
          <w:szCs w:val="20"/>
          <w:lang w:eastAsia="pl-PL"/>
        </w:rPr>
        <w:t>t.j</w:t>
      </w:r>
      <w:proofErr w:type="spellEnd"/>
      <w:r w:rsidR="0089254F" w:rsidRPr="0089254F">
        <w:rPr>
          <w:rFonts w:eastAsia="Times New Roman" w:cs="Arial"/>
          <w:i/>
          <w:kern w:val="32"/>
          <w:szCs w:val="20"/>
          <w:lang w:eastAsia="pl-PL"/>
        </w:rPr>
        <w:t>. Dz.U.</w:t>
      </w:r>
      <w:r w:rsidR="00381D87" w:rsidRPr="00381D87">
        <w:rPr>
          <w:rFonts w:cs="Arial"/>
          <w:i/>
          <w:kern w:val="3"/>
          <w:szCs w:val="20"/>
        </w:rPr>
        <w:t xml:space="preserve"> 2023 poz. 1605</w:t>
      </w:r>
      <w:r w:rsidR="0089254F" w:rsidRPr="0089254F">
        <w:rPr>
          <w:rFonts w:eastAsia="Times New Roman" w:cs="Arial"/>
          <w:i/>
          <w:kern w:val="32"/>
          <w:szCs w:val="20"/>
          <w:lang w:eastAsia="pl-PL"/>
        </w:rPr>
        <w:t xml:space="preserve"> z późn. zm.)</w:t>
      </w:r>
      <w:r w:rsidR="0089254F">
        <w:rPr>
          <w:rFonts w:eastAsia="Times New Roman" w:cs="Arial"/>
          <w:i/>
          <w:kern w:val="32"/>
          <w:szCs w:val="20"/>
          <w:lang w:eastAsia="pl-PL"/>
        </w:rPr>
        <w:t>.</w:t>
      </w:r>
      <w:r w:rsidR="0089254F" w:rsidRPr="0089254F">
        <w:rPr>
          <w:rFonts w:eastAsia="Times New Roman" w:cs="Arial"/>
          <w:i/>
          <w:kern w:val="32"/>
          <w:szCs w:val="20"/>
          <w:lang w:eastAsia="pl-PL"/>
        </w:rPr>
        <w:t xml:space="preserve"> </w:t>
      </w:r>
      <w:r w:rsidRPr="0038540F">
        <w:rPr>
          <w:rFonts w:cs="Arial"/>
          <w:i/>
          <w:szCs w:val="20"/>
        </w:rPr>
        <w:t>Wartość zamówienia jest niższa od kwoty 130 000,00 złotych o której mowa w art. 2 ust. 1 pkt. 1 ww. ustawy</w:t>
      </w:r>
      <w:r w:rsidRPr="0038540F">
        <w:rPr>
          <w:rFonts w:cs="Arial"/>
          <w:b/>
          <w:szCs w:val="20"/>
        </w:rPr>
        <w:t>.</w:t>
      </w:r>
    </w:p>
    <w:p w14:paraId="70D76B9C" w14:textId="77777777" w:rsidR="008F50E7" w:rsidRPr="0038540F" w:rsidRDefault="008F50E7" w:rsidP="008F50E7">
      <w:pPr>
        <w:jc w:val="center"/>
        <w:rPr>
          <w:rFonts w:cs="Arial"/>
          <w:bCs/>
          <w:szCs w:val="20"/>
        </w:rPr>
      </w:pPr>
    </w:p>
    <w:p w14:paraId="134845A6" w14:textId="3C56BBD8" w:rsidR="008F50E7" w:rsidRPr="0038540F" w:rsidRDefault="008F50E7" w:rsidP="00C60901">
      <w:pPr>
        <w:spacing w:after="60" w:line="240" w:lineRule="auto"/>
        <w:jc w:val="center"/>
        <w:rPr>
          <w:rFonts w:cs="Arial"/>
          <w:b/>
          <w:bCs/>
          <w:szCs w:val="20"/>
        </w:rPr>
      </w:pPr>
      <w:r w:rsidRPr="0038540F">
        <w:rPr>
          <w:rFonts w:cs="Arial"/>
          <w:b/>
          <w:bCs/>
          <w:szCs w:val="20"/>
        </w:rPr>
        <w:t>§ 1</w:t>
      </w:r>
      <w:r w:rsidR="00C60901">
        <w:rPr>
          <w:rFonts w:cs="Arial"/>
          <w:b/>
          <w:bCs/>
          <w:szCs w:val="20"/>
        </w:rPr>
        <w:t>.</w:t>
      </w:r>
    </w:p>
    <w:p w14:paraId="56A49C16" w14:textId="7C6CC569" w:rsidR="008F50E7" w:rsidRPr="007A7CE0" w:rsidRDefault="006C5CD4" w:rsidP="007A7CE0">
      <w:pPr>
        <w:pStyle w:val="Akapitzlist"/>
        <w:numPr>
          <w:ilvl w:val="0"/>
          <w:numId w:val="36"/>
        </w:numPr>
        <w:suppressAutoHyphens/>
        <w:spacing w:after="40" w:line="276" w:lineRule="auto"/>
        <w:ind w:left="284" w:hanging="284"/>
        <w:rPr>
          <w:rFonts w:ascii="Arial" w:hAnsi="Arial" w:cs="Arial"/>
          <w:b/>
          <w:sz w:val="20"/>
          <w:szCs w:val="20"/>
        </w:rPr>
      </w:pPr>
      <w:r w:rsidRPr="007A7CE0">
        <w:rPr>
          <w:rFonts w:ascii="Arial" w:hAnsi="Arial" w:cs="Arial"/>
          <w:sz w:val="20"/>
          <w:szCs w:val="20"/>
        </w:rPr>
        <w:t>Zamawiający zleca</w:t>
      </w:r>
      <w:r w:rsidR="00C60901" w:rsidRPr="007A7CE0">
        <w:rPr>
          <w:rFonts w:ascii="Arial" w:hAnsi="Arial" w:cs="Arial"/>
          <w:sz w:val="20"/>
          <w:szCs w:val="20"/>
        </w:rPr>
        <w:t>,</w:t>
      </w:r>
      <w:r w:rsidRPr="007A7CE0">
        <w:rPr>
          <w:rFonts w:ascii="Arial" w:hAnsi="Arial" w:cs="Arial"/>
          <w:sz w:val="20"/>
          <w:szCs w:val="20"/>
        </w:rPr>
        <w:t xml:space="preserve"> a Wykonawca przyjmuje na siebie obowiązki sprawowania nadzoru inwestorskiego </w:t>
      </w:r>
      <w:r w:rsidR="00B67521" w:rsidRPr="007A7CE0">
        <w:rPr>
          <w:rFonts w:ascii="Arial" w:hAnsi="Arial" w:cs="Arial"/>
          <w:sz w:val="20"/>
          <w:szCs w:val="20"/>
        </w:rPr>
        <w:br/>
      </w:r>
      <w:r w:rsidRPr="007A7CE0">
        <w:rPr>
          <w:rFonts w:ascii="Arial" w:hAnsi="Arial" w:cs="Arial"/>
          <w:sz w:val="20"/>
          <w:szCs w:val="20"/>
        </w:rPr>
        <w:t>nad robotami budowlanymi przy realizacji</w:t>
      </w:r>
      <w:r w:rsidR="00B67521" w:rsidRPr="007A7CE0">
        <w:rPr>
          <w:rFonts w:ascii="Arial" w:hAnsi="Arial" w:cs="Arial"/>
          <w:sz w:val="20"/>
          <w:szCs w:val="20"/>
        </w:rPr>
        <w:t xml:space="preserve"> </w:t>
      </w:r>
      <w:r w:rsidRPr="007A7CE0">
        <w:rPr>
          <w:rFonts w:ascii="Arial" w:hAnsi="Arial" w:cs="Arial"/>
          <w:sz w:val="20"/>
          <w:szCs w:val="20"/>
        </w:rPr>
        <w:t>zadania pn.:</w:t>
      </w:r>
      <w:r w:rsidR="000908D1" w:rsidRPr="007A7CE0">
        <w:rPr>
          <w:rFonts w:ascii="Arial" w:hAnsi="Arial" w:cs="Arial"/>
          <w:b/>
          <w:sz w:val="20"/>
          <w:szCs w:val="20"/>
        </w:rPr>
        <w:t xml:space="preserve"> </w:t>
      </w:r>
      <w:r w:rsidR="007A7CE0" w:rsidRPr="007A7CE0">
        <w:rPr>
          <w:rFonts w:ascii="Arial" w:hAnsi="Arial" w:cs="Arial"/>
          <w:b/>
          <w:sz w:val="20"/>
          <w:szCs w:val="20"/>
        </w:rPr>
        <w:t>„Przebudowa związana z adaptacją łazienek dla potrzeb mieszkańców” dla Domu Pomocy Społecznej Weterana Walki i Pracy, ul. Wyścigowa 16.</w:t>
      </w:r>
    </w:p>
    <w:p w14:paraId="0404ED55" w14:textId="256EED54" w:rsidR="008F50E7" w:rsidRPr="007A7CE0" w:rsidRDefault="008F50E7" w:rsidP="007A7CE0">
      <w:pPr>
        <w:pStyle w:val="Akapitzlist"/>
        <w:numPr>
          <w:ilvl w:val="0"/>
          <w:numId w:val="36"/>
        </w:numPr>
        <w:suppressAutoHyphens/>
        <w:spacing w:line="276" w:lineRule="auto"/>
        <w:ind w:left="284" w:hanging="284"/>
        <w:jc w:val="both"/>
        <w:rPr>
          <w:rFonts w:ascii="Arial" w:hAnsi="Arial" w:cs="Arial"/>
          <w:b/>
          <w:sz w:val="20"/>
          <w:szCs w:val="20"/>
        </w:rPr>
      </w:pPr>
      <w:r w:rsidRPr="007A7CE0">
        <w:rPr>
          <w:rFonts w:ascii="Arial" w:hAnsi="Arial" w:cs="Arial"/>
          <w:sz w:val="20"/>
          <w:szCs w:val="20"/>
        </w:rPr>
        <w:t xml:space="preserve">Zakres przedmiotu umowy, o którym mowa w ust. 1, oraz warunki jego wykonania określone </w:t>
      </w:r>
      <w:r w:rsidR="00B831CE" w:rsidRPr="007A7CE0">
        <w:rPr>
          <w:rFonts w:ascii="Arial" w:hAnsi="Arial" w:cs="Arial"/>
          <w:sz w:val="20"/>
          <w:szCs w:val="20"/>
        </w:rPr>
        <w:br/>
      </w:r>
      <w:r w:rsidRPr="007A7CE0">
        <w:rPr>
          <w:rFonts w:ascii="Arial" w:hAnsi="Arial" w:cs="Arial"/>
          <w:sz w:val="20"/>
          <w:szCs w:val="20"/>
        </w:rPr>
        <w:t xml:space="preserve">są </w:t>
      </w:r>
      <w:r w:rsidR="00F936F3" w:rsidRPr="007A7CE0">
        <w:rPr>
          <w:rFonts w:ascii="Arial" w:hAnsi="Arial" w:cs="Arial"/>
          <w:sz w:val="20"/>
          <w:szCs w:val="20"/>
        </w:rPr>
        <w:t xml:space="preserve">w </w:t>
      </w:r>
      <w:r w:rsidR="00B3611D">
        <w:rPr>
          <w:rFonts w:ascii="Arial" w:hAnsi="Arial" w:cs="Arial"/>
          <w:sz w:val="20"/>
          <w:szCs w:val="20"/>
        </w:rPr>
        <w:t>zapytaniu cenowym</w:t>
      </w:r>
      <w:r w:rsidRPr="007A7CE0">
        <w:rPr>
          <w:rFonts w:ascii="Arial" w:hAnsi="Arial" w:cs="Arial"/>
          <w:sz w:val="20"/>
          <w:szCs w:val="20"/>
        </w:rPr>
        <w:t xml:space="preserve"> </w:t>
      </w:r>
      <w:r w:rsidR="00406D38" w:rsidRPr="007A7CE0">
        <w:rPr>
          <w:rFonts w:ascii="Arial" w:hAnsi="Arial" w:cs="Arial"/>
          <w:sz w:val="20"/>
          <w:szCs w:val="20"/>
        </w:rPr>
        <w:t>wraz</w:t>
      </w:r>
      <w:r w:rsidR="00284CF6">
        <w:rPr>
          <w:rFonts w:ascii="Arial" w:hAnsi="Arial" w:cs="Arial"/>
          <w:sz w:val="20"/>
          <w:szCs w:val="20"/>
        </w:rPr>
        <w:t xml:space="preserve"> z</w:t>
      </w:r>
      <w:r w:rsidR="00406D38" w:rsidRPr="007A7CE0">
        <w:rPr>
          <w:rFonts w:ascii="Arial" w:hAnsi="Arial" w:cs="Arial"/>
          <w:sz w:val="20"/>
          <w:szCs w:val="20"/>
        </w:rPr>
        <w:t xml:space="preserve"> załącznikami </w:t>
      </w:r>
      <w:r w:rsidRPr="007A7CE0">
        <w:rPr>
          <w:rFonts w:ascii="Arial" w:hAnsi="Arial" w:cs="Arial"/>
          <w:sz w:val="20"/>
          <w:szCs w:val="20"/>
        </w:rPr>
        <w:t xml:space="preserve">oraz ofercie złożonej przez Wykonawcę – </w:t>
      </w:r>
      <w:r w:rsidR="00B831CE" w:rsidRPr="007A7CE0">
        <w:rPr>
          <w:rFonts w:ascii="Arial" w:hAnsi="Arial" w:cs="Arial"/>
          <w:sz w:val="20"/>
          <w:szCs w:val="20"/>
        </w:rPr>
        <w:br/>
      </w:r>
      <w:r w:rsidRPr="007A7CE0">
        <w:rPr>
          <w:rFonts w:ascii="Arial" w:hAnsi="Arial" w:cs="Arial"/>
          <w:sz w:val="20"/>
          <w:szCs w:val="20"/>
        </w:rPr>
        <w:t>ww. dokumenty stanowią integralną część niniejszej umowy</w:t>
      </w:r>
      <w:r w:rsidRPr="007A7CE0">
        <w:rPr>
          <w:rFonts w:ascii="Arial" w:hAnsi="Arial" w:cs="Arial"/>
          <w:i/>
          <w:sz w:val="20"/>
          <w:szCs w:val="20"/>
        </w:rPr>
        <w:t xml:space="preserve"> </w:t>
      </w:r>
      <w:r w:rsidRPr="007A7CE0">
        <w:rPr>
          <w:rFonts w:ascii="Arial" w:hAnsi="Arial" w:cs="Arial"/>
          <w:iCs/>
          <w:sz w:val="20"/>
          <w:szCs w:val="20"/>
        </w:rPr>
        <w:t xml:space="preserve">(załączniki nr 1 i 2). </w:t>
      </w:r>
    </w:p>
    <w:p w14:paraId="4C119A96" w14:textId="3DD95B8E" w:rsidR="008F50E7" w:rsidRPr="007A7CE0" w:rsidRDefault="00656401" w:rsidP="007A7CE0">
      <w:pPr>
        <w:pStyle w:val="Akapitzlist"/>
        <w:numPr>
          <w:ilvl w:val="0"/>
          <w:numId w:val="36"/>
        </w:numPr>
        <w:suppressAutoHyphens/>
        <w:spacing w:line="276" w:lineRule="auto"/>
        <w:ind w:left="284" w:hanging="284"/>
        <w:jc w:val="both"/>
        <w:rPr>
          <w:rFonts w:ascii="Arial" w:hAnsi="Arial" w:cs="Arial"/>
          <w:b/>
          <w:sz w:val="20"/>
          <w:szCs w:val="20"/>
        </w:rPr>
      </w:pPr>
      <w:r w:rsidRPr="007A7CE0">
        <w:rPr>
          <w:rFonts w:ascii="Arial" w:hAnsi="Arial" w:cs="Arial"/>
          <w:sz w:val="20"/>
          <w:szCs w:val="20"/>
        </w:rPr>
        <w:t>Wykonaw</w:t>
      </w:r>
      <w:r w:rsidR="008F50E7" w:rsidRPr="007A7CE0">
        <w:rPr>
          <w:rFonts w:ascii="Arial" w:hAnsi="Arial" w:cs="Arial"/>
          <w:sz w:val="20"/>
          <w:szCs w:val="20"/>
        </w:rPr>
        <w:t>ca oświadcza, że zapoznał się z zakresem robót objętych umową.</w:t>
      </w:r>
    </w:p>
    <w:p w14:paraId="5729B72D" w14:textId="77777777" w:rsidR="008F50E7" w:rsidRPr="007A7CE0" w:rsidRDefault="008F50E7" w:rsidP="007A7CE0">
      <w:pPr>
        <w:suppressAutoHyphens/>
        <w:spacing w:after="0"/>
        <w:ind w:left="284" w:hanging="284"/>
        <w:contextualSpacing/>
        <w:rPr>
          <w:rFonts w:eastAsia="Times New Roman" w:cs="Arial"/>
          <w:kern w:val="32"/>
          <w:szCs w:val="20"/>
          <w:lang w:eastAsia="pl-PL"/>
        </w:rPr>
      </w:pPr>
    </w:p>
    <w:p w14:paraId="76651103" w14:textId="66712941" w:rsidR="008F50E7" w:rsidRPr="003311CB" w:rsidRDefault="008F50E7" w:rsidP="00C60901">
      <w:pPr>
        <w:widowControl w:val="0"/>
        <w:overflowPunct w:val="0"/>
        <w:autoSpaceDE w:val="0"/>
        <w:autoSpaceDN w:val="0"/>
        <w:adjustRightInd w:val="0"/>
        <w:spacing w:after="60"/>
        <w:jc w:val="center"/>
        <w:textAlignment w:val="baseline"/>
        <w:rPr>
          <w:rFonts w:cs="Arial"/>
          <w:b/>
          <w:bCs/>
          <w:szCs w:val="20"/>
        </w:rPr>
      </w:pPr>
      <w:r w:rsidRPr="003311CB">
        <w:rPr>
          <w:rFonts w:cs="Arial"/>
          <w:b/>
          <w:bCs/>
          <w:szCs w:val="20"/>
        </w:rPr>
        <w:t>§ 2</w:t>
      </w:r>
      <w:r w:rsidR="00C60901">
        <w:rPr>
          <w:rFonts w:cs="Arial"/>
          <w:b/>
          <w:bCs/>
          <w:szCs w:val="20"/>
        </w:rPr>
        <w:t>.</w:t>
      </w:r>
    </w:p>
    <w:p w14:paraId="03183E7B" w14:textId="6E6E30F2" w:rsidR="00070891" w:rsidRPr="001E77AF" w:rsidRDefault="000F7FE3" w:rsidP="00084F16">
      <w:pPr>
        <w:widowControl w:val="0"/>
        <w:suppressAutoHyphens/>
        <w:autoSpaceDN w:val="0"/>
        <w:spacing w:after="60"/>
        <w:contextualSpacing/>
        <w:textAlignment w:val="baseline"/>
        <w:rPr>
          <w:rFonts w:cs="Arial"/>
        </w:rPr>
      </w:pPr>
      <w:r w:rsidRPr="000F7FE3">
        <w:rPr>
          <w:rFonts w:cs="Arial"/>
        </w:rPr>
        <w:t xml:space="preserve">Okres sprawowania nadzoru inwestorskiego ustala </w:t>
      </w:r>
      <w:r w:rsidRPr="00381D87">
        <w:rPr>
          <w:rFonts w:cs="Arial"/>
        </w:rPr>
        <w:t xml:space="preserve">się do </w:t>
      </w:r>
      <w:r w:rsidR="001E77AF">
        <w:rPr>
          <w:rFonts w:cs="Arial"/>
        </w:rPr>
        <w:t>31 października 2024 roku</w:t>
      </w:r>
      <w:r w:rsidRPr="00381D87">
        <w:rPr>
          <w:rFonts w:cs="Arial"/>
        </w:rPr>
        <w:t xml:space="preserve"> </w:t>
      </w:r>
      <w:r w:rsidRPr="000F7FE3">
        <w:rPr>
          <w:rFonts w:cs="Arial"/>
        </w:rPr>
        <w:t>nie krócej jednak niż do dnia wykonania wszelkich obowiązków wynikających z odbioru końcowego nadzorowanych robót, oraz przeglądów gwarancyjnych i pogwarancyjnych (wynagrodzenie z tytułu sprawowania nadzoru inwestorskiego w</w:t>
      </w:r>
      <w:r w:rsidR="00084F16">
        <w:rPr>
          <w:rFonts w:cs="Arial"/>
        </w:rPr>
        <w:t> </w:t>
      </w:r>
      <w:r w:rsidRPr="000F7FE3">
        <w:rPr>
          <w:rFonts w:cs="Arial"/>
        </w:rPr>
        <w:t>okresie gwarancji i rękojmi udzielonej przez podmiot realizujący roboty budowlane, zostało skalkulowane w</w:t>
      </w:r>
      <w:r w:rsidR="00084F16">
        <w:rPr>
          <w:rFonts w:cs="Arial"/>
        </w:rPr>
        <w:t> </w:t>
      </w:r>
      <w:r w:rsidRPr="000F7FE3">
        <w:rPr>
          <w:rFonts w:cs="Arial"/>
        </w:rPr>
        <w:t>złożonej przez Wykonawcę ofercie).</w:t>
      </w:r>
    </w:p>
    <w:p w14:paraId="488745C2" w14:textId="77777777" w:rsidR="004E2036" w:rsidRDefault="004E2036" w:rsidP="001E77AF">
      <w:pPr>
        <w:spacing w:after="60"/>
        <w:rPr>
          <w:rFonts w:cs="Arial"/>
          <w:b/>
          <w:bCs/>
          <w:szCs w:val="20"/>
        </w:rPr>
      </w:pPr>
    </w:p>
    <w:p w14:paraId="00949427" w14:textId="210B45F3" w:rsidR="008F50E7" w:rsidRPr="0038540F" w:rsidRDefault="008F50E7" w:rsidP="00C60901">
      <w:pPr>
        <w:spacing w:after="60"/>
        <w:jc w:val="center"/>
        <w:rPr>
          <w:rFonts w:cs="Arial"/>
          <w:b/>
          <w:bCs/>
          <w:szCs w:val="20"/>
        </w:rPr>
      </w:pPr>
      <w:r w:rsidRPr="0038540F">
        <w:rPr>
          <w:rFonts w:cs="Arial"/>
          <w:b/>
          <w:bCs/>
          <w:szCs w:val="20"/>
        </w:rPr>
        <w:t xml:space="preserve">§ </w:t>
      </w:r>
      <w:r w:rsidR="002F0B45" w:rsidRPr="0038540F">
        <w:rPr>
          <w:rFonts w:cs="Arial"/>
          <w:b/>
          <w:bCs/>
          <w:szCs w:val="20"/>
        </w:rPr>
        <w:t>3</w:t>
      </w:r>
      <w:r w:rsidR="00C60901">
        <w:rPr>
          <w:rFonts w:cs="Arial"/>
          <w:b/>
          <w:bCs/>
          <w:szCs w:val="20"/>
        </w:rPr>
        <w:t>.</w:t>
      </w:r>
    </w:p>
    <w:p w14:paraId="5F0451AA" w14:textId="6F2F05F7" w:rsidR="008F50E7" w:rsidRPr="0038540F" w:rsidRDefault="008F50E7" w:rsidP="00504855">
      <w:pPr>
        <w:pStyle w:val="Akapitzlist"/>
        <w:widowControl w:val="0"/>
        <w:numPr>
          <w:ilvl w:val="0"/>
          <w:numId w:val="14"/>
        </w:numPr>
        <w:overflowPunct w:val="0"/>
        <w:autoSpaceDE w:val="0"/>
        <w:autoSpaceDN w:val="0"/>
        <w:adjustRightInd w:val="0"/>
        <w:spacing w:line="276" w:lineRule="auto"/>
        <w:ind w:left="284" w:hanging="284"/>
        <w:rPr>
          <w:rFonts w:ascii="Arial" w:hAnsi="Arial" w:cs="Arial"/>
          <w:sz w:val="20"/>
          <w:szCs w:val="20"/>
        </w:rPr>
      </w:pPr>
      <w:r w:rsidRPr="0038540F">
        <w:rPr>
          <w:rFonts w:ascii="Arial" w:hAnsi="Arial" w:cs="Arial"/>
          <w:sz w:val="20"/>
          <w:szCs w:val="20"/>
        </w:rPr>
        <w:t>Za sprawowanie nadzoru inwestorskiego określonego w § 1 Wykonawca otrzyma wynagrodzenie</w:t>
      </w:r>
      <w:r w:rsidR="009A377D" w:rsidRPr="0038540F">
        <w:rPr>
          <w:rFonts w:ascii="Arial" w:hAnsi="Arial" w:cs="Arial"/>
          <w:sz w:val="20"/>
          <w:szCs w:val="20"/>
        </w:rPr>
        <w:t xml:space="preserve"> ryczałtowe</w:t>
      </w:r>
      <w:r w:rsidRPr="0038540F">
        <w:rPr>
          <w:rFonts w:ascii="Arial" w:hAnsi="Arial" w:cs="Arial"/>
          <w:sz w:val="20"/>
          <w:szCs w:val="20"/>
        </w:rPr>
        <w:t xml:space="preserve"> brutto </w:t>
      </w:r>
      <w:r w:rsidRPr="0038540F">
        <w:rPr>
          <w:rFonts w:ascii="Arial" w:hAnsi="Arial" w:cs="Arial"/>
          <w:b/>
          <w:sz w:val="20"/>
          <w:szCs w:val="20"/>
        </w:rPr>
        <w:t>w</w:t>
      </w:r>
      <w:r w:rsidR="006A6BC9" w:rsidRPr="0038540F">
        <w:rPr>
          <w:rFonts w:ascii="Arial" w:hAnsi="Arial" w:cs="Arial"/>
          <w:b/>
          <w:sz w:val="20"/>
          <w:szCs w:val="20"/>
        </w:rPr>
        <w:t xml:space="preserve"> </w:t>
      </w:r>
      <w:r w:rsidRPr="0038540F">
        <w:rPr>
          <w:rFonts w:ascii="Arial" w:hAnsi="Arial" w:cs="Arial"/>
          <w:b/>
          <w:sz w:val="20"/>
          <w:szCs w:val="20"/>
        </w:rPr>
        <w:t>wysokości ……</w:t>
      </w:r>
      <w:r w:rsidR="00237F40" w:rsidRPr="0038540F">
        <w:rPr>
          <w:rFonts w:ascii="Arial" w:hAnsi="Arial" w:cs="Arial"/>
          <w:b/>
          <w:sz w:val="20"/>
          <w:szCs w:val="20"/>
        </w:rPr>
        <w:t>…</w:t>
      </w:r>
      <w:r w:rsidR="00EA2798" w:rsidRPr="0038540F">
        <w:rPr>
          <w:rFonts w:ascii="Arial" w:hAnsi="Arial" w:cs="Arial"/>
          <w:b/>
          <w:sz w:val="20"/>
          <w:szCs w:val="20"/>
        </w:rPr>
        <w:t>…</w:t>
      </w:r>
      <w:r w:rsidR="00237F40" w:rsidRPr="0038540F">
        <w:rPr>
          <w:rFonts w:ascii="Arial" w:hAnsi="Arial" w:cs="Arial"/>
          <w:b/>
          <w:sz w:val="20"/>
          <w:szCs w:val="20"/>
        </w:rPr>
        <w:t>………..</w:t>
      </w:r>
      <w:r w:rsidRPr="0038540F">
        <w:rPr>
          <w:rFonts w:ascii="Arial" w:hAnsi="Arial" w:cs="Arial"/>
          <w:b/>
          <w:sz w:val="20"/>
          <w:szCs w:val="20"/>
        </w:rPr>
        <w:t>………….…….</w:t>
      </w:r>
      <w:r w:rsidR="00EA2798" w:rsidRPr="0038540F">
        <w:rPr>
          <w:rFonts w:ascii="Arial" w:hAnsi="Arial" w:cs="Arial"/>
          <w:sz w:val="20"/>
          <w:szCs w:val="20"/>
        </w:rPr>
        <w:t xml:space="preserve"> </w:t>
      </w:r>
      <w:r w:rsidR="00EA2798" w:rsidRPr="0038540F">
        <w:rPr>
          <w:rFonts w:ascii="Arial" w:hAnsi="Arial" w:cs="Arial"/>
          <w:b/>
          <w:sz w:val="20"/>
          <w:szCs w:val="20"/>
        </w:rPr>
        <w:t>złotych</w:t>
      </w:r>
      <w:r w:rsidR="00504855">
        <w:rPr>
          <w:rFonts w:ascii="Arial" w:hAnsi="Arial" w:cs="Arial"/>
          <w:b/>
          <w:sz w:val="20"/>
          <w:szCs w:val="20"/>
        </w:rPr>
        <w:t xml:space="preserve"> </w:t>
      </w:r>
      <w:r w:rsidRPr="0038540F">
        <w:rPr>
          <w:rFonts w:ascii="Arial" w:hAnsi="Arial" w:cs="Arial"/>
          <w:sz w:val="20"/>
          <w:szCs w:val="20"/>
        </w:rPr>
        <w:t>(słownie</w:t>
      </w:r>
      <w:r w:rsidR="009F7C18">
        <w:rPr>
          <w:rFonts w:ascii="Arial" w:hAnsi="Arial" w:cs="Arial"/>
          <w:sz w:val="20"/>
          <w:szCs w:val="20"/>
        </w:rPr>
        <w:t>:……………………………………………</w:t>
      </w:r>
      <w:r w:rsidRPr="0038540F">
        <w:rPr>
          <w:rFonts w:ascii="Arial" w:hAnsi="Arial" w:cs="Arial"/>
          <w:sz w:val="20"/>
          <w:szCs w:val="20"/>
        </w:rPr>
        <w:t>)</w:t>
      </w:r>
      <w:r w:rsidRPr="0038540F">
        <w:rPr>
          <w:rFonts w:ascii="Arial" w:hAnsi="Arial" w:cs="Arial"/>
          <w:b/>
          <w:sz w:val="20"/>
          <w:szCs w:val="20"/>
        </w:rPr>
        <w:t xml:space="preserve">, </w:t>
      </w:r>
      <w:r w:rsidRPr="0038540F">
        <w:rPr>
          <w:rFonts w:ascii="Arial" w:hAnsi="Arial" w:cs="Arial"/>
          <w:sz w:val="20"/>
          <w:szCs w:val="20"/>
        </w:rPr>
        <w:t>w tym kwota netto wynosi</w:t>
      </w:r>
      <w:r w:rsidRPr="0038540F">
        <w:rPr>
          <w:rFonts w:ascii="Arial" w:hAnsi="Arial" w:cs="Arial"/>
          <w:b/>
          <w:sz w:val="20"/>
          <w:szCs w:val="20"/>
        </w:rPr>
        <w:t xml:space="preserve"> ………</w:t>
      </w:r>
      <w:r w:rsidR="006A6BC9" w:rsidRPr="0038540F">
        <w:rPr>
          <w:rFonts w:ascii="Arial" w:hAnsi="Arial" w:cs="Arial"/>
          <w:b/>
          <w:sz w:val="20"/>
          <w:szCs w:val="20"/>
        </w:rPr>
        <w:t>…</w:t>
      </w:r>
      <w:r w:rsidRPr="0038540F">
        <w:rPr>
          <w:rFonts w:ascii="Arial" w:hAnsi="Arial" w:cs="Arial"/>
          <w:b/>
          <w:sz w:val="20"/>
          <w:szCs w:val="20"/>
        </w:rPr>
        <w:t>……………… złotych</w:t>
      </w:r>
      <w:r w:rsidRPr="0038540F">
        <w:rPr>
          <w:rFonts w:ascii="Arial" w:hAnsi="Arial" w:cs="Arial"/>
          <w:sz w:val="20"/>
          <w:szCs w:val="20"/>
        </w:rPr>
        <w:t>.</w:t>
      </w:r>
    </w:p>
    <w:p w14:paraId="552502E8" w14:textId="3079BD02" w:rsidR="00BD5DBA" w:rsidRPr="0038540F" w:rsidRDefault="008F50E7" w:rsidP="00504855">
      <w:pPr>
        <w:widowControl w:val="0"/>
        <w:suppressAutoHyphens/>
        <w:spacing w:after="0"/>
        <w:ind w:left="284"/>
        <w:contextualSpacing/>
        <w:jc w:val="left"/>
        <w:rPr>
          <w:rFonts w:eastAsia="Times New Roman" w:cs="Arial"/>
          <w:color w:val="000000"/>
          <w:szCs w:val="20"/>
          <w:lang w:eastAsia="ar-SA"/>
        </w:rPr>
      </w:pPr>
      <w:r w:rsidRPr="0038540F">
        <w:rPr>
          <w:rFonts w:eastAsia="Times New Roman" w:cs="Arial"/>
          <w:color w:val="000000"/>
          <w:szCs w:val="20"/>
          <w:lang w:eastAsia="ar-SA"/>
        </w:rPr>
        <w:t>Wynagrodzenie ryczałtowe jest r</w:t>
      </w:r>
      <w:r w:rsidR="00EA2798" w:rsidRPr="0038540F">
        <w:rPr>
          <w:rFonts w:eastAsia="Times New Roman" w:cs="Arial"/>
          <w:color w:val="000000"/>
          <w:szCs w:val="20"/>
          <w:lang w:eastAsia="ar-SA"/>
        </w:rPr>
        <w:t>ó</w:t>
      </w:r>
      <w:r w:rsidRPr="0038540F">
        <w:rPr>
          <w:rFonts w:eastAsia="Times New Roman" w:cs="Arial"/>
          <w:color w:val="000000"/>
          <w:szCs w:val="20"/>
          <w:lang w:eastAsia="ar-SA"/>
        </w:rPr>
        <w:t>wne wartości Umowy.</w:t>
      </w:r>
    </w:p>
    <w:p w14:paraId="79758A4F" w14:textId="4243820C" w:rsidR="002F0B45" w:rsidRPr="0038540F" w:rsidRDefault="002F0B45" w:rsidP="008D12F1">
      <w:pPr>
        <w:pStyle w:val="Akapitzlist"/>
        <w:widowControl w:val="0"/>
        <w:numPr>
          <w:ilvl w:val="0"/>
          <w:numId w:val="14"/>
        </w:numPr>
        <w:suppressAutoHyphens/>
        <w:spacing w:after="60" w:line="276" w:lineRule="auto"/>
        <w:ind w:left="284" w:hanging="284"/>
        <w:rPr>
          <w:rFonts w:ascii="Arial" w:hAnsi="Arial" w:cs="Arial"/>
          <w:color w:val="000000"/>
          <w:sz w:val="20"/>
          <w:szCs w:val="20"/>
          <w:lang w:eastAsia="ar-SA"/>
        </w:rPr>
      </w:pPr>
      <w:bookmarkStart w:id="3" w:name="_Hlk82777173"/>
      <w:r w:rsidRPr="0038540F">
        <w:rPr>
          <w:rFonts w:ascii="Arial" w:hAnsi="Arial" w:cs="Arial"/>
          <w:sz w:val="20"/>
          <w:szCs w:val="20"/>
          <w:lang w:eastAsia="ar-SA"/>
        </w:rPr>
        <w:t>Zasady rozliczenia związane z wykonaniem przedmiotu Umowy oraz sposób wystawiania faktury są następujące:</w:t>
      </w:r>
    </w:p>
    <w:p w14:paraId="75B5B0D6" w14:textId="77777777" w:rsidR="00DF7CEE" w:rsidRPr="0038540F" w:rsidRDefault="00DF7CEE" w:rsidP="008D12F1">
      <w:pPr>
        <w:numPr>
          <w:ilvl w:val="0"/>
          <w:numId w:val="15"/>
        </w:numPr>
        <w:suppressAutoHyphens/>
        <w:spacing w:after="60"/>
        <w:ind w:left="709" w:hanging="349"/>
        <w:rPr>
          <w:rFonts w:cs="Arial"/>
          <w:bCs/>
          <w:szCs w:val="20"/>
          <w:lang w:eastAsia="ar-SA"/>
        </w:rPr>
      </w:pPr>
      <w:r w:rsidRPr="0038540F">
        <w:rPr>
          <w:rFonts w:cs="Arial"/>
          <w:b/>
          <w:bCs/>
          <w:szCs w:val="20"/>
          <w:lang w:eastAsia="ar-SA"/>
        </w:rPr>
        <w:t xml:space="preserve">faktura (rachunek): </w:t>
      </w:r>
      <w:r w:rsidRPr="0038540F">
        <w:rPr>
          <w:rFonts w:cs="Arial"/>
          <w:bCs/>
          <w:szCs w:val="20"/>
          <w:lang w:eastAsia="ar-SA"/>
        </w:rPr>
        <w:t>Wykonawca wystawia po dokonaniu pozytywnego odbioru całości przedmiotu Umowy (tj. po podpisaniu przez strony protokołu końcowego odbioru robót bez zastrzeżeń);</w:t>
      </w:r>
    </w:p>
    <w:p w14:paraId="30033202" w14:textId="2F35A19B" w:rsidR="009F7C18" w:rsidRPr="00F936F3" w:rsidRDefault="00DF7CEE" w:rsidP="008D12F1">
      <w:pPr>
        <w:numPr>
          <w:ilvl w:val="0"/>
          <w:numId w:val="15"/>
        </w:numPr>
        <w:suppressAutoHyphens/>
        <w:spacing w:after="60"/>
        <w:rPr>
          <w:rFonts w:cs="Arial"/>
          <w:szCs w:val="20"/>
          <w:lang w:eastAsia="ar-SA"/>
        </w:rPr>
      </w:pPr>
      <w:bookmarkStart w:id="4" w:name="_Hlk10119100"/>
      <w:r w:rsidRPr="0038540F">
        <w:rPr>
          <w:rFonts w:cs="Arial"/>
          <w:bCs/>
          <w:szCs w:val="20"/>
          <w:lang w:eastAsia="ar-SA"/>
        </w:rPr>
        <w:lastRenderedPageBreak/>
        <w:t>W związku z centralizacją</w:t>
      </w:r>
      <w:r w:rsidRPr="0038540F">
        <w:rPr>
          <w:rFonts w:cs="Arial"/>
          <w:szCs w:val="20"/>
          <w:lang w:eastAsia="ar-SA"/>
        </w:rPr>
        <w:t xml:space="preserve"> rozliczeń podatku VAT Gminy Miasta Radomia i podległych jednostek organizacyjnych faktura za wykonanie przedmiotu zamówienia wystawiona powinna być w następujący sposób:</w:t>
      </w:r>
    </w:p>
    <w:p w14:paraId="0A59EAE8" w14:textId="2D18EB2F" w:rsidR="00DF7CEE" w:rsidRPr="0038540F" w:rsidRDefault="00DF7CEE" w:rsidP="00160146">
      <w:pPr>
        <w:spacing w:after="0"/>
        <w:ind w:left="567"/>
        <w:rPr>
          <w:rFonts w:cs="Arial"/>
          <w:b/>
          <w:szCs w:val="20"/>
          <w:lang w:eastAsia="ar-SA"/>
        </w:rPr>
      </w:pPr>
      <w:r w:rsidRPr="0038540F">
        <w:rPr>
          <w:rFonts w:cs="Arial"/>
          <w:b/>
          <w:szCs w:val="20"/>
          <w:lang w:eastAsia="ar-SA"/>
        </w:rPr>
        <w:t>Nabywca:</w:t>
      </w:r>
    </w:p>
    <w:p w14:paraId="5A738F33" w14:textId="05A23898" w:rsidR="00D35E55" w:rsidRPr="009F7C18" w:rsidRDefault="00DF7CEE" w:rsidP="000E3FC0">
      <w:pPr>
        <w:spacing w:after="60"/>
        <w:ind w:left="567"/>
        <w:rPr>
          <w:rFonts w:cs="Arial"/>
          <w:szCs w:val="20"/>
          <w:lang w:eastAsia="ar-SA"/>
        </w:rPr>
      </w:pPr>
      <w:r w:rsidRPr="0038540F">
        <w:rPr>
          <w:rFonts w:cs="Arial"/>
          <w:szCs w:val="20"/>
          <w:lang w:eastAsia="ar-SA"/>
        </w:rPr>
        <w:t>Gmina Miasta Radomia ul. Jana Kilińskiego 30, 26-600 Radom, NIP: 7962817529</w:t>
      </w:r>
    </w:p>
    <w:p w14:paraId="1DD78B63" w14:textId="2C33CE06" w:rsidR="00DF7CEE" w:rsidRPr="0038540F" w:rsidRDefault="00DF7CEE" w:rsidP="00160146">
      <w:pPr>
        <w:spacing w:after="0"/>
        <w:ind w:left="567"/>
        <w:rPr>
          <w:rFonts w:cs="Arial"/>
          <w:b/>
          <w:szCs w:val="20"/>
          <w:lang w:eastAsia="ar-SA"/>
        </w:rPr>
      </w:pPr>
      <w:r w:rsidRPr="0038540F">
        <w:rPr>
          <w:rFonts w:cs="Arial"/>
          <w:b/>
          <w:szCs w:val="20"/>
          <w:lang w:eastAsia="ar-SA"/>
        </w:rPr>
        <w:t>Odbiorca:</w:t>
      </w:r>
    </w:p>
    <w:bookmarkEnd w:id="4"/>
    <w:p w14:paraId="6D8ABA14" w14:textId="4CA979F6" w:rsidR="00DF7CEE" w:rsidRPr="00C60901" w:rsidRDefault="00504855" w:rsidP="00C60901">
      <w:pPr>
        <w:ind w:left="567"/>
        <w:rPr>
          <w:rFonts w:cs="Arial"/>
          <w:szCs w:val="20"/>
          <w:lang w:eastAsia="ar-SA"/>
        </w:rPr>
      </w:pPr>
      <w:r>
        <w:rPr>
          <w:rFonts w:cs="Arial"/>
          <w:szCs w:val="20"/>
          <w:lang w:eastAsia="ar-SA"/>
        </w:rPr>
        <w:t xml:space="preserve">Dom Pomocy Społecznej </w:t>
      </w:r>
      <w:r w:rsidR="003800F3">
        <w:rPr>
          <w:rFonts w:cs="Arial"/>
          <w:szCs w:val="20"/>
          <w:lang w:eastAsia="ar-SA"/>
        </w:rPr>
        <w:t>Weterana Walki i Pracy, u</w:t>
      </w:r>
      <w:r w:rsidR="00E25C77">
        <w:rPr>
          <w:rFonts w:cs="Arial"/>
          <w:szCs w:val="20"/>
          <w:lang w:eastAsia="ar-SA"/>
        </w:rPr>
        <w:t>l. Wyścigowa 16</w:t>
      </w:r>
      <w:r w:rsidR="00060989" w:rsidRPr="00060989">
        <w:rPr>
          <w:rFonts w:cs="Arial"/>
          <w:szCs w:val="20"/>
          <w:lang w:eastAsia="ar-SA"/>
        </w:rPr>
        <w:t>, 26-600 Radom</w:t>
      </w:r>
      <w:r w:rsidR="00060989">
        <w:rPr>
          <w:rFonts w:cs="Arial"/>
          <w:szCs w:val="20"/>
          <w:lang w:eastAsia="ar-SA"/>
        </w:rPr>
        <w:t>.</w:t>
      </w:r>
    </w:p>
    <w:p w14:paraId="1DFD71BA" w14:textId="0F3722C5" w:rsidR="00160146" w:rsidRPr="00160146" w:rsidRDefault="002F0B45" w:rsidP="008D12F1">
      <w:pPr>
        <w:pStyle w:val="Akapitzlist"/>
        <w:widowControl w:val="0"/>
        <w:numPr>
          <w:ilvl w:val="0"/>
          <w:numId w:val="14"/>
        </w:numPr>
        <w:suppressAutoHyphens/>
        <w:spacing w:after="160" w:line="276" w:lineRule="auto"/>
        <w:ind w:left="284" w:hanging="284"/>
        <w:rPr>
          <w:rFonts w:ascii="Arial" w:hAnsi="Arial" w:cs="Arial"/>
          <w:color w:val="000000"/>
          <w:sz w:val="16"/>
          <w:szCs w:val="16"/>
          <w:lang w:eastAsia="ar-SA"/>
        </w:rPr>
      </w:pPr>
      <w:r w:rsidRPr="0038540F">
        <w:rPr>
          <w:rFonts w:ascii="Arial" w:hAnsi="Arial" w:cs="Arial"/>
          <w:sz w:val="20"/>
          <w:szCs w:val="16"/>
          <w:lang w:eastAsia="ar-SA"/>
        </w:rPr>
        <w:t xml:space="preserve">Płatność będzie dokonana przelewem na wskazany przez Wykonawcę rachunek bankowy tj. na rachunek </w:t>
      </w:r>
      <w:r w:rsidRPr="00160146">
        <w:rPr>
          <w:rFonts w:ascii="Arial" w:hAnsi="Arial" w:cs="Arial"/>
          <w:b/>
          <w:bCs/>
          <w:sz w:val="20"/>
          <w:szCs w:val="16"/>
          <w:lang w:eastAsia="ar-SA"/>
        </w:rPr>
        <w:t>nr:</w:t>
      </w:r>
      <w:r w:rsidR="00160146">
        <w:rPr>
          <w:rFonts w:ascii="Arial" w:hAnsi="Arial" w:cs="Arial"/>
          <w:b/>
          <w:bCs/>
          <w:sz w:val="20"/>
          <w:szCs w:val="16"/>
          <w:lang w:eastAsia="ar-SA"/>
        </w:rPr>
        <w:t xml:space="preserve"> </w:t>
      </w:r>
      <w:r w:rsidRPr="00160146">
        <w:rPr>
          <w:rFonts w:ascii="Arial" w:hAnsi="Arial" w:cs="Arial"/>
          <w:b/>
          <w:bCs/>
          <w:sz w:val="20"/>
          <w:szCs w:val="16"/>
          <w:lang w:eastAsia="ar-SA"/>
        </w:rPr>
        <w:t>……..……………….…………………………………….…</w:t>
      </w:r>
      <w:r w:rsidR="00160146">
        <w:rPr>
          <w:rFonts w:ascii="Arial" w:hAnsi="Arial" w:cs="Arial"/>
          <w:b/>
          <w:bCs/>
          <w:sz w:val="20"/>
          <w:szCs w:val="16"/>
          <w:lang w:eastAsia="ar-SA"/>
        </w:rPr>
        <w:t>……</w:t>
      </w:r>
      <w:r w:rsidRPr="00160146">
        <w:rPr>
          <w:rFonts w:ascii="Arial" w:hAnsi="Arial" w:cs="Arial"/>
          <w:b/>
          <w:bCs/>
          <w:sz w:val="20"/>
          <w:szCs w:val="16"/>
          <w:lang w:eastAsia="ar-SA"/>
        </w:rPr>
        <w:t>,</w:t>
      </w:r>
      <w:r w:rsidRPr="0038540F">
        <w:rPr>
          <w:rFonts w:ascii="Arial" w:hAnsi="Arial" w:cs="Arial"/>
          <w:sz w:val="20"/>
          <w:szCs w:val="16"/>
          <w:lang w:eastAsia="ar-SA"/>
        </w:rPr>
        <w:t xml:space="preserve"> </w:t>
      </w:r>
    </w:p>
    <w:p w14:paraId="03ECD734" w14:textId="63B24714" w:rsidR="002F0B45" w:rsidRDefault="002F0B45" w:rsidP="00160146">
      <w:pPr>
        <w:pStyle w:val="Akapitzlist"/>
        <w:widowControl w:val="0"/>
        <w:suppressAutoHyphens/>
        <w:spacing w:line="276" w:lineRule="auto"/>
        <w:ind w:left="284"/>
        <w:jc w:val="both"/>
        <w:rPr>
          <w:rFonts w:ascii="Arial" w:hAnsi="Arial" w:cs="Arial"/>
          <w:sz w:val="20"/>
          <w:szCs w:val="16"/>
          <w:lang w:eastAsia="ar-SA"/>
        </w:rPr>
      </w:pPr>
      <w:r w:rsidRPr="0038540F">
        <w:rPr>
          <w:rFonts w:ascii="Arial" w:hAnsi="Arial" w:cs="Arial"/>
          <w:sz w:val="20"/>
          <w:szCs w:val="16"/>
          <w:lang w:eastAsia="ar-SA"/>
        </w:rPr>
        <w:t xml:space="preserve">w terminie </w:t>
      </w:r>
      <w:r w:rsidR="00757C54">
        <w:rPr>
          <w:rFonts w:ascii="Arial" w:hAnsi="Arial" w:cs="Arial"/>
          <w:bCs/>
          <w:sz w:val="20"/>
          <w:szCs w:val="16"/>
          <w:lang w:eastAsia="ar-SA"/>
        </w:rPr>
        <w:t xml:space="preserve"> </w:t>
      </w:r>
      <w:r w:rsidR="00144D69">
        <w:rPr>
          <w:rFonts w:ascii="Arial" w:hAnsi="Arial" w:cs="Arial"/>
          <w:bCs/>
          <w:sz w:val="20"/>
          <w:szCs w:val="16"/>
          <w:lang w:eastAsia="ar-SA"/>
        </w:rPr>
        <w:t xml:space="preserve"> do </w:t>
      </w:r>
      <w:r w:rsidR="005E48CB" w:rsidRPr="00144D69">
        <w:rPr>
          <w:rFonts w:ascii="Arial" w:hAnsi="Arial" w:cs="Arial"/>
          <w:bCs/>
          <w:sz w:val="20"/>
          <w:szCs w:val="16"/>
          <w:lang w:eastAsia="ar-SA"/>
        </w:rPr>
        <w:t>3</w:t>
      </w:r>
      <w:r w:rsidR="00907F3B" w:rsidRPr="00144D69">
        <w:rPr>
          <w:rFonts w:ascii="Arial" w:hAnsi="Arial" w:cs="Arial"/>
          <w:bCs/>
          <w:sz w:val="20"/>
          <w:szCs w:val="16"/>
          <w:lang w:eastAsia="ar-SA"/>
        </w:rPr>
        <w:t>0</w:t>
      </w:r>
      <w:r w:rsidR="005E48CB">
        <w:rPr>
          <w:rFonts w:ascii="Arial" w:hAnsi="Arial" w:cs="Arial"/>
          <w:bCs/>
          <w:sz w:val="20"/>
          <w:szCs w:val="16"/>
          <w:lang w:eastAsia="ar-SA"/>
        </w:rPr>
        <w:t xml:space="preserve"> dni</w:t>
      </w:r>
      <w:r w:rsidR="00757C54">
        <w:rPr>
          <w:rFonts w:ascii="Arial" w:hAnsi="Arial" w:cs="Arial"/>
          <w:bCs/>
          <w:sz w:val="20"/>
          <w:szCs w:val="16"/>
          <w:lang w:eastAsia="ar-SA"/>
        </w:rPr>
        <w:t xml:space="preserve"> </w:t>
      </w:r>
      <w:r w:rsidRPr="0038540F">
        <w:rPr>
          <w:rFonts w:ascii="Arial" w:hAnsi="Arial" w:cs="Arial"/>
          <w:sz w:val="20"/>
          <w:szCs w:val="16"/>
          <w:lang w:eastAsia="ar-SA"/>
        </w:rPr>
        <w:t xml:space="preserve">od daty otrzymania przez Zamawiającego prawidłowo wystawionej faktury /rachunku wraz z podpisanym protokołem końcowym odbioru robót. Termin płatności liczony jest od dnia następnego </w:t>
      </w:r>
      <w:r w:rsidR="00160146">
        <w:rPr>
          <w:rFonts w:ascii="Arial" w:hAnsi="Arial" w:cs="Arial"/>
          <w:sz w:val="20"/>
          <w:szCs w:val="16"/>
          <w:lang w:eastAsia="ar-SA"/>
        </w:rPr>
        <w:br/>
      </w:r>
      <w:r w:rsidRPr="0038540F">
        <w:rPr>
          <w:rFonts w:ascii="Arial" w:hAnsi="Arial" w:cs="Arial"/>
          <w:sz w:val="20"/>
          <w:szCs w:val="16"/>
          <w:lang w:eastAsia="ar-SA"/>
        </w:rPr>
        <w:t>po dniu otrzymania faktury</w:t>
      </w:r>
      <w:r w:rsidR="00377961">
        <w:rPr>
          <w:rFonts w:ascii="Arial" w:hAnsi="Arial" w:cs="Arial"/>
          <w:sz w:val="20"/>
          <w:szCs w:val="16"/>
          <w:lang w:eastAsia="ar-SA"/>
        </w:rPr>
        <w:t xml:space="preserve"> /rachunku</w:t>
      </w:r>
      <w:r w:rsidRPr="0038540F">
        <w:rPr>
          <w:rFonts w:ascii="Arial" w:hAnsi="Arial" w:cs="Arial"/>
          <w:sz w:val="20"/>
          <w:szCs w:val="16"/>
          <w:lang w:eastAsia="ar-SA"/>
        </w:rPr>
        <w:t xml:space="preserve">. </w:t>
      </w:r>
      <w:r w:rsidR="00160146" w:rsidRPr="00CA4F32">
        <w:rPr>
          <w:rFonts w:ascii="Arial" w:eastAsia="Calibri" w:hAnsi="Arial" w:cs="Arial"/>
          <w:kern w:val="0"/>
          <w:sz w:val="20"/>
          <w:szCs w:val="20"/>
          <w:lang w:eastAsia="en-US"/>
        </w:rPr>
        <w:t>Za datę zapłaty uważa się dzień obciążenia rachunku Zamawiającego kwotą należności.</w:t>
      </w:r>
      <w:r w:rsidRPr="0038540F">
        <w:rPr>
          <w:rFonts w:ascii="Arial" w:hAnsi="Arial" w:cs="Arial"/>
          <w:sz w:val="20"/>
          <w:szCs w:val="16"/>
          <w:lang w:eastAsia="ar-SA"/>
        </w:rPr>
        <w:t xml:space="preserve"> Ewentualna zmiana ww. numeru rachunku bankowego następuje w drodze odrębnie złożonego oświadczenia Wykonawcy i nie stanowi zmiany umowy.</w:t>
      </w:r>
    </w:p>
    <w:p w14:paraId="0359A4F0" w14:textId="77777777" w:rsidR="00160146" w:rsidRPr="0038540F" w:rsidRDefault="00160146" w:rsidP="00160146">
      <w:pPr>
        <w:pStyle w:val="Akapitzlist"/>
        <w:widowControl w:val="0"/>
        <w:suppressAutoHyphens/>
        <w:spacing w:line="276" w:lineRule="auto"/>
        <w:ind w:left="284"/>
        <w:jc w:val="both"/>
        <w:rPr>
          <w:rFonts w:ascii="Arial" w:hAnsi="Arial" w:cs="Arial"/>
          <w:color w:val="000000"/>
          <w:sz w:val="16"/>
          <w:szCs w:val="16"/>
          <w:lang w:eastAsia="ar-SA"/>
        </w:rPr>
      </w:pPr>
    </w:p>
    <w:bookmarkEnd w:id="3"/>
    <w:p w14:paraId="6F27B4D1" w14:textId="60C97E0F" w:rsidR="008F50E7" w:rsidRPr="0038540F" w:rsidRDefault="008F50E7" w:rsidP="00DF7426">
      <w:pPr>
        <w:spacing w:after="60"/>
        <w:jc w:val="center"/>
        <w:rPr>
          <w:rFonts w:cs="Arial"/>
          <w:b/>
          <w:bCs/>
          <w:szCs w:val="20"/>
        </w:rPr>
      </w:pPr>
      <w:r w:rsidRPr="0038540F">
        <w:rPr>
          <w:rFonts w:cs="Arial"/>
          <w:b/>
          <w:bCs/>
          <w:szCs w:val="20"/>
        </w:rPr>
        <w:t>§ 4</w:t>
      </w:r>
      <w:r w:rsidR="00C60901">
        <w:rPr>
          <w:rFonts w:cs="Arial"/>
          <w:b/>
          <w:bCs/>
          <w:szCs w:val="20"/>
        </w:rPr>
        <w:t>.</w:t>
      </w:r>
    </w:p>
    <w:p w14:paraId="615096CE" w14:textId="4C8E4A9A" w:rsidR="008F50E7" w:rsidRPr="0038540F" w:rsidRDefault="008F50E7" w:rsidP="008D12F1">
      <w:pPr>
        <w:numPr>
          <w:ilvl w:val="1"/>
          <w:numId w:val="6"/>
        </w:numPr>
        <w:spacing w:after="60"/>
        <w:ind w:left="284" w:hanging="284"/>
        <w:rPr>
          <w:rFonts w:cs="Arial"/>
          <w:szCs w:val="20"/>
        </w:rPr>
      </w:pPr>
      <w:r w:rsidRPr="0038540F">
        <w:rPr>
          <w:rFonts w:cs="Arial"/>
          <w:szCs w:val="20"/>
        </w:rPr>
        <w:t>Niezwłocznie po zawarciu niniejszej umowy, Zamawiający zobowiązuje się:</w:t>
      </w:r>
    </w:p>
    <w:p w14:paraId="6BB657CA" w14:textId="77777777" w:rsidR="008F50E7" w:rsidRPr="0038540F" w:rsidRDefault="008F50E7" w:rsidP="000E3FC0">
      <w:pPr>
        <w:spacing w:after="0"/>
        <w:ind w:left="567" w:hanging="283"/>
        <w:rPr>
          <w:rFonts w:cs="Arial"/>
          <w:szCs w:val="20"/>
        </w:rPr>
      </w:pPr>
      <w:r w:rsidRPr="0038540F">
        <w:rPr>
          <w:rFonts w:cs="Arial"/>
          <w:szCs w:val="20"/>
        </w:rPr>
        <w:t>1) dostarczyć Wykonawcy poświadczoną za zgodność z oryginałem kserokopię umowy z wykonawcą robót budowlanych.</w:t>
      </w:r>
    </w:p>
    <w:p w14:paraId="4D52E35B" w14:textId="77777777" w:rsidR="008F50E7" w:rsidRPr="0038540F" w:rsidRDefault="008F50E7" w:rsidP="000E3FC0">
      <w:pPr>
        <w:spacing w:after="0"/>
        <w:ind w:left="709" w:hanging="425"/>
        <w:rPr>
          <w:rFonts w:cs="Arial"/>
          <w:szCs w:val="20"/>
        </w:rPr>
      </w:pPr>
      <w:r w:rsidRPr="0038540F">
        <w:rPr>
          <w:rFonts w:cs="Arial"/>
          <w:szCs w:val="20"/>
        </w:rPr>
        <w:t>2) zawiadomić w</w:t>
      </w:r>
      <w:r w:rsidRPr="0038540F">
        <w:rPr>
          <w:rFonts w:cs="Arial"/>
          <w:bCs/>
          <w:szCs w:val="20"/>
        </w:rPr>
        <w:t xml:space="preserve">ykonawcę robót budowlanych objętych nadzorem </w:t>
      </w:r>
      <w:r w:rsidRPr="0038540F">
        <w:rPr>
          <w:rFonts w:cs="Arial"/>
          <w:szCs w:val="20"/>
        </w:rPr>
        <w:t>o zawarciu niniejszej umowy.</w:t>
      </w:r>
    </w:p>
    <w:p w14:paraId="7FE90760" w14:textId="77777777" w:rsidR="008F50E7" w:rsidRPr="0038540F" w:rsidRDefault="008F50E7" w:rsidP="000E3FC0">
      <w:pPr>
        <w:spacing w:after="0"/>
        <w:jc w:val="left"/>
        <w:rPr>
          <w:rFonts w:cs="Arial"/>
          <w:szCs w:val="20"/>
        </w:rPr>
      </w:pPr>
    </w:p>
    <w:p w14:paraId="29CCEE9A" w14:textId="2CF5DD6B" w:rsidR="008F50E7" w:rsidRPr="0038540F" w:rsidRDefault="008F50E7" w:rsidP="00DF7426">
      <w:pPr>
        <w:spacing w:after="60"/>
        <w:jc w:val="center"/>
        <w:rPr>
          <w:rFonts w:cs="Arial"/>
          <w:b/>
          <w:bCs/>
          <w:szCs w:val="20"/>
        </w:rPr>
      </w:pPr>
      <w:r w:rsidRPr="0038540F">
        <w:rPr>
          <w:rFonts w:cs="Arial"/>
          <w:b/>
          <w:bCs/>
          <w:szCs w:val="20"/>
        </w:rPr>
        <w:t>§ 5</w:t>
      </w:r>
      <w:r w:rsidR="00C60901">
        <w:rPr>
          <w:rFonts w:cs="Arial"/>
          <w:b/>
          <w:bCs/>
          <w:szCs w:val="20"/>
        </w:rPr>
        <w:t>.</w:t>
      </w:r>
    </w:p>
    <w:p w14:paraId="35EA662F" w14:textId="297883B4" w:rsidR="008F50E7" w:rsidRDefault="008F50E7" w:rsidP="008D12F1">
      <w:pPr>
        <w:numPr>
          <w:ilvl w:val="0"/>
          <w:numId w:val="7"/>
        </w:numPr>
        <w:spacing w:after="0"/>
        <w:rPr>
          <w:rFonts w:cs="Arial"/>
          <w:szCs w:val="20"/>
        </w:rPr>
      </w:pPr>
      <w:r w:rsidRPr="0038540F">
        <w:rPr>
          <w:rFonts w:cs="Arial"/>
          <w:szCs w:val="20"/>
        </w:rPr>
        <w:t>Nadzór</w:t>
      </w:r>
      <w:r w:rsidR="00E05CDB">
        <w:rPr>
          <w:rFonts w:cs="Arial"/>
          <w:szCs w:val="20"/>
        </w:rPr>
        <w:t>,</w:t>
      </w:r>
      <w:r w:rsidRPr="0038540F">
        <w:rPr>
          <w:rFonts w:cs="Arial"/>
          <w:szCs w:val="20"/>
        </w:rPr>
        <w:t xml:space="preserve"> o którym mowa w § 1</w:t>
      </w:r>
      <w:r w:rsidR="00524B94">
        <w:rPr>
          <w:rFonts w:cs="Arial"/>
          <w:szCs w:val="20"/>
        </w:rPr>
        <w:t>,</w:t>
      </w:r>
      <w:r w:rsidRPr="0038540F">
        <w:rPr>
          <w:rFonts w:cs="Arial"/>
          <w:szCs w:val="20"/>
        </w:rPr>
        <w:t xml:space="preserve"> obejmuje pełen zakres czynności określonych w ustawie z dnia 7 lipca 1994 roku – Prawo budowlane. </w:t>
      </w:r>
      <w:r w:rsidR="000B4A74">
        <w:rPr>
          <w:rFonts w:cs="Arial"/>
          <w:szCs w:val="20"/>
        </w:rPr>
        <w:t>D</w:t>
      </w:r>
      <w:r w:rsidRPr="0038540F">
        <w:rPr>
          <w:rFonts w:cs="Arial"/>
          <w:szCs w:val="20"/>
        </w:rPr>
        <w:t>o obowiązków Wykonawcy w zakresie sprawowania nadzoru należy w szczególności:</w:t>
      </w:r>
    </w:p>
    <w:p w14:paraId="2574BF48" w14:textId="77777777" w:rsidR="00AE445F" w:rsidRPr="00A77051" w:rsidRDefault="00AE445F" w:rsidP="008D12F1">
      <w:pPr>
        <w:numPr>
          <w:ilvl w:val="0"/>
          <w:numId w:val="3"/>
        </w:numPr>
        <w:tabs>
          <w:tab w:val="left" w:pos="709"/>
        </w:tabs>
        <w:suppressAutoHyphens/>
        <w:spacing w:after="0"/>
        <w:ind w:left="426" w:hanging="142"/>
        <w:rPr>
          <w:rFonts w:cs="Arial"/>
          <w:szCs w:val="20"/>
        </w:rPr>
      </w:pPr>
      <w:r w:rsidRPr="00A77051">
        <w:rPr>
          <w:rFonts w:cs="Arial"/>
          <w:szCs w:val="20"/>
        </w:rPr>
        <w:t>stały nadzór nad realizacją robót budowlanych,</w:t>
      </w:r>
    </w:p>
    <w:p w14:paraId="0ADAFD42" w14:textId="77777777" w:rsidR="00AE445F" w:rsidRPr="00A77051" w:rsidRDefault="00AE445F" w:rsidP="008D12F1">
      <w:pPr>
        <w:numPr>
          <w:ilvl w:val="0"/>
          <w:numId w:val="3"/>
        </w:numPr>
        <w:tabs>
          <w:tab w:val="left" w:pos="709"/>
        </w:tabs>
        <w:suppressAutoHyphens/>
        <w:spacing w:after="0"/>
        <w:ind w:left="426" w:hanging="142"/>
        <w:rPr>
          <w:rFonts w:cs="Arial"/>
          <w:szCs w:val="20"/>
        </w:rPr>
      </w:pPr>
      <w:r w:rsidRPr="00A77051">
        <w:rPr>
          <w:rFonts w:cs="Arial"/>
          <w:szCs w:val="20"/>
        </w:rPr>
        <w:t>udział w przekazaniu Wykonawcy robót budowlanych terenu robót,</w:t>
      </w:r>
    </w:p>
    <w:p w14:paraId="0E328720" w14:textId="77777777" w:rsidR="00AE445F" w:rsidRPr="00A77051" w:rsidRDefault="00AE445F" w:rsidP="008D12F1">
      <w:pPr>
        <w:numPr>
          <w:ilvl w:val="0"/>
          <w:numId w:val="3"/>
        </w:numPr>
        <w:tabs>
          <w:tab w:val="left" w:pos="709"/>
        </w:tabs>
        <w:suppressAutoHyphens/>
        <w:spacing w:after="0"/>
        <w:ind w:left="709" w:hanging="425"/>
        <w:rPr>
          <w:rFonts w:cs="Arial"/>
          <w:szCs w:val="20"/>
        </w:rPr>
      </w:pPr>
      <w:r w:rsidRPr="00A77051">
        <w:rPr>
          <w:rFonts w:cs="Arial"/>
          <w:szCs w:val="20"/>
        </w:rPr>
        <w:t>zapewnienie kontroli nad Wykonawcą robót budowlanych w zakresie zabezpieczenia warunków bhp na placu budowy i w jego otoczeniu,</w:t>
      </w:r>
    </w:p>
    <w:p w14:paraId="4376884D" w14:textId="77777777" w:rsidR="00AE445F" w:rsidRPr="00A77051" w:rsidRDefault="00AE445F" w:rsidP="008D12F1">
      <w:pPr>
        <w:numPr>
          <w:ilvl w:val="0"/>
          <w:numId w:val="3"/>
        </w:numPr>
        <w:spacing w:after="0"/>
        <w:ind w:left="709" w:hanging="425"/>
        <w:rPr>
          <w:rFonts w:cs="Arial"/>
          <w:szCs w:val="20"/>
        </w:rPr>
      </w:pPr>
      <w:r w:rsidRPr="00A77051">
        <w:rPr>
          <w:rFonts w:cs="Arial"/>
          <w:szCs w:val="20"/>
        </w:rPr>
        <w:t xml:space="preserve">reprezentowanie Zamawiającego na budowie przez sprawowanie kontroli zgodności jej realizacji z dokumentacją projektową, specyfikacjami technicznymi, przepisami i obowiązującymi normami oraz zasadami wiedzy technicznej, </w:t>
      </w:r>
    </w:p>
    <w:p w14:paraId="3557DC39" w14:textId="77777777" w:rsidR="00AE445F" w:rsidRPr="00A77051" w:rsidRDefault="00AE445F" w:rsidP="008D12F1">
      <w:pPr>
        <w:widowControl w:val="0"/>
        <w:numPr>
          <w:ilvl w:val="0"/>
          <w:numId w:val="3"/>
        </w:numPr>
        <w:tabs>
          <w:tab w:val="left" w:pos="709"/>
        </w:tabs>
        <w:spacing w:after="0"/>
        <w:ind w:left="709" w:hanging="425"/>
        <w:rPr>
          <w:rFonts w:cs="Arial"/>
          <w:snapToGrid w:val="0"/>
          <w:szCs w:val="20"/>
        </w:rPr>
      </w:pPr>
      <w:r w:rsidRPr="00A77051">
        <w:rPr>
          <w:rFonts w:cs="Arial"/>
          <w:snapToGrid w:val="0"/>
          <w:szCs w:val="20"/>
        </w:rPr>
        <w:t>zawiadamianie Zamawiającego oraz jednostki projektowej o wadach dokumentacji stwierdzonych w trakcie realizacji robót oraz dokonywanie z nią stosownych uzgodnień lub wyjaśnień i egzekwowanie niezbędnych opracowań projektowych,</w:t>
      </w:r>
    </w:p>
    <w:p w14:paraId="06A83FEA" w14:textId="77777777" w:rsidR="00AE445F" w:rsidRPr="00A77051" w:rsidRDefault="00AE445F" w:rsidP="008D12F1">
      <w:pPr>
        <w:widowControl w:val="0"/>
        <w:numPr>
          <w:ilvl w:val="0"/>
          <w:numId w:val="3"/>
        </w:numPr>
        <w:spacing w:after="0"/>
        <w:ind w:left="709" w:hanging="425"/>
        <w:rPr>
          <w:rFonts w:cs="Arial"/>
          <w:snapToGrid w:val="0"/>
          <w:szCs w:val="20"/>
        </w:rPr>
      </w:pPr>
      <w:r w:rsidRPr="00A77051">
        <w:rPr>
          <w:rFonts w:cs="Arial"/>
          <w:snapToGrid w:val="0"/>
          <w:szCs w:val="20"/>
        </w:rPr>
        <w:t>stałe uczestnictwo w naradach technicznych i innych, organizowanych przez Zamawiającego i Wykonawcę robót budowlanych,</w:t>
      </w:r>
    </w:p>
    <w:p w14:paraId="7FA8B93D" w14:textId="77777777" w:rsidR="00AE445F" w:rsidRPr="00A77051" w:rsidRDefault="00AE445F" w:rsidP="008D12F1">
      <w:pPr>
        <w:widowControl w:val="0"/>
        <w:numPr>
          <w:ilvl w:val="0"/>
          <w:numId w:val="3"/>
        </w:numPr>
        <w:tabs>
          <w:tab w:val="left" w:pos="709"/>
        </w:tabs>
        <w:spacing w:after="0"/>
        <w:ind w:left="709" w:hanging="425"/>
        <w:rPr>
          <w:rFonts w:cs="Arial"/>
          <w:snapToGrid w:val="0"/>
          <w:szCs w:val="20"/>
        </w:rPr>
      </w:pPr>
      <w:r w:rsidRPr="00A77051">
        <w:rPr>
          <w:rFonts w:cs="Arial"/>
          <w:snapToGrid w:val="0"/>
          <w:szCs w:val="20"/>
        </w:rPr>
        <w:t>w przypadku nieterminowego usuwania przez Wykonawcę robót budowlanych wad i usterek, przygotowanie Zamawiającemu danych, niezbędnych do naliczania kar umownych z tego tytułu,</w:t>
      </w:r>
    </w:p>
    <w:p w14:paraId="06D75313" w14:textId="7064B65C" w:rsidR="00AE445F" w:rsidRPr="00A77051" w:rsidRDefault="00AE445F" w:rsidP="008D12F1">
      <w:pPr>
        <w:widowControl w:val="0"/>
        <w:numPr>
          <w:ilvl w:val="0"/>
          <w:numId w:val="3"/>
        </w:numPr>
        <w:tabs>
          <w:tab w:val="left" w:pos="709"/>
        </w:tabs>
        <w:spacing w:after="0"/>
        <w:ind w:left="709" w:hanging="425"/>
        <w:rPr>
          <w:rFonts w:cs="Arial"/>
          <w:snapToGrid w:val="0"/>
          <w:szCs w:val="20"/>
        </w:rPr>
      </w:pPr>
      <w:r w:rsidRPr="00A77051">
        <w:rPr>
          <w:rFonts w:cs="Arial"/>
          <w:snapToGrid w:val="0"/>
          <w:szCs w:val="20"/>
        </w:rPr>
        <w:t xml:space="preserve">podejmowanie decyzji o dopuszczeniu stosowania lub odrzuceniu materiałów, prefabrykatów, sprzętu </w:t>
      </w:r>
      <w:r w:rsidR="00160146" w:rsidRPr="00A77051">
        <w:rPr>
          <w:rFonts w:cs="Arial"/>
          <w:snapToGrid w:val="0"/>
          <w:szCs w:val="20"/>
        </w:rPr>
        <w:br/>
      </w:r>
      <w:r w:rsidRPr="00A77051">
        <w:rPr>
          <w:rFonts w:cs="Arial"/>
          <w:snapToGrid w:val="0"/>
          <w:szCs w:val="20"/>
        </w:rPr>
        <w:t>i urządzeń przewidzianych do realizacji,</w:t>
      </w:r>
    </w:p>
    <w:p w14:paraId="0D9AA166" w14:textId="77777777" w:rsidR="00AE445F" w:rsidRPr="00A77051" w:rsidRDefault="00AE445F" w:rsidP="008D12F1">
      <w:pPr>
        <w:widowControl w:val="0"/>
        <w:numPr>
          <w:ilvl w:val="0"/>
          <w:numId w:val="3"/>
        </w:numPr>
        <w:tabs>
          <w:tab w:val="left" w:pos="709"/>
        </w:tabs>
        <w:spacing w:after="0"/>
        <w:ind w:left="709" w:hanging="425"/>
        <w:rPr>
          <w:rFonts w:cs="Arial"/>
          <w:snapToGrid w:val="0"/>
          <w:szCs w:val="20"/>
        </w:rPr>
      </w:pPr>
      <w:r w:rsidRPr="00A77051">
        <w:rPr>
          <w:rFonts w:cs="Arial"/>
          <w:snapToGrid w:val="0"/>
          <w:szCs w:val="20"/>
        </w:rPr>
        <w:t>zapobieganie stosowaniu materiałów i wyrobów wadliwych i niedopuszczonych do obrotu i stosowania w budownictwie,</w:t>
      </w:r>
    </w:p>
    <w:p w14:paraId="002E80F4" w14:textId="77777777" w:rsidR="00AE445F" w:rsidRPr="00A77051" w:rsidRDefault="00AE445F" w:rsidP="008D12F1">
      <w:pPr>
        <w:widowControl w:val="0"/>
        <w:numPr>
          <w:ilvl w:val="0"/>
          <w:numId w:val="3"/>
        </w:numPr>
        <w:tabs>
          <w:tab w:val="left" w:pos="709"/>
        </w:tabs>
        <w:spacing w:after="0"/>
        <w:ind w:left="709" w:hanging="425"/>
        <w:rPr>
          <w:rFonts w:cs="Arial"/>
          <w:snapToGrid w:val="0"/>
          <w:szCs w:val="20"/>
        </w:rPr>
      </w:pPr>
      <w:r w:rsidRPr="00A77051">
        <w:rPr>
          <w:rFonts w:cs="Arial"/>
          <w:snapToGrid w:val="0"/>
          <w:szCs w:val="20"/>
        </w:rPr>
        <w:t>dokonywanie odbioru robót budowlanych ulegających zakryciu lub zanikających, prób i odbiorów technicznych oraz częściowych,</w:t>
      </w:r>
    </w:p>
    <w:p w14:paraId="1315BB47" w14:textId="77777777" w:rsidR="00AE445F" w:rsidRPr="00A77051" w:rsidRDefault="00AE445F" w:rsidP="008D12F1">
      <w:pPr>
        <w:widowControl w:val="0"/>
        <w:numPr>
          <w:ilvl w:val="0"/>
          <w:numId w:val="3"/>
        </w:numPr>
        <w:tabs>
          <w:tab w:val="left" w:pos="567"/>
        </w:tabs>
        <w:spacing w:after="0"/>
        <w:ind w:left="709" w:hanging="425"/>
        <w:rPr>
          <w:rFonts w:cs="Arial"/>
          <w:snapToGrid w:val="0"/>
          <w:szCs w:val="20"/>
        </w:rPr>
      </w:pPr>
      <w:r w:rsidRPr="00A77051">
        <w:rPr>
          <w:rFonts w:cs="Arial"/>
          <w:snapToGrid w:val="0"/>
          <w:szCs w:val="20"/>
        </w:rPr>
        <w:t>kontrolowanie usunięcia przez Wykonawcę robót budowlanych wad i usterek stwierdzonych w czasie budowy i przy odbiorze robót oraz powiadamianie Zamawiającego o ich usunięciu,</w:t>
      </w:r>
    </w:p>
    <w:p w14:paraId="43BE53D5" w14:textId="51D46E78" w:rsidR="00AE445F" w:rsidRPr="00A77051" w:rsidRDefault="00AE445F" w:rsidP="00E80B33">
      <w:pPr>
        <w:widowControl w:val="0"/>
        <w:numPr>
          <w:ilvl w:val="0"/>
          <w:numId w:val="3"/>
        </w:numPr>
        <w:tabs>
          <w:tab w:val="left" w:pos="709"/>
          <w:tab w:val="left" w:pos="851"/>
        </w:tabs>
        <w:spacing w:after="0" w:line="360" w:lineRule="auto"/>
        <w:ind w:left="709" w:hanging="425"/>
        <w:rPr>
          <w:rFonts w:cs="Arial"/>
          <w:snapToGrid w:val="0"/>
          <w:szCs w:val="20"/>
        </w:rPr>
      </w:pPr>
      <w:r w:rsidRPr="00A77051">
        <w:rPr>
          <w:rFonts w:cs="Arial"/>
          <w:snapToGrid w:val="0"/>
          <w:szCs w:val="20"/>
        </w:rPr>
        <w:t>wydawanie kierownikowi budowy poleceń potwierdzonych wpisem do</w:t>
      </w:r>
      <w:r w:rsidR="00056A79">
        <w:rPr>
          <w:rFonts w:cs="Arial"/>
          <w:snapToGrid w:val="0"/>
          <w:szCs w:val="20"/>
        </w:rPr>
        <w:t xml:space="preserve"> </w:t>
      </w:r>
      <w:r w:rsidRPr="00504855">
        <w:rPr>
          <w:rFonts w:cs="Arial"/>
          <w:snapToGrid w:val="0"/>
          <w:szCs w:val="20"/>
          <w:u w:val="single"/>
        </w:rPr>
        <w:t>dziennika budowy</w:t>
      </w:r>
      <w:r w:rsidRPr="00A77051">
        <w:rPr>
          <w:rFonts w:cs="Arial"/>
          <w:snapToGrid w:val="0"/>
          <w:szCs w:val="20"/>
        </w:rPr>
        <w:t xml:space="preserve"> dotyczących: np. usunięcia nieprawidłowości lub zagrożeń, wykonania prób lub badań także wymagających odkrycia </w:t>
      </w:r>
      <w:r w:rsidRPr="00A77051">
        <w:rPr>
          <w:rFonts w:cs="Arial"/>
          <w:snapToGrid w:val="0"/>
          <w:szCs w:val="20"/>
        </w:rPr>
        <w:lastRenderedPageBreak/>
        <w:t>robót lub elementów zakrytych oraz przedstawienie ekspertyz dot. prowadzonych robót budowlanych dowodów dopuszczenia do obrotu i stosowania w budownictwie wyrobów budowlanych oraz urządzeń technicznych</w:t>
      </w:r>
      <w:r w:rsidRPr="00A77051">
        <w:rPr>
          <w:rFonts w:cs="Arial"/>
          <w:b/>
          <w:bCs/>
          <w:snapToGrid w:val="0"/>
          <w:szCs w:val="20"/>
        </w:rPr>
        <w:t xml:space="preserve">, </w:t>
      </w:r>
    </w:p>
    <w:p w14:paraId="77A2EDB2" w14:textId="77777777" w:rsidR="00AE445F" w:rsidRPr="00A77051" w:rsidRDefault="00AE445F" w:rsidP="00E80B33">
      <w:pPr>
        <w:widowControl w:val="0"/>
        <w:numPr>
          <w:ilvl w:val="0"/>
          <w:numId w:val="3"/>
        </w:numPr>
        <w:tabs>
          <w:tab w:val="left" w:pos="567"/>
        </w:tabs>
        <w:spacing w:after="0" w:line="360" w:lineRule="auto"/>
        <w:ind w:left="0" w:firstLine="284"/>
        <w:rPr>
          <w:rFonts w:cs="Arial"/>
          <w:snapToGrid w:val="0"/>
          <w:szCs w:val="20"/>
        </w:rPr>
      </w:pPr>
      <w:r w:rsidRPr="00A77051">
        <w:rPr>
          <w:rFonts w:cs="Arial"/>
          <w:snapToGrid w:val="0"/>
          <w:szCs w:val="20"/>
        </w:rPr>
        <w:t>informowanie na bieżąco Zamawiającego o przebiegu prac,</w:t>
      </w:r>
    </w:p>
    <w:p w14:paraId="4085B77B" w14:textId="77777777" w:rsidR="00AE445F" w:rsidRPr="00A77051" w:rsidRDefault="00AE445F" w:rsidP="00E80B33">
      <w:pPr>
        <w:numPr>
          <w:ilvl w:val="0"/>
          <w:numId w:val="3"/>
        </w:numPr>
        <w:spacing w:after="0" w:line="360" w:lineRule="auto"/>
        <w:ind w:left="709" w:hanging="425"/>
        <w:rPr>
          <w:rFonts w:cs="Arial"/>
          <w:szCs w:val="20"/>
        </w:rPr>
      </w:pPr>
      <w:r w:rsidRPr="00A77051">
        <w:rPr>
          <w:rFonts w:cs="Arial"/>
          <w:szCs w:val="20"/>
        </w:rPr>
        <w:t>dokonywanie czynności odbioru końcowego inwestycji. W ramach tych czynności sprawujący nadzór zobowiązuje się do:</w:t>
      </w:r>
    </w:p>
    <w:p w14:paraId="64DCC039" w14:textId="77777777" w:rsidR="00AE445F" w:rsidRPr="00A77051" w:rsidRDefault="00AE445F" w:rsidP="00E80B33">
      <w:pPr>
        <w:numPr>
          <w:ilvl w:val="0"/>
          <w:numId w:val="4"/>
        </w:numPr>
        <w:tabs>
          <w:tab w:val="clear" w:pos="709"/>
          <w:tab w:val="num" w:pos="993"/>
        </w:tabs>
        <w:spacing w:after="0" w:line="360" w:lineRule="auto"/>
        <w:ind w:left="709" w:firstLine="0"/>
        <w:rPr>
          <w:rFonts w:cs="Arial"/>
          <w:szCs w:val="20"/>
        </w:rPr>
      </w:pPr>
      <w:r w:rsidRPr="00A77051">
        <w:rPr>
          <w:rFonts w:cs="Arial"/>
          <w:szCs w:val="20"/>
        </w:rPr>
        <w:t xml:space="preserve">sprawdzenia i zatwierdzenia dokumentacji odbiorowej zadania, </w:t>
      </w:r>
    </w:p>
    <w:p w14:paraId="03C7430C" w14:textId="77777777" w:rsidR="00AE445F" w:rsidRPr="00A77051" w:rsidRDefault="00AE445F" w:rsidP="00E80B33">
      <w:pPr>
        <w:numPr>
          <w:ilvl w:val="0"/>
          <w:numId w:val="4"/>
        </w:numPr>
        <w:tabs>
          <w:tab w:val="clear" w:pos="709"/>
          <w:tab w:val="num" w:pos="993"/>
        </w:tabs>
        <w:spacing w:after="0" w:line="360" w:lineRule="auto"/>
        <w:ind w:left="709" w:firstLine="0"/>
        <w:rPr>
          <w:rFonts w:cs="Arial"/>
          <w:szCs w:val="20"/>
        </w:rPr>
      </w:pPr>
      <w:r w:rsidRPr="00A77051">
        <w:rPr>
          <w:rFonts w:cs="Arial"/>
          <w:szCs w:val="20"/>
        </w:rPr>
        <w:t>potwierdzenia gotowości do odbioru,</w:t>
      </w:r>
    </w:p>
    <w:p w14:paraId="0E63CBE6" w14:textId="3A8670D8" w:rsidR="00AE445F" w:rsidRPr="00A77051" w:rsidRDefault="00AE445F" w:rsidP="00E80B33">
      <w:pPr>
        <w:numPr>
          <w:ilvl w:val="0"/>
          <w:numId w:val="4"/>
        </w:numPr>
        <w:tabs>
          <w:tab w:val="clear" w:pos="709"/>
          <w:tab w:val="num" w:pos="993"/>
        </w:tabs>
        <w:spacing w:after="0" w:line="360" w:lineRule="auto"/>
        <w:ind w:left="993" w:hanging="284"/>
        <w:rPr>
          <w:rFonts w:cs="Arial"/>
          <w:szCs w:val="20"/>
        </w:rPr>
      </w:pPr>
      <w:r w:rsidRPr="00A77051">
        <w:rPr>
          <w:rFonts w:cs="Arial"/>
          <w:szCs w:val="20"/>
        </w:rPr>
        <w:t>dokonania odbioru końcowego od wykonawcy robót oraz przekazania przedmiotu odbioru</w:t>
      </w:r>
      <w:r w:rsidR="00D36F9A">
        <w:rPr>
          <w:rFonts w:cs="Arial"/>
          <w:szCs w:val="20"/>
        </w:rPr>
        <w:t xml:space="preserve"> </w:t>
      </w:r>
      <w:r w:rsidRPr="00A77051">
        <w:rPr>
          <w:rFonts w:cs="Arial"/>
          <w:szCs w:val="20"/>
        </w:rPr>
        <w:t>Zamawiającemu,</w:t>
      </w:r>
    </w:p>
    <w:p w14:paraId="2591F44C" w14:textId="77777777" w:rsidR="00AE445F" w:rsidRPr="00A77051" w:rsidRDefault="00AE445F" w:rsidP="00E80B33">
      <w:pPr>
        <w:numPr>
          <w:ilvl w:val="0"/>
          <w:numId w:val="4"/>
        </w:numPr>
        <w:tabs>
          <w:tab w:val="clear" w:pos="709"/>
          <w:tab w:val="num" w:pos="993"/>
        </w:tabs>
        <w:spacing w:after="0" w:line="360" w:lineRule="auto"/>
        <w:ind w:left="1134" w:hanging="425"/>
        <w:rPr>
          <w:rFonts w:cs="Arial"/>
          <w:szCs w:val="20"/>
        </w:rPr>
      </w:pPr>
      <w:r w:rsidRPr="00A77051">
        <w:rPr>
          <w:rFonts w:cs="Arial"/>
          <w:szCs w:val="20"/>
        </w:rPr>
        <w:t>przekazanie Zamawiającemu protokołu odbioru.</w:t>
      </w:r>
    </w:p>
    <w:p w14:paraId="6B55D4DC" w14:textId="77777777" w:rsidR="00AE445F" w:rsidRPr="00A77051" w:rsidRDefault="00AE445F" w:rsidP="00E80B33">
      <w:pPr>
        <w:numPr>
          <w:ilvl w:val="0"/>
          <w:numId w:val="3"/>
        </w:numPr>
        <w:tabs>
          <w:tab w:val="clear" w:pos="208"/>
        </w:tabs>
        <w:spacing w:after="0" w:line="360" w:lineRule="auto"/>
        <w:ind w:left="709" w:hanging="425"/>
        <w:rPr>
          <w:rFonts w:cs="Arial"/>
          <w:szCs w:val="20"/>
        </w:rPr>
      </w:pPr>
      <w:r w:rsidRPr="00A77051">
        <w:rPr>
          <w:rFonts w:cs="Arial"/>
          <w:szCs w:val="20"/>
        </w:rPr>
        <w:t>Nadzorowanie usuwania ewentualnych wad i niedoróbek stwierdzonych przy odbiorze oraz w ramach gwarancji i rękojmi.</w:t>
      </w:r>
    </w:p>
    <w:p w14:paraId="56D3E02D" w14:textId="77777777" w:rsidR="00AE445F" w:rsidRPr="00A77051" w:rsidRDefault="00AE445F" w:rsidP="00E80B33">
      <w:pPr>
        <w:numPr>
          <w:ilvl w:val="0"/>
          <w:numId w:val="3"/>
        </w:numPr>
        <w:spacing w:after="0" w:line="360" w:lineRule="auto"/>
        <w:ind w:left="709" w:hanging="425"/>
        <w:rPr>
          <w:rFonts w:cs="Arial"/>
          <w:szCs w:val="20"/>
        </w:rPr>
      </w:pPr>
      <w:r w:rsidRPr="00A77051">
        <w:rPr>
          <w:rFonts w:cs="Arial"/>
          <w:color w:val="000000"/>
          <w:szCs w:val="20"/>
        </w:rPr>
        <w:t>Zapewnienie ciągłości nadzoru bez względu na urlop wypoczynkowy, chorobę i inne okoliczności losowe dotyczące osoby sprawującej nadzór inwestorski,</w:t>
      </w:r>
    </w:p>
    <w:p w14:paraId="194BF9B0" w14:textId="6B51BF61" w:rsidR="00AE445F" w:rsidRPr="00A77051" w:rsidRDefault="00AE445F" w:rsidP="00E80B33">
      <w:pPr>
        <w:numPr>
          <w:ilvl w:val="0"/>
          <w:numId w:val="3"/>
        </w:numPr>
        <w:tabs>
          <w:tab w:val="left" w:pos="709"/>
        </w:tabs>
        <w:spacing w:after="0" w:line="360" w:lineRule="auto"/>
        <w:ind w:left="709" w:hanging="425"/>
        <w:rPr>
          <w:rFonts w:cs="Arial"/>
          <w:szCs w:val="20"/>
        </w:rPr>
      </w:pPr>
      <w:r w:rsidRPr="00A77051">
        <w:rPr>
          <w:rFonts w:cs="Arial"/>
          <w:szCs w:val="20"/>
        </w:rPr>
        <w:t>Wypełnienie dodatkowych obowiązków związanych z realizacją inwestycji (np. przerwanie robót, inwentaryzacja itp.), które nie zostały ujęte w dokumentacji dot. niniejszego zamówienia</w:t>
      </w:r>
      <w:r w:rsidR="00002DCB">
        <w:rPr>
          <w:rFonts w:cs="Arial"/>
          <w:szCs w:val="20"/>
        </w:rPr>
        <w:t>,</w:t>
      </w:r>
      <w:r w:rsidRPr="00A77051">
        <w:rPr>
          <w:rFonts w:cs="Arial"/>
          <w:szCs w:val="20"/>
        </w:rPr>
        <w:t xml:space="preserve"> a są konieczne do należytego </w:t>
      </w:r>
      <w:r w:rsidRPr="00A77051">
        <w:rPr>
          <w:rFonts w:cs="Arial"/>
          <w:color w:val="000000"/>
          <w:szCs w:val="20"/>
        </w:rPr>
        <w:t>wykonania lub zakończenia</w:t>
      </w:r>
      <w:r w:rsidRPr="00A77051">
        <w:rPr>
          <w:rFonts w:cs="Arial"/>
          <w:szCs w:val="20"/>
        </w:rPr>
        <w:t xml:space="preserve"> zamówienia.</w:t>
      </w:r>
    </w:p>
    <w:p w14:paraId="12B69887" w14:textId="77777777" w:rsidR="00AE445F" w:rsidRPr="00A77051" w:rsidRDefault="00AE445F" w:rsidP="00E80B33">
      <w:pPr>
        <w:numPr>
          <w:ilvl w:val="0"/>
          <w:numId w:val="3"/>
        </w:numPr>
        <w:tabs>
          <w:tab w:val="left" w:pos="426"/>
        </w:tabs>
        <w:spacing w:after="0" w:line="360" w:lineRule="auto"/>
        <w:ind w:left="709" w:hanging="425"/>
        <w:rPr>
          <w:rFonts w:cs="Arial"/>
          <w:szCs w:val="20"/>
        </w:rPr>
      </w:pPr>
      <w:r w:rsidRPr="00A77051">
        <w:rPr>
          <w:rFonts w:cs="Arial"/>
          <w:szCs w:val="20"/>
        </w:rPr>
        <w:t>Pełnienie nadzoru inwestorskiego, uczestnicząc w czynnościach wymagających nadzoru, przy czym:</w:t>
      </w:r>
    </w:p>
    <w:p w14:paraId="02062061" w14:textId="77777777" w:rsidR="00AE445F" w:rsidRPr="00A77051" w:rsidRDefault="00AE445F" w:rsidP="00E80B33">
      <w:pPr>
        <w:numPr>
          <w:ilvl w:val="1"/>
          <w:numId w:val="3"/>
        </w:numPr>
        <w:spacing w:after="0" w:line="360" w:lineRule="auto"/>
        <w:ind w:left="993" w:hanging="284"/>
        <w:rPr>
          <w:rFonts w:cs="Arial"/>
          <w:szCs w:val="20"/>
        </w:rPr>
      </w:pPr>
      <w:r w:rsidRPr="00A77051">
        <w:rPr>
          <w:rFonts w:cs="Arial"/>
          <w:szCs w:val="20"/>
        </w:rPr>
        <w:t>przez pobyt rozumie się sprawowanie nadzoru inwestorskiego na terenie budowy,</w:t>
      </w:r>
    </w:p>
    <w:p w14:paraId="4014D898" w14:textId="77777777" w:rsidR="00AE445F" w:rsidRPr="00A77051" w:rsidRDefault="00AE445F" w:rsidP="00E80B33">
      <w:pPr>
        <w:numPr>
          <w:ilvl w:val="1"/>
          <w:numId w:val="3"/>
        </w:numPr>
        <w:tabs>
          <w:tab w:val="left" w:pos="426"/>
        </w:tabs>
        <w:spacing w:after="0" w:line="360" w:lineRule="auto"/>
        <w:ind w:left="993" w:hanging="284"/>
        <w:rPr>
          <w:rFonts w:cs="Arial"/>
          <w:szCs w:val="20"/>
        </w:rPr>
      </w:pPr>
      <w:r w:rsidRPr="00A77051">
        <w:rPr>
          <w:rFonts w:cs="Arial"/>
          <w:szCs w:val="20"/>
        </w:rPr>
        <w:t>pobyty powinny odbywać się nie rzadziej niż 1 raz w tygodniu w trakcie realizacji robót objętych nadzorem; każdy musi być potwierdzony wpisem do dziennika budowy,</w:t>
      </w:r>
    </w:p>
    <w:p w14:paraId="7AC61144" w14:textId="77777777" w:rsidR="00AE445F" w:rsidRPr="00A77051" w:rsidRDefault="00AE445F" w:rsidP="00E80B33">
      <w:pPr>
        <w:numPr>
          <w:ilvl w:val="0"/>
          <w:numId w:val="3"/>
        </w:numPr>
        <w:tabs>
          <w:tab w:val="clear" w:pos="208"/>
        </w:tabs>
        <w:spacing w:after="0" w:line="360" w:lineRule="auto"/>
        <w:ind w:left="709" w:hanging="425"/>
        <w:rPr>
          <w:rFonts w:cs="Arial"/>
          <w:szCs w:val="20"/>
        </w:rPr>
      </w:pPr>
      <w:r w:rsidRPr="00A77051">
        <w:rPr>
          <w:rFonts w:cs="Arial"/>
          <w:szCs w:val="20"/>
        </w:rPr>
        <w:t>Zamawiający wymaga, by osoba pełniąca funkcje Inspektora Nadzoru na każde telefoniczne, mailowe wezwanie, stawiała się w siedzibie Zamawiającego bądź miejscu przez niego wskazanym w czasie nie dłuższym niż 24 godziny od wezwania.</w:t>
      </w:r>
    </w:p>
    <w:p w14:paraId="1B914A94" w14:textId="77777777" w:rsidR="00AE445F" w:rsidRPr="00A77051" w:rsidRDefault="00AE445F" w:rsidP="00E80B33">
      <w:pPr>
        <w:numPr>
          <w:ilvl w:val="0"/>
          <w:numId w:val="3"/>
        </w:numPr>
        <w:tabs>
          <w:tab w:val="clear" w:pos="208"/>
        </w:tabs>
        <w:spacing w:after="0" w:line="360" w:lineRule="auto"/>
        <w:ind w:left="709" w:hanging="425"/>
        <w:rPr>
          <w:rFonts w:cs="Arial"/>
          <w:szCs w:val="20"/>
        </w:rPr>
      </w:pPr>
      <w:r w:rsidRPr="00A77051">
        <w:rPr>
          <w:rFonts w:cs="Arial"/>
          <w:szCs w:val="20"/>
        </w:rPr>
        <w:t>Zapewnienie każdorazowo we własnym zakresie i na własny koszt transportu w celu dotarcia na budowę,</w:t>
      </w:r>
    </w:p>
    <w:p w14:paraId="0F615E8B" w14:textId="647E9511" w:rsidR="00AE445F" w:rsidRPr="00A77051" w:rsidRDefault="00AE445F" w:rsidP="00E80B33">
      <w:pPr>
        <w:numPr>
          <w:ilvl w:val="0"/>
          <w:numId w:val="3"/>
        </w:numPr>
        <w:tabs>
          <w:tab w:val="clear" w:pos="208"/>
        </w:tabs>
        <w:spacing w:after="60" w:line="360" w:lineRule="auto"/>
        <w:ind w:left="709" w:hanging="425"/>
        <w:rPr>
          <w:rFonts w:cs="Arial"/>
          <w:szCs w:val="20"/>
        </w:rPr>
      </w:pPr>
      <w:r w:rsidRPr="00A77051">
        <w:rPr>
          <w:rFonts w:cs="Arial"/>
          <w:szCs w:val="20"/>
        </w:rPr>
        <w:t>Zachowanie poufności i nie udostępniania osobom trzecim informacji uzyskanych w związku z realizacją zamówienia.</w:t>
      </w:r>
    </w:p>
    <w:p w14:paraId="20CBBA15" w14:textId="5A8B7522" w:rsidR="00AE445F" w:rsidRPr="00945270" w:rsidRDefault="00AE445F" w:rsidP="00E80B33">
      <w:pPr>
        <w:pStyle w:val="Akapitzlist"/>
        <w:numPr>
          <w:ilvl w:val="0"/>
          <w:numId w:val="7"/>
        </w:numPr>
        <w:spacing w:line="360" w:lineRule="auto"/>
        <w:rPr>
          <w:rFonts w:ascii="Arial" w:hAnsi="Arial" w:cs="Arial"/>
          <w:sz w:val="20"/>
          <w:szCs w:val="16"/>
        </w:rPr>
      </w:pPr>
      <w:r w:rsidRPr="00945270">
        <w:rPr>
          <w:rFonts w:ascii="Arial" w:hAnsi="Arial" w:cs="Arial"/>
          <w:sz w:val="20"/>
          <w:szCs w:val="16"/>
        </w:rPr>
        <w:t xml:space="preserve">Szczegółowy zakres obowiązków i uprawnień Wykonawcy określają obowiązujące przepisy w tym </w:t>
      </w:r>
      <w:r w:rsidR="00060989">
        <w:rPr>
          <w:rFonts w:ascii="Arial" w:hAnsi="Arial" w:cs="Arial"/>
          <w:sz w:val="20"/>
          <w:szCs w:val="16"/>
        </w:rPr>
        <w:t>u</w:t>
      </w:r>
      <w:r w:rsidRPr="00945270">
        <w:rPr>
          <w:rFonts w:ascii="Arial" w:hAnsi="Arial" w:cs="Arial"/>
          <w:sz w:val="20"/>
          <w:szCs w:val="16"/>
        </w:rPr>
        <w:t>stawy z dnia 7 lipca 1994r Prawo Budowlane (</w:t>
      </w:r>
      <w:proofErr w:type="spellStart"/>
      <w:r w:rsidRPr="00945270">
        <w:rPr>
          <w:rFonts w:ascii="Arial" w:hAnsi="Arial" w:cs="Arial"/>
          <w:sz w:val="20"/>
          <w:szCs w:val="16"/>
        </w:rPr>
        <w:t>t</w:t>
      </w:r>
      <w:r w:rsidR="00ED7ABB">
        <w:rPr>
          <w:rFonts w:ascii="Arial" w:hAnsi="Arial" w:cs="Arial"/>
          <w:sz w:val="20"/>
          <w:szCs w:val="16"/>
        </w:rPr>
        <w:t>.</w:t>
      </w:r>
      <w:r w:rsidRPr="00945270">
        <w:rPr>
          <w:rFonts w:ascii="Arial" w:hAnsi="Arial" w:cs="Arial"/>
          <w:sz w:val="20"/>
          <w:szCs w:val="16"/>
        </w:rPr>
        <w:t>j</w:t>
      </w:r>
      <w:proofErr w:type="spellEnd"/>
      <w:r w:rsidRPr="00945270">
        <w:rPr>
          <w:rFonts w:ascii="Arial" w:hAnsi="Arial" w:cs="Arial"/>
          <w:sz w:val="20"/>
          <w:szCs w:val="16"/>
        </w:rPr>
        <w:t xml:space="preserve">. Dz.U. z </w:t>
      </w:r>
      <w:r w:rsidR="00FF5E9B" w:rsidRPr="00945270">
        <w:rPr>
          <w:rFonts w:ascii="Arial" w:hAnsi="Arial" w:cs="Arial"/>
          <w:sz w:val="20"/>
          <w:szCs w:val="16"/>
        </w:rPr>
        <w:t>202</w:t>
      </w:r>
      <w:r w:rsidR="00BE3C68">
        <w:rPr>
          <w:rFonts w:ascii="Arial" w:hAnsi="Arial" w:cs="Arial"/>
          <w:sz w:val="20"/>
          <w:szCs w:val="16"/>
        </w:rPr>
        <w:t>4</w:t>
      </w:r>
      <w:r w:rsidRPr="00945270">
        <w:rPr>
          <w:rFonts w:ascii="Arial" w:hAnsi="Arial" w:cs="Arial"/>
          <w:sz w:val="20"/>
          <w:szCs w:val="16"/>
        </w:rPr>
        <w:t xml:space="preserve"> r., poz. </w:t>
      </w:r>
      <w:r w:rsidR="00BE3C68">
        <w:rPr>
          <w:rFonts w:ascii="Arial" w:hAnsi="Arial" w:cs="Arial"/>
          <w:sz w:val="20"/>
          <w:szCs w:val="16"/>
        </w:rPr>
        <w:t>725</w:t>
      </w:r>
      <w:r w:rsidRPr="00945270">
        <w:rPr>
          <w:rFonts w:ascii="Arial" w:hAnsi="Arial" w:cs="Arial"/>
          <w:sz w:val="20"/>
          <w:szCs w:val="16"/>
        </w:rPr>
        <w:t xml:space="preserve"> z póź</w:t>
      </w:r>
      <w:r w:rsidR="00060989">
        <w:rPr>
          <w:rFonts w:ascii="Arial" w:hAnsi="Arial" w:cs="Arial"/>
          <w:sz w:val="20"/>
          <w:szCs w:val="16"/>
        </w:rPr>
        <w:t>n</w:t>
      </w:r>
      <w:r w:rsidRPr="00945270">
        <w:rPr>
          <w:rFonts w:ascii="Arial" w:hAnsi="Arial" w:cs="Arial"/>
          <w:sz w:val="20"/>
          <w:szCs w:val="16"/>
        </w:rPr>
        <w:t>. zm.).</w:t>
      </w:r>
    </w:p>
    <w:p w14:paraId="4D0E7D51" w14:textId="77777777" w:rsidR="008F50E7" w:rsidRPr="0038540F" w:rsidRDefault="008F50E7" w:rsidP="00E80B33">
      <w:pPr>
        <w:tabs>
          <w:tab w:val="left" w:pos="426"/>
        </w:tabs>
        <w:spacing w:after="0" w:line="360" w:lineRule="auto"/>
        <w:jc w:val="left"/>
        <w:rPr>
          <w:rFonts w:cs="Arial"/>
          <w:szCs w:val="20"/>
        </w:rPr>
      </w:pPr>
    </w:p>
    <w:p w14:paraId="474DC5C0" w14:textId="6F3C0EC9" w:rsidR="00BF6708" w:rsidRPr="0038540F" w:rsidRDefault="00BF6708" w:rsidP="00DF7426">
      <w:pPr>
        <w:tabs>
          <w:tab w:val="left" w:pos="426"/>
        </w:tabs>
        <w:spacing w:after="60"/>
        <w:jc w:val="center"/>
        <w:rPr>
          <w:rFonts w:cs="Arial"/>
          <w:b/>
          <w:bCs/>
          <w:szCs w:val="20"/>
        </w:rPr>
      </w:pPr>
      <w:r w:rsidRPr="0038540F">
        <w:rPr>
          <w:rFonts w:cs="Arial"/>
          <w:b/>
          <w:bCs/>
          <w:szCs w:val="20"/>
        </w:rPr>
        <w:t>§ 6</w:t>
      </w:r>
      <w:r w:rsidR="00C60901">
        <w:rPr>
          <w:rFonts w:cs="Arial"/>
          <w:b/>
          <w:bCs/>
          <w:szCs w:val="20"/>
        </w:rPr>
        <w:t>.</w:t>
      </w:r>
    </w:p>
    <w:p w14:paraId="4DFE9739" w14:textId="5584AFC9" w:rsidR="00BF6708" w:rsidRPr="0038540F" w:rsidRDefault="00BF6708" w:rsidP="008D12F1">
      <w:pPr>
        <w:pStyle w:val="Akapitzlist"/>
        <w:numPr>
          <w:ilvl w:val="0"/>
          <w:numId w:val="9"/>
        </w:numPr>
        <w:tabs>
          <w:tab w:val="left" w:pos="284"/>
        </w:tabs>
        <w:spacing w:line="276" w:lineRule="auto"/>
        <w:ind w:left="284" w:hanging="284"/>
        <w:contextualSpacing w:val="0"/>
        <w:jc w:val="both"/>
        <w:rPr>
          <w:rFonts w:ascii="Arial" w:hAnsi="Arial" w:cs="Arial"/>
          <w:sz w:val="20"/>
          <w:szCs w:val="20"/>
        </w:rPr>
      </w:pPr>
      <w:r w:rsidRPr="0038540F">
        <w:rPr>
          <w:rFonts w:ascii="Arial" w:hAnsi="Arial" w:cs="Arial"/>
          <w:sz w:val="20"/>
          <w:szCs w:val="20"/>
        </w:rPr>
        <w:t>Wykonawca oświadcza, że jest ubezpieczony od odpowiedzialności cywilnej z tytułu prowadzonej działalności związanej z przedmiotem zamówienia na kwotę nie niższą niż wartość umowy brutto.</w:t>
      </w:r>
    </w:p>
    <w:p w14:paraId="59C41E39" w14:textId="37FA4FA1" w:rsidR="00BF6708" w:rsidRPr="0038540F" w:rsidRDefault="00BF6708" w:rsidP="008D12F1">
      <w:pPr>
        <w:pStyle w:val="Akapitzlist"/>
        <w:numPr>
          <w:ilvl w:val="0"/>
          <w:numId w:val="9"/>
        </w:numPr>
        <w:tabs>
          <w:tab w:val="left" w:pos="284"/>
        </w:tabs>
        <w:spacing w:line="276" w:lineRule="auto"/>
        <w:ind w:left="284" w:hanging="284"/>
        <w:contextualSpacing w:val="0"/>
        <w:jc w:val="both"/>
        <w:rPr>
          <w:rFonts w:ascii="Arial" w:hAnsi="Arial" w:cs="Arial"/>
          <w:sz w:val="20"/>
          <w:szCs w:val="20"/>
        </w:rPr>
      </w:pPr>
      <w:r w:rsidRPr="0038540F">
        <w:rPr>
          <w:rFonts w:ascii="Arial" w:hAnsi="Arial" w:cs="Arial"/>
          <w:sz w:val="20"/>
          <w:szCs w:val="20"/>
        </w:rPr>
        <w:t>Wykonawca zobowiązuje się do utrzymywania ciągłości ubezpieczenia od odpowiedzialności cywilnej na warunkach wskazanych w ust. 1, przez cały okres realizacji Przedmiotu Umowy.</w:t>
      </w:r>
    </w:p>
    <w:p w14:paraId="1F18FAEF" w14:textId="6684C4A8" w:rsidR="00BF6708" w:rsidRPr="0038540F" w:rsidRDefault="00BF6708" w:rsidP="008D12F1">
      <w:pPr>
        <w:pStyle w:val="Akapitzlist"/>
        <w:numPr>
          <w:ilvl w:val="0"/>
          <w:numId w:val="9"/>
        </w:numPr>
        <w:tabs>
          <w:tab w:val="left" w:pos="284"/>
        </w:tabs>
        <w:spacing w:line="276" w:lineRule="auto"/>
        <w:ind w:left="284" w:hanging="284"/>
        <w:contextualSpacing w:val="0"/>
        <w:jc w:val="both"/>
        <w:rPr>
          <w:rFonts w:ascii="Arial" w:hAnsi="Arial" w:cs="Arial"/>
          <w:sz w:val="20"/>
          <w:szCs w:val="20"/>
        </w:rPr>
      </w:pPr>
      <w:r w:rsidRPr="0038540F">
        <w:rPr>
          <w:rFonts w:ascii="Arial" w:hAnsi="Arial" w:cs="Arial"/>
          <w:sz w:val="20"/>
          <w:szCs w:val="20"/>
        </w:rPr>
        <w:t xml:space="preserve">Wykonawca obowiązany jest </w:t>
      </w:r>
      <w:r w:rsidR="008957EA" w:rsidRPr="0038540F">
        <w:rPr>
          <w:rFonts w:ascii="Arial" w:hAnsi="Arial" w:cs="Arial"/>
          <w:sz w:val="20"/>
          <w:szCs w:val="20"/>
        </w:rPr>
        <w:t xml:space="preserve">na żądanie Zamawiającego </w:t>
      </w:r>
      <w:r w:rsidRPr="0038540F">
        <w:rPr>
          <w:rFonts w:ascii="Arial" w:hAnsi="Arial" w:cs="Arial"/>
          <w:sz w:val="20"/>
          <w:szCs w:val="20"/>
        </w:rPr>
        <w:t>do dostarczenia</w:t>
      </w:r>
      <w:r w:rsidR="008957EA" w:rsidRPr="0038540F">
        <w:rPr>
          <w:rFonts w:ascii="Arial" w:hAnsi="Arial" w:cs="Arial"/>
          <w:sz w:val="20"/>
          <w:szCs w:val="20"/>
        </w:rPr>
        <w:t xml:space="preserve"> </w:t>
      </w:r>
      <w:r w:rsidRPr="0038540F">
        <w:rPr>
          <w:rFonts w:ascii="Arial" w:hAnsi="Arial" w:cs="Arial"/>
          <w:sz w:val="20"/>
          <w:szCs w:val="20"/>
        </w:rPr>
        <w:t>kopii polisy ubezpieczeniowej wraz z dowodem opłacenia składek lub innego dokumentu potwierdzającego posiadanie ubezpieczenia</w:t>
      </w:r>
      <w:r w:rsidR="008957EA" w:rsidRPr="0038540F">
        <w:rPr>
          <w:rFonts w:ascii="Arial" w:hAnsi="Arial" w:cs="Arial"/>
          <w:sz w:val="20"/>
          <w:szCs w:val="20"/>
        </w:rPr>
        <w:t>.</w:t>
      </w:r>
    </w:p>
    <w:p w14:paraId="47997107" w14:textId="77777777" w:rsidR="00BF6708" w:rsidRPr="0038540F" w:rsidRDefault="00BF6708" w:rsidP="000E3FC0">
      <w:pPr>
        <w:tabs>
          <w:tab w:val="left" w:pos="426"/>
        </w:tabs>
        <w:spacing w:after="0"/>
        <w:jc w:val="left"/>
        <w:rPr>
          <w:rFonts w:cs="Arial"/>
          <w:szCs w:val="20"/>
        </w:rPr>
      </w:pPr>
    </w:p>
    <w:p w14:paraId="1D56BC68" w14:textId="6E1028B5" w:rsidR="008F50E7" w:rsidRPr="0038540F" w:rsidRDefault="008F50E7" w:rsidP="00DF7426">
      <w:pPr>
        <w:spacing w:after="60"/>
        <w:jc w:val="center"/>
        <w:rPr>
          <w:rFonts w:cs="Arial"/>
          <w:b/>
          <w:bCs/>
          <w:szCs w:val="20"/>
        </w:rPr>
      </w:pPr>
      <w:r w:rsidRPr="0038540F">
        <w:rPr>
          <w:rFonts w:cs="Arial"/>
          <w:b/>
          <w:bCs/>
          <w:szCs w:val="20"/>
        </w:rPr>
        <w:lastRenderedPageBreak/>
        <w:t xml:space="preserve">§ </w:t>
      </w:r>
      <w:r w:rsidR="00BF6708" w:rsidRPr="0038540F">
        <w:rPr>
          <w:rFonts w:cs="Arial"/>
          <w:b/>
          <w:bCs/>
          <w:szCs w:val="20"/>
        </w:rPr>
        <w:t>7</w:t>
      </w:r>
      <w:r w:rsidR="00C60901">
        <w:rPr>
          <w:rFonts w:cs="Arial"/>
          <w:b/>
          <w:bCs/>
          <w:szCs w:val="20"/>
        </w:rPr>
        <w:t>.</w:t>
      </w:r>
    </w:p>
    <w:p w14:paraId="27C89C6B" w14:textId="623D8F2D" w:rsidR="00AA104C" w:rsidRPr="0038540F" w:rsidRDefault="000E0395" w:rsidP="00E80B33">
      <w:pPr>
        <w:pStyle w:val="Akapitzlist"/>
        <w:numPr>
          <w:ilvl w:val="3"/>
          <w:numId w:val="16"/>
        </w:numPr>
        <w:spacing w:line="360" w:lineRule="auto"/>
        <w:ind w:left="284" w:hanging="284"/>
        <w:jc w:val="both"/>
        <w:rPr>
          <w:rFonts w:ascii="Arial" w:eastAsia="Calibri" w:hAnsi="Arial" w:cs="Arial"/>
          <w:kern w:val="0"/>
          <w:sz w:val="20"/>
          <w:szCs w:val="20"/>
          <w:lang w:eastAsia="en-US"/>
        </w:rPr>
      </w:pPr>
      <w:r w:rsidRPr="0038540F">
        <w:rPr>
          <w:rFonts w:ascii="Arial" w:hAnsi="Arial" w:cs="Arial"/>
          <w:sz w:val="20"/>
          <w:szCs w:val="16"/>
        </w:rPr>
        <w:t xml:space="preserve">W razie stwierdzenia, że Wykonawca nie realizuje któregokolwiek z obowiązków wynikających z Umowy </w:t>
      </w:r>
      <w:r w:rsidR="00173484">
        <w:rPr>
          <w:rFonts w:ascii="Arial" w:hAnsi="Arial" w:cs="Arial"/>
          <w:sz w:val="20"/>
          <w:szCs w:val="16"/>
        </w:rPr>
        <w:br/>
      </w:r>
      <w:r w:rsidRPr="0038540F">
        <w:rPr>
          <w:rFonts w:ascii="Arial" w:hAnsi="Arial" w:cs="Arial"/>
          <w:sz w:val="20"/>
          <w:szCs w:val="16"/>
        </w:rPr>
        <w:t xml:space="preserve">lub też realizuje je niezgodnie z Umową, Zamawiający wezwie Wykonawcę pocztą elektroniczną </w:t>
      </w:r>
      <w:r w:rsidR="00173484">
        <w:rPr>
          <w:rFonts w:ascii="Arial" w:hAnsi="Arial" w:cs="Arial"/>
          <w:sz w:val="20"/>
          <w:szCs w:val="16"/>
        </w:rPr>
        <w:br/>
      </w:r>
      <w:r w:rsidRPr="0038540F">
        <w:rPr>
          <w:rFonts w:ascii="Arial" w:hAnsi="Arial" w:cs="Arial"/>
          <w:sz w:val="20"/>
          <w:szCs w:val="16"/>
        </w:rPr>
        <w:t xml:space="preserve">do należytego pełnienia przez Wykonawcę obowiązków wynikających z Umowy w terminie wskazanym </w:t>
      </w:r>
      <w:r w:rsidR="00173484">
        <w:rPr>
          <w:rFonts w:ascii="Arial" w:hAnsi="Arial" w:cs="Arial"/>
          <w:sz w:val="20"/>
          <w:szCs w:val="16"/>
        </w:rPr>
        <w:br/>
      </w:r>
      <w:r w:rsidRPr="0038540F">
        <w:rPr>
          <w:rFonts w:ascii="Arial" w:hAnsi="Arial" w:cs="Arial"/>
          <w:sz w:val="20"/>
          <w:szCs w:val="16"/>
        </w:rPr>
        <w:t xml:space="preserve">w wezwaniu, nie krótszym niż </w:t>
      </w:r>
      <w:r w:rsidR="00DB1343" w:rsidRPr="0038540F">
        <w:rPr>
          <w:rFonts w:ascii="Arial" w:hAnsi="Arial" w:cs="Arial"/>
          <w:sz w:val="20"/>
          <w:szCs w:val="16"/>
        </w:rPr>
        <w:t>3</w:t>
      </w:r>
      <w:r w:rsidRPr="0038540F">
        <w:rPr>
          <w:rFonts w:ascii="Arial" w:hAnsi="Arial" w:cs="Arial"/>
          <w:sz w:val="20"/>
          <w:szCs w:val="16"/>
        </w:rPr>
        <w:t xml:space="preserve"> dni informując Wykonawcę o stwierdzonych nieprawidłowościach</w:t>
      </w:r>
      <w:r w:rsidR="00CB3A3F" w:rsidRPr="0038540F">
        <w:rPr>
          <w:rFonts w:ascii="Arial" w:hAnsi="Arial" w:cs="Arial"/>
          <w:sz w:val="20"/>
          <w:szCs w:val="16"/>
        </w:rPr>
        <w:t>,</w:t>
      </w:r>
      <w:r w:rsidRPr="0038540F">
        <w:rPr>
          <w:rFonts w:ascii="Arial" w:hAnsi="Arial" w:cs="Arial"/>
          <w:sz w:val="20"/>
          <w:szCs w:val="16"/>
        </w:rPr>
        <w:t xml:space="preserve"> </w:t>
      </w:r>
      <w:r w:rsidR="00CB3A3F" w:rsidRPr="0038540F">
        <w:rPr>
          <w:rFonts w:ascii="Arial" w:hAnsi="Arial" w:cs="Arial"/>
          <w:sz w:val="20"/>
          <w:szCs w:val="16"/>
        </w:rPr>
        <w:t xml:space="preserve">jednocześnie </w:t>
      </w:r>
      <w:r w:rsidRPr="0038540F">
        <w:rPr>
          <w:rFonts w:ascii="Arial" w:hAnsi="Arial" w:cs="Arial"/>
          <w:sz w:val="20"/>
          <w:szCs w:val="16"/>
        </w:rPr>
        <w:t>wzywając do ich wyeliminowania. W przypadku nieusunięcia nieprawidłowości we wskazanym terminie Zamawiający ma prawo do odstąpienia od umowy.</w:t>
      </w:r>
      <w:bookmarkStart w:id="5" w:name="_Hlk82780410"/>
    </w:p>
    <w:p w14:paraId="539743BC" w14:textId="197FC4C4" w:rsidR="00AA104C" w:rsidRPr="0038540F" w:rsidRDefault="00AA104C" w:rsidP="00E80B33">
      <w:pPr>
        <w:pStyle w:val="Akapitzlist"/>
        <w:numPr>
          <w:ilvl w:val="3"/>
          <w:numId w:val="16"/>
        </w:numPr>
        <w:spacing w:line="360" w:lineRule="auto"/>
        <w:ind w:left="284" w:hanging="284"/>
        <w:jc w:val="both"/>
        <w:rPr>
          <w:rFonts w:ascii="Arial" w:eastAsia="Calibri" w:hAnsi="Arial" w:cs="Arial"/>
          <w:kern w:val="0"/>
          <w:sz w:val="18"/>
          <w:szCs w:val="18"/>
          <w:lang w:eastAsia="en-US"/>
        </w:rPr>
      </w:pPr>
      <w:r w:rsidRPr="0038540F">
        <w:rPr>
          <w:rFonts w:ascii="Arial" w:hAnsi="Arial" w:cs="Arial"/>
          <w:sz w:val="20"/>
          <w:szCs w:val="22"/>
          <w:lang w:eastAsia="ar-SA"/>
        </w:rPr>
        <w:t>Odstąpienie od Umowy przez jedną z</w:t>
      </w:r>
      <w:r w:rsidR="00047247">
        <w:rPr>
          <w:rFonts w:ascii="Arial" w:hAnsi="Arial" w:cs="Arial"/>
          <w:sz w:val="20"/>
          <w:szCs w:val="22"/>
          <w:lang w:eastAsia="ar-SA"/>
        </w:rPr>
        <w:t>e</w:t>
      </w:r>
      <w:r w:rsidRPr="0038540F">
        <w:rPr>
          <w:rFonts w:ascii="Arial" w:hAnsi="Arial" w:cs="Arial"/>
          <w:sz w:val="20"/>
          <w:szCs w:val="22"/>
          <w:lang w:eastAsia="ar-SA"/>
        </w:rPr>
        <w:t xml:space="preserve"> </w:t>
      </w:r>
      <w:r w:rsidR="00047247">
        <w:rPr>
          <w:rFonts w:ascii="Arial" w:hAnsi="Arial" w:cs="Arial"/>
          <w:sz w:val="20"/>
          <w:szCs w:val="22"/>
          <w:lang w:eastAsia="ar-SA"/>
        </w:rPr>
        <w:t>S</w:t>
      </w:r>
      <w:r w:rsidRPr="0038540F">
        <w:rPr>
          <w:rFonts w:ascii="Arial" w:hAnsi="Arial" w:cs="Arial"/>
          <w:sz w:val="20"/>
          <w:szCs w:val="22"/>
          <w:lang w:eastAsia="ar-SA"/>
        </w:rPr>
        <w:t xml:space="preserve">tron z przyczyn </w:t>
      </w:r>
      <w:r w:rsidR="00671F71">
        <w:rPr>
          <w:rFonts w:ascii="Arial" w:hAnsi="Arial" w:cs="Arial"/>
          <w:sz w:val="20"/>
          <w:szCs w:val="22"/>
          <w:lang w:eastAsia="ar-SA"/>
        </w:rPr>
        <w:t>zawinionych przez</w:t>
      </w:r>
      <w:r w:rsidRPr="0038540F">
        <w:rPr>
          <w:rFonts w:ascii="Arial" w:hAnsi="Arial" w:cs="Arial"/>
          <w:sz w:val="20"/>
          <w:szCs w:val="22"/>
          <w:lang w:eastAsia="ar-SA"/>
        </w:rPr>
        <w:t xml:space="preserve"> drug</w:t>
      </w:r>
      <w:r w:rsidR="00671F71">
        <w:rPr>
          <w:rFonts w:ascii="Arial" w:hAnsi="Arial" w:cs="Arial"/>
          <w:sz w:val="20"/>
          <w:szCs w:val="22"/>
          <w:lang w:eastAsia="ar-SA"/>
        </w:rPr>
        <w:t>ą</w:t>
      </w:r>
      <w:r w:rsidRPr="0038540F">
        <w:rPr>
          <w:rFonts w:ascii="Arial" w:hAnsi="Arial" w:cs="Arial"/>
          <w:sz w:val="20"/>
          <w:szCs w:val="22"/>
          <w:lang w:eastAsia="ar-SA"/>
        </w:rPr>
        <w:t xml:space="preserve"> Stron</w:t>
      </w:r>
      <w:r w:rsidR="00671F71">
        <w:rPr>
          <w:rFonts w:ascii="Arial" w:hAnsi="Arial" w:cs="Arial"/>
          <w:sz w:val="20"/>
          <w:szCs w:val="22"/>
          <w:lang w:eastAsia="ar-SA"/>
        </w:rPr>
        <w:t>ę</w:t>
      </w:r>
      <w:r w:rsidRPr="0038540F">
        <w:rPr>
          <w:rFonts w:ascii="Arial" w:hAnsi="Arial" w:cs="Arial"/>
          <w:sz w:val="20"/>
          <w:szCs w:val="22"/>
          <w:lang w:eastAsia="ar-SA"/>
        </w:rPr>
        <w:t>, stanowi podstawę do naliczenia przez odstępującego kary umownej w wysokości 10 % wynagrodzenia umownego brutto określonego w § 3</w:t>
      </w:r>
      <w:r w:rsidR="00B76E43">
        <w:rPr>
          <w:rFonts w:ascii="Arial" w:hAnsi="Arial" w:cs="Arial"/>
          <w:sz w:val="20"/>
          <w:szCs w:val="22"/>
          <w:lang w:eastAsia="ar-SA"/>
        </w:rPr>
        <w:t xml:space="preserve"> ust. 1</w:t>
      </w:r>
      <w:r w:rsidRPr="0038540F">
        <w:rPr>
          <w:rFonts w:ascii="Arial" w:hAnsi="Arial" w:cs="Arial"/>
          <w:sz w:val="20"/>
          <w:szCs w:val="22"/>
          <w:lang w:eastAsia="ar-SA"/>
        </w:rPr>
        <w:t xml:space="preserve"> Umowy.</w:t>
      </w:r>
    </w:p>
    <w:p w14:paraId="1E81F800" w14:textId="6C3ACDBD" w:rsidR="00DD0A88" w:rsidRPr="00060989" w:rsidRDefault="00AA104C" w:rsidP="00E80B33">
      <w:pPr>
        <w:pStyle w:val="Akapitzlist"/>
        <w:numPr>
          <w:ilvl w:val="3"/>
          <w:numId w:val="16"/>
        </w:numPr>
        <w:spacing w:line="360" w:lineRule="auto"/>
        <w:ind w:left="284" w:hanging="284"/>
        <w:jc w:val="both"/>
        <w:rPr>
          <w:rFonts w:ascii="Arial" w:eastAsia="Calibri" w:hAnsi="Arial" w:cs="Arial"/>
          <w:kern w:val="0"/>
          <w:sz w:val="18"/>
          <w:szCs w:val="18"/>
          <w:lang w:eastAsia="en-US"/>
        </w:rPr>
      </w:pPr>
      <w:r w:rsidRPr="0038540F">
        <w:rPr>
          <w:rFonts w:ascii="Arial" w:hAnsi="Arial" w:cs="Arial"/>
          <w:sz w:val="20"/>
          <w:szCs w:val="22"/>
          <w:lang w:eastAsia="ar-SA"/>
        </w:rPr>
        <w:t xml:space="preserve">Odstąpienie od Umowy przez jedną </w:t>
      </w:r>
      <w:r w:rsidR="009779AC">
        <w:rPr>
          <w:rFonts w:ascii="Arial" w:hAnsi="Arial" w:cs="Arial"/>
          <w:sz w:val="20"/>
          <w:szCs w:val="22"/>
          <w:lang w:eastAsia="ar-SA"/>
        </w:rPr>
        <w:t>ze</w:t>
      </w:r>
      <w:r w:rsidRPr="0038540F">
        <w:rPr>
          <w:rFonts w:ascii="Arial" w:hAnsi="Arial" w:cs="Arial"/>
          <w:sz w:val="20"/>
          <w:szCs w:val="22"/>
          <w:lang w:eastAsia="ar-SA"/>
        </w:rPr>
        <w:t xml:space="preserve"> Stron z przyczyn niezawinionych przez drugą Stronę, stanowi podstawę do naliczenia odstępującemu kary umownej w wysokości 10 % </w:t>
      </w:r>
      <w:r w:rsidRPr="00060989">
        <w:rPr>
          <w:rFonts w:ascii="Arial" w:hAnsi="Arial" w:cs="Arial"/>
          <w:sz w:val="20"/>
          <w:szCs w:val="22"/>
          <w:lang w:eastAsia="ar-SA"/>
        </w:rPr>
        <w:t>wynagrodzenia umownego brutto określonego w § 3</w:t>
      </w:r>
      <w:r w:rsidR="00B76E43" w:rsidRPr="00060989">
        <w:rPr>
          <w:rFonts w:ascii="Arial" w:hAnsi="Arial" w:cs="Arial"/>
          <w:sz w:val="20"/>
          <w:szCs w:val="22"/>
          <w:lang w:eastAsia="ar-SA"/>
        </w:rPr>
        <w:t xml:space="preserve"> ust. 1 </w:t>
      </w:r>
      <w:r w:rsidRPr="00060989">
        <w:rPr>
          <w:rFonts w:ascii="Arial" w:hAnsi="Arial" w:cs="Arial"/>
          <w:sz w:val="20"/>
          <w:szCs w:val="22"/>
          <w:lang w:eastAsia="ar-SA"/>
        </w:rPr>
        <w:t>Umowy.</w:t>
      </w:r>
      <w:bookmarkEnd w:id="5"/>
    </w:p>
    <w:p w14:paraId="7CF93811" w14:textId="47D7105D" w:rsidR="008F50E7" w:rsidRPr="00060989" w:rsidRDefault="008F50E7" w:rsidP="00E80B33">
      <w:pPr>
        <w:pStyle w:val="Akapitzlist"/>
        <w:numPr>
          <w:ilvl w:val="3"/>
          <w:numId w:val="16"/>
        </w:numPr>
        <w:spacing w:line="360" w:lineRule="auto"/>
        <w:ind w:left="284" w:hanging="284"/>
        <w:jc w:val="both"/>
        <w:rPr>
          <w:rFonts w:ascii="Arial" w:eastAsia="Calibri" w:hAnsi="Arial" w:cs="Arial"/>
          <w:kern w:val="0"/>
          <w:sz w:val="20"/>
          <w:szCs w:val="20"/>
          <w:lang w:eastAsia="en-US"/>
        </w:rPr>
      </w:pPr>
      <w:r w:rsidRPr="00060989">
        <w:rPr>
          <w:rFonts w:ascii="Arial" w:hAnsi="Arial" w:cs="Arial"/>
          <w:sz w:val="20"/>
          <w:szCs w:val="20"/>
        </w:rPr>
        <w:t xml:space="preserve">Strony zastrzegają sobie prawo dochodzenia odszkodowania uzupełniającego, przewyższającego wysokość zastrzeżonej kary umownej na zasadach ogólnych Kodeksu </w:t>
      </w:r>
      <w:r w:rsidR="000F5BDE" w:rsidRPr="00060989">
        <w:rPr>
          <w:rFonts w:ascii="Arial" w:hAnsi="Arial" w:cs="Arial"/>
          <w:sz w:val="20"/>
          <w:szCs w:val="20"/>
        </w:rPr>
        <w:t>c</w:t>
      </w:r>
      <w:r w:rsidRPr="00060989">
        <w:rPr>
          <w:rFonts w:ascii="Arial" w:hAnsi="Arial" w:cs="Arial"/>
          <w:sz w:val="20"/>
          <w:szCs w:val="20"/>
        </w:rPr>
        <w:t>ywilnego.</w:t>
      </w:r>
    </w:p>
    <w:p w14:paraId="7FE8EAE5" w14:textId="15A8C45A" w:rsidR="008F50E7" w:rsidRPr="0038540F" w:rsidRDefault="008F50E7" w:rsidP="00E80B33">
      <w:pPr>
        <w:pStyle w:val="Akapitzlist"/>
        <w:numPr>
          <w:ilvl w:val="3"/>
          <w:numId w:val="16"/>
        </w:numPr>
        <w:spacing w:line="360" w:lineRule="auto"/>
        <w:ind w:left="284" w:hanging="284"/>
        <w:jc w:val="both"/>
        <w:rPr>
          <w:rFonts w:ascii="Arial" w:eastAsia="Calibri" w:hAnsi="Arial" w:cs="Arial"/>
          <w:kern w:val="0"/>
          <w:sz w:val="20"/>
          <w:szCs w:val="20"/>
          <w:lang w:eastAsia="en-US"/>
        </w:rPr>
      </w:pPr>
      <w:r w:rsidRPr="00060989">
        <w:rPr>
          <w:rFonts w:ascii="Arial" w:hAnsi="Arial" w:cs="Arial"/>
          <w:sz w:val="20"/>
          <w:szCs w:val="20"/>
        </w:rPr>
        <w:t>Jeżeli na skutek niewykonania lub nienależytego wykonania przedmiotu umowy Zamawiający</w:t>
      </w:r>
      <w:r w:rsidRPr="0038540F">
        <w:rPr>
          <w:rFonts w:ascii="Arial" w:hAnsi="Arial" w:cs="Arial"/>
          <w:sz w:val="20"/>
          <w:szCs w:val="20"/>
        </w:rPr>
        <w:t xml:space="preserve"> poniesie szkodę, to Wykonawca zobowiązuje się pokryć tę szkodę w pełnej wysokości.</w:t>
      </w:r>
    </w:p>
    <w:p w14:paraId="258843D0" w14:textId="078D2043" w:rsidR="008F50E7" w:rsidRPr="0038540F" w:rsidRDefault="008F50E7" w:rsidP="00E80B33">
      <w:pPr>
        <w:pStyle w:val="Akapitzlist"/>
        <w:numPr>
          <w:ilvl w:val="3"/>
          <w:numId w:val="16"/>
        </w:numPr>
        <w:spacing w:line="360" w:lineRule="auto"/>
        <w:ind w:left="284" w:hanging="284"/>
        <w:jc w:val="both"/>
        <w:rPr>
          <w:rFonts w:ascii="Arial" w:eastAsia="Calibri" w:hAnsi="Arial" w:cs="Arial"/>
          <w:kern w:val="0"/>
          <w:sz w:val="20"/>
          <w:szCs w:val="20"/>
          <w:lang w:eastAsia="en-US"/>
        </w:rPr>
      </w:pPr>
      <w:r w:rsidRPr="0038540F">
        <w:rPr>
          <w:rFonts w:ascii="Arial" w:hAnsi="Arial" w:cs="Arial"/>
          <w:sz w:val="20"/>
          <w:szCs w:val="20"/>
        </w:rPr>
        <w:t>Wykonawca zapłaci Zamawiającemu karę umowną w wysokości 10%</w:t>
      </w:r>
      <w:r w:rsidR="00170049" w:rsidRPr="0038540F">
        <w:rPr>
          <w:rFonts w:ascii="Arial" w:hAnsi="Arial" w:cs="Arial"/>
          <w:sz w:val="20"/>
          <w:szCs w:val="20"/>
        </w:rPr>
        <w:t xml:space="preserve"> całkowitego</w:t>
      </w:r>
      <w:r w:rsidRPr="0038540F">
        <w:rPr>
          <w:rFonts w:ascii="Arial" w:hAnsi="Arial" w:cs="Arial"/>
          <w:sz w:val="20"/>
          <w:szCs w:val="20"/>
        </w:rPr>
        <w:t xml:space="preserve"> wynagrodzenia</w:t>
      </w:r>
      <w:r w:rsidR="009D2441">
        <w:rPr>
          <w:rFonts w:ascii="Arial" w:hAnsi="Arial" w:cs="Arial"/>
          <w:sz w:val="20"/>
          <w:szCs w:val="20"/>
        </w:rPr>
        <w:t>,</w:t>
      </w:r>
      <w:r w:rsidRPr="0038540F">
        <w:rPr>
          <w:rFonts w:ascii="Arial" w:hAnsi="Arial" w:cs="Arial"/>
          <w:sz w:val="20"/>
          <w:szCs w:val="20"/>
        </w:rPr>
        <w:t xml:space="preserve"> o którym mowa w </w:t>
      </w:r>
      <w:r w:rsidR="008B0DCD" w:rsidRPr="0038540F">
        <w:rPr>
          <w:rFonts w:ascii="Arial" w:hAnsi="Arial" w:cs="Arial"/>
          <w:sz w:val="20"/>
          <w:szCs w:val="20"/>
        </w:rPr>
        <w:t>§</w:t>
      </w:r>
      <w:r w:rsidR="008B0DCD" w:rsidRPr="0038540F">
        <w:rPr>
          <w:rFonts w:ascii="Arial" w:hAnsi="Arial" w:cs="Arial"/>
          <w:b/>
          <w:bCs/>
          <w:sz w:val="20"/>
          <w:szCs w:val="20"/>
        </w:rPr>
        <w:t xml:space="preserve"> </w:t>
      </w:r>
      <w:r w:rsidR="008B0DCD" w:rsidRPr="0038540F">
        <w:rPr>
          <w:rFonts w:ascii="Arial" w:hAnsi="Arial" w:cs="Arial"/>
          <w:sz w:val="20"/>
          <w:szCs w:val="20"/>
        </w:rPr>
        <w:t>3</w:t>
      </w:r>
      <w:r w:rsidR="00E418AA">
        <w:rPr>
          <w:rFonts w:ascii="Arial" w:hAnsi="Arial" w:cs="Arial"/>
          <w:sz w:val="20"/>
          <w:szCs w:val="20"/>
        </w:rPr>
        <w:t xml:space="preserve"> ust. 1</w:t>
      </w:r>
      <w:r w:rsidRPr="0038540F">
        <w:rPr>
          <w:rFonts w:ascii="Arial" w:hAnsi="Arial" w:cs="Arial"/>
          <w:sz w:val="20"/>
          <w:szCs w:val="20"/>
        </w:rPr>
        <w:t xml:space="preserve">, w przypadku gdy </w:t>
      </w:r>
      <w:r w:rsidR="00170049" w:rsidRPr="0038540F">
        <w:rPr>
          <w:rFonts w:ascii="Arial" w:hAnsi="Arial" w:cs="Arial"/>
          <w:sz w:val="20"/>
          <w:szCs w:val="20"/>
        </w:rPr>
        <w:t xml:space="preserve">Wykonawca </w:t>
      </w:r>
      <w:r w:rsidRPr="0038540F">
        <w:rPr>
          <w:rFonts w:ascii="Arial" w:hAnsi="Arial" w:cs="Arial"/>
          <w:sz w:val="20"/>
          <w:szCs w:val="20"/>
        </w:rPr>
        <w:t>dokona</w:t>
      </w:r>
      <w:r w:rsidR="00B23DDB">
        <w:rPr>
          <w:rFonts w:ascii="Arial" w:hAnsi="Arial" w:cs="Arial"/>
          <w:sz w:val="20"/>
          <w:szCs w:val="20"/>
        </w:rPr>
        <w:t xml:space="preserve"> względem Zamawiającego</w:t>
      </w:r>
      <w:r w:rsidRPr="0038540F">
        <w:rPr>
          <w:rFonts w:ascii="Arial" w:hAnsi="Arial" w:cs="Arial"/>
          <w:sz w:val="20"/>
          <w:szCs w:val="20"/>
        </w:rPr>
        <w:t xml:space="preserve"> pisemnego potwierdzenia możliwości zgłoszenia do Zamawiającego gotowości do odbioru końcowego robót budowlanych objętych nadzorem, a Zamawiający podczas dokonywania odbioru końcowego stwierdzi, </w:t>
      </w:r>
      <w:r w:rsidR="00DB16F0">
        <w:rPr>
          <w:rFonts w:ascii="Arial" w:hAnsi="Arial" w:cs="Arial"/>
          <w:sz w:val="20"/>
          <w:szCs w:val="20"/>
        </w:rPr>
        <w:br/>
      </w:r>
      <w:r w:rsidRPr="0038540F">
        <w:rPr>
          <w:rFonts w:ascii="Arial" w:hAnsi="Arial" w:cs="Arial"/>
          <w:sz w:val="20"/>
          <w:szCs w:val="20"/>
        </w:rPr>
        <w:t>że wykonane roboty lub złożona dokumentacja odbiorowa zawierają istotne wady lub usterki i uczyni o tym ustaleniu uwagę do protokołu oraz wstrzyma się z odbiorem końcowym do czasu usunięcia stwierdzonych wad i usterek.</w:t>
      </w:r>
    </w:p>
    <w:p w14:paraId="2BE8C562" w14:textId="77777777" w:rsidR="005415F1" w:rsidRPr="0038540F" w:rsidRDefault="005415F1" w:rsidP="00E80B33">
      <w:pPr>
        <w:spacing w:after="60" w:line="360" w:lineRule="auto"/>
        <w:contextualSpacing/>
        <w:rPr>
          <w:rFonts w:cs="Arial"/>
          <w:szCs w:val="20"/>
        </w:rPr>
      </w:pPr>
    </w:p>
    <w:p w14:paraId="1D8CA41F" w14:textId="7CF692F9" w:rsidR="008F50E7" w:rsidRPr="0038540F" w:rsidRDefault="008F50E7" w:rsidP="000E3FC0">
      <w:pPr>
        <w:spacing w:after="60"/>
        <w:contextualSpacing/>
        <w:jc w:val="center"/>
        <w:rPr>
          <w:rFonts w:cs="Arial"/>
          <w:b/>
          <w:bCs/>
          <w:szCs w:val="20"/>
        </w:rPr>
      </w:pPr>
      <w:r w:rsidRPr="0038540F">
        <w:rPr>
          <w:rFonts w:cs="Arial"/>
          <w:b/>
          <w:bCs/>
          <w:szCs w:val="20"/>
        </w:rPr>
        <w:t xml:space="preserve">§ </w:t>
      </w:r>
      <w:r w:rsidR="00F32A17" w:rsidRPr="0038540F">
        <w:rPr>
          <w:rFonts w:cs="Arial"/>
          <w:b/>
          <w:bCs/>
          <w:szCs w:val="20"/>
        </w:rPr>
        <w:t>8</w:t>
      </w:r>
      <w:r w:rsidR="00C60901">
        <w:rPr>
          <w:rFonts w:cs="Arial"/>
          <w:b/>
          <w:bCs/>
          <w:szCs w:val="20"/>
        </w:rPr>
        <w:t>.</w:t>
      </w:r>
    </w:p>
    <w:p w14:paraId="3781004B" w14:textId="77777777" w:rsidR="008F50E7" w:rsidRPr="0038540F" w:rsidRDefault="008F50E7" w:rsidP="000E3FC0">
      <w:pPr>
        <w:widowControl w:val="0"/>
        <w:suppressAutoHyphens/>
        <w:spacing w:after="0"/>
        <w:rPr>
          <w:rFonts w:eastAsia="Times New Roman" w:cs="Arial"/>
          <w:color w:val="000000"/>
          <w:szCs w:val="20"/>
          <w:lang w:eastAsia="ar-SA"/>
        </w:rPr>
      </w:pPr>
      <w:r w:rsidRPr="00CA45A1">
        <w:rPr>
          <w:rFonts w:eastAsia="Times New Roman" w:cs="Arial"/>
          <w:color w:val="000000"/>
          <w:szCs w:val="20"/>
          <w:lang w:eastAsia="ar-SA"/>
        </w:rPr>
        <w:t>Wszelkie zmiany i uzupełnienia treści niniejszej Umowy, wymagają aneksu sporządzonego z zachowaniem formy pisemnej pod rygorem nieważności, z zastrzeżeniem § 9 ust. 3.</w:t>
      </w:r>
    </w:p>
    <w:p w14:paraId="6AF51E93" w14:textId="77777777" w:rsidR="008F50E7" w:rsidRPr="0038540F" w:rsidRDefault="008F50E7" w:rsidP="000E3FC0">
      <w:pPr>
        <w:suppressAutoHyphens/>
        <w:spacing w:after="0"/>
        <w:jc w:val="left"/>
        <w:rPr>
          <w:rFonts w:eastAsia="Times New Roman" w:cs="Arial"/>
          <w:color w:val="000000"/>
          <w:szCs w:val="20"/>
          <w:lang w:eastAsia="ar-SA"/>
        </w:rPr>
      </w:pPr>
    </w:p>
    <w:p w14:paraId="58A2EBBB" w14:textId="1A7157F7" w:rsidR="008F50E7" w:rsidRPr="0038540F" w:rsidRDefault="008F50E7" w:rsidP="00DF7426">
      <w:pPr>
        <w:suppressAutoHyphens/>
        <w:spacing w:after="60"/>
        <w:jc w:val="center"/>
        <w:rPr>
          <w:rFonts w:eastAsia="Times New Roman" w:cs="Arial"/>
          <w:b/>
          <w:bCs/>
          <w:color w:val="000000"/>
          <w:szCs w:val="20"/>
          <w:lang w:eastAsia="ar-SA"/>
        </w:rPr>
      </w:pPr>
      <w:r w:rsidRPr="0038540F">
        <w:rPr>
          <w:rFonts w:eastAsia="Times New Roman" w:cs="Arial"/>
          <w:b/>
          <w:bCs/>
          <w:color w:val="000000"/>
          <w:szCs w:val="20"/>
          <w:lang w:eastAsia="ar-SA"/>
        </w:rPr>
        <w:t xml:space="preserve">§ </w:t>
      </w:r>
      <w:r w:rsidR="00F32A17" w:rsidRPr="0038540F">
        <w:rPr>
          <w:rFonts w:eastAsia="Times New Roman" w:cs="Arial"/>
          <w:b/>
          <w:bCs/>
          <w:color w:val="000000"/>
          <w:szCs w:val="20"/>
          <w:lang w:eastAsia="ar-SA"/>
        </w:rPr>
        <w:t>9</w:t>
      </w:r>
      <w:r w:rsidR="00C60901">
        <w:rPr>
          <w:rFonts w:eastAsia="Times New Roman" w:cs="Arial"/>
          <w:b/>
          <w:bCs/>
          <w:color w:val="000000"/>
          <w:szCs w:val="20"/>
          <w:lang w:eastAsia="ar-SA"/>
        </w:rPr>
        <w:t>.</w:t>
      </w:r>
    </w:p>
    <w:p w14:paraId="7D3A485C" w14:textId="77777777" w:rsidR="008F50E7" w:rsidRPr="0038540F" w:rsidRDefault="008F50E7" w:rsidP="008D12F1">
      <w:pPr>
        <w:numPr>
          <w:ilvl w:val="0"/>
          <w:numId w:val="8"/>
        </w:numPr>
        <w:suppressAutoHyphens/>
        <w:ind w:left="284" w:hanging="284"/>
        <w:rPr>
          <w:rFonts w:eastAsia="Times New Roman" w:cs="Arial"/>
          <w:b/>
          <w:kern w:val="32"/>
          <w:szCs w:val="20"/>
        </w:rPr>
      </w:pPr>
      <w:r w:rsidRPr="0038540F">
        <w:rPr>
          <w:rFonts w:eastAsia="Times New Roman" w:cs="Arial"/>
          <w:kern w:val="32"/>
          <w:szCs w:val="20"/>
        </w:rPr>
        <w:t xml:space="preserve">W sprawach związanych z wykonaniem niniejszej umowy, do kontaktów z Wykonawcą, </w:t>
      </w:r>
    </w:p>
    <w:p w14:paraId="3FF6F30C" w14:textId="301A2589" w:rsidR="008F50E7" w:rsidRDefault="008F50E7" w:rsidP="00DB16F0">
      <w:pPr>
        <w:suppressAutoHyphens/>
        <w:spacing w:after="60"/>
        <w:ind w:left="284"/>
        <w:rPr>
          <w:rFonts w:eastAsia="Times New Roman" w:cs="Arial"/>
          <w:b/>
          <w:kern w:val="32"/>
          <w:szCs w:val="20"/>
        </w:rPr>
      </w:pPr>
      <w:r w:rsidRPr="0038540F">
        <w:rPr>
          <w:rFonts w:eastAsia="Times New Roman" w:cs="Arial"/>
          <w:b/>
          <w:kern w:val="32"/>
          <w:szCs w:val="20"/>
        </w:rPr>
        <w:t xml:space="preserve">Zamawiający  wyznacza: </w:t>
      </w:r>
      <w:r w:rsidR="00866FD2" w:rsidRPr="0038540F">
        <w:rPr>
          <w:rFonts w:eastAsia="Times New Roman" w:cs="Arial"/>
          <w:b/>
          <w:kern w:val="32"/>
          <w:szCs w:val="20"/>
        </w:rPr>
        <w:t>…………………………</w:t>
      </w:r>
      <w:r w:rsidR="001E524D">
        <w:rPr>
          <w:rFonts w:eastAsia="Times New Roman" w:cs="Arial"/>
          <w:b/>
          <w:kern w:val="32"/>
          <w:szCs w:val="20"/>
        </w:rPr>
        <w:t>…………………….</w:t>
      </w:r>
      <w:r w:rsidR="009D027D">
        <w:rPr>
          <w:rFonts w:eastAsia="Times New Roman" w:cs="Arial"/>
          <w:b/>
          <w:kern w:val="32"/>
          <w:szCs w:val="20"/>
        </w:rPr>
        <w:t>,</w:t>
      </w:r>
      <w:r w:rsidR="0075747D" w:rsidRPr="0038540F">
        <w:rPr>
          <w:rFonts w:eastAsia="Times New Roman" w:cs="Arial"/>
          <w:b/>
          <w:kern w:val="32"/>
          <w:szCs w:val="20"/>
        </w:rPr>
        <w:t xml:space="preserve"> </w:t>
      </w:r>
      <w:r w:rsidRPr="0038540F">
        <w:rPr>
          <w:rFonts w:eastAsia="Times New Roman" w:cs="Arial"/>
          <w:b/>
          <w:kern w:val="32"/>
          <w:szCs w:val="20"/>
        </w:rPr>
        <w:t xml:space="preserve">tel.: </w:t>
      </w:r>
      <w:r w:rsidR="00866FD2" w:rsidRPr="0038540F">
        <w:rPr>
          <w:rFonts w:eastAsia="Times New Roman" w:cs="Arial"/>
          <w:b/>
          <w:kern w:val="32"/>
          <w:szCs w:val="20"/>
        </w:rPr>
        <w:t>…………………………</w:t>
      </w:r>
      <w:r w:rsidR="001E524D">
        <w:rPr>
          <w:rFonts w:eastAsia="Times New Roman" w:cs="Arial"/>
          <w:b/>
          <w:kern w:val="32"/>
          <w:szCs w:val="20"/>
        </w:rPr>
        <w:t>…………..</w:t>
      </w:r>
      <w:r w:rsidR="007534E4">
        <w:rPr>
          <w:rFonts w:eastAsia="Times New Roman" w:cs="Arial"/>
          <w:b/>
          <w:kern w:val="32"/>
          <w:szCs w:val="20"/>
        </w:rPr>
        <w:t>,</w:t>
      </w:r>
    </w:p>
    <w:p w14:paraId="761ED767" w14:textId="7DD30FA7" w:rsidR="007534E4" w:rsidRPr="0038540F" w:rsidRDefault="007534E4" w:rsidP="00DB16F0">
      <w:pPr>
        <w:suppressAutoHyphens/>
        <w:spacing w:after="60"/>
        <w:ind w:left="284"/>
        <w:rPr>
          <w:rFonts w:eastAsia="Times New Roman" w:cs="Arial"/>
          <w:b/>
          <w:kern w:val="32"/>
          <w:szCs w:val="20"/>
        </w:rPr>
      </w:pPr>
      <w:r>
        <w:rPr>
          <w:rFonts w:eastAsia="Times New Roman" w:cs="Arial"/>
          <w:b/>
          <w:kern w:val="32"/>
          <w:szCs w:val="20"/>
        </w:rPr>
        <w:t>e-mail: ………………………………………………</w:t>
      </w:r>
    </w:p>
    <w:p w14:paraId="7FD6F67C" w14:textId="77777777" w:rsidR="008F50E7" w:rsidRPr="0038540F" w:rsidRDefault="008F50E7" w:rsidP="008D12F1">
      <w:pPr>
        <w:numPr>
          <w:ilvl w:val="0"/>
          <w:numId w:val="8"/>
        </w:numPr>
        <w:suppressAutoHyphens/>
        <w:ind w:left="284" w:hanging="284"/>
        <w:rPr>
          <w:rFonts w:eastAsia="Times New Roman" w:cs="Arial"/>
          <w:b/>
          <w:kern w:val="32"/>
          <w:szCs w:val="20"/>
        </w:rPr>
      </w:pPr>
      <w:r w:rsidRPr="0038540F">
        <w:rPr>
          <w:rFonts w:eastAsia="Times New Roman" w:cs="Arial"/>
          <w:kern w:val="32"/>
          <w:szCs w:val="20"/>
        </w:rPr>
        <w:t xml:space="preserve">W sprawach związanych z wykonaniem niniejszej Umowy, do kontaktów z Zamawiającym, </w:t>
      </w:r>
    </w:p>
    <w:p w14:paraId="5CF2D4BF" w14:textId="3AEAB08B" w:rsidR="007534E4" w:rsidRPr="0038540F" w:rsidRDefault="008F50E7" w:rsidP="00F5525D">
      <w:pPr>
        <w:suppressAutoHyphens/>
        <w:spacing w:after="60"/>
        <w:ind w:left="284"/>
        <w:rPr>
          <w:rFonts w:cs="Arial"/>
          <w:b/>
          <w:szCs w:val="20"/>
        </w:rPr>
      </w:pPr>
      <w:r w:rsidRPr="0038540F">
        <w:rPr>
          <w:rFonts w:cs="Arial"/>
          <w:b/>
          <w:szCs w:val="20"/>
        </w:rPr>
        <w:t>Wykonawca wyznacza: …………………………………...……………, tel.:</w:t>
      </w:r>
      <w:r w:rsidR="00F5525D">
        <w:rPr>
          <w:rFonts w:cs="Arial"/>
          <w:b/>
          <w:szCs w:val="20"/>
        </w:rPr>
        <w:t xml:space="preserve"> </w:t>
      </w:r>
      <w:r w:rsidRPr="0038540F">
        <w:rPr>
          <w:rFonts w:cs="Arial"/>
          <w:b/>
          <w:szCs w:val="20"/>
        </w:rPr>
        <w:t>……….……………………</w:t>
      </w:r>
      <w:r w:rsidR="001E524D">
        <w:rPr>
          <w:rFonts w:cs="Arial"/>
          <w:b/>
          <w:szCs w:val="20"/>
        </w:rPr>
        <w:t>……</w:t>
      </w:r>
      <w:r w:rsidR="007534E4">
        <w:rPr>
          <w:rFonts w:cs="Arial"/>
          <w:b/>
          <w:szCs w:val="20"/>
        </w:rPr>
        <w:t xml:space="preserve">, </w:t>
      </w:r>
      <w:r w:rsidR="00F5525D">
        <w:rPr>
          <w:rFonts w:cs="Arial"/>
          <w:b/>
          <w:szCs w:val="20"/>
        </w:rPr>
        <w:br/>
      </w:r>
      <w:r w:rsidR="007534E4">
        <w:rPr>
          <w:rFonts w:cs="Arial"/>
          <w:b/>
          <w:szCs w:val="20"/>
        </w:rPr>
        <w:t>e-mail: ……………………………………………</w:t>
      </w:r>
      <w:r w:rsidR="00315A68">
        <w:rPr>
          <w:rFonts w:cs="Arial"/>
          <w:b/>
          <w:szCs w:val="20"/>
        </w:rPr>
        <w:t>…</w:t>
      </w:r>
    </w:p>
    <w:p w14:paraId="44DBBB82" w14:textId="32DCC4CE" w:rsidR="008F50E7" w:rsidRPr="0038540F" w:rsidRDefault="008F50E7" w:rsidP="008D12F1">
      <w:pPr>
        <w:numPr>
          <w:ilvl w:val="0"/>
          <w:numId w:val="8"/>
        </w:numPr>
        <w:spacing w:after="60"/>
        <w:ind w:left="284" w:hanging="284"/>
        <w:contextualSpacing/>
        <w:rPr>
          <w:rFonts w:eastAsia="Times New Roman" w:cs="Arial"/>
          <w:kern w:val="32"/>
          <w:szCs w:val="20"/>
        </w:rPr>
      </w:pPr>
      <w:r w:rsidRPr="0038540F">
        <w:rPr>
          <w:rFonts w:eastAsia="Times New Roman" w:cs="Arial"/>
          <w:kern w:val="32"/>
          <w:szCs w:val="20"/>
        </w:rPr>
        <w:t xml:space="preserve">Każda zmiana wyznaczonej osoby wymaga niezwłocznego powiadomienia drugiej strony pisemnie </w:t>
      </w:r>
      <w:r w:rsidR="00DB16F0">
        <w:rPr>
          <w:rFonts w:eastAsia="Times New Roman" w:cs="Arial"/>
          <w:kern w:val="32"/>
          <w:szCs w:val="20"/>
        </w:rPr>
        <w:br/>
      </w:r>
      <w:r w:rsidRPr="0038540F">
        <w:rPr>
          <w:rFonts w:eastAsia="Times New Roman" w:cs="Arial"/>
          <w:kern w:val="32"/>
          <w:szCs w:val="20"/>
        </w:rPr>
        <w:t>lub pocztą elektroniczną. Zmiana osób w powyższym trybie nie wymaga zawarcia aneksu.</w:t>
      </w:r>
    </w:p>
    <w:p w14:paraId="3CB54E8E" w14:textId="77777777" w:rsidR="008F50E7" w:rsidRPr="0038540F" w:rsidRDefault="008F50E7" w:rsidP="008D12F1">
      <w:pPr>
        <w:numPr>
          <w:ilvl w:val="0"/>
          <w:numId w:val="8"/>
        </w:numPr>
        <w:spacing w:after="60"/>
        <w:ind w:left="284" w:hanging="284"/>
        <w:contextualSpacing/>
        <w:rPr>
          <w:rFonts w:cs="Arial"/>
          <w:szCs w:val="20"/>
        </w:rPr>
      </w:pPr>
      <w:r w:rsidRPr="0038540F">
        <w:rPr>
          <w:rFonts w:cs="Arial"/>
          <w:szCs w:val="20"/>
        </w:rPr>
        <w:t>Do sprawy nieuregulowanych postanowieniami niniejszej umową stosuje się przepisy Kodeksu cywilnego i ustawy Prawo budowlane.</w:t>
      </w:r>
    </w:p>
    <w:p w14:paraId="12937FBF" w14:textId="77777777" w:rsidR="008F50E7" w:rsidRPr="0038540F" w:rsidRDefault="008F50E7" w:rsidP="008D12F1">
      <w:pPr>
        <w:numPr>
          <w:ilvl w:val="0"/>
          <w:numId w:val="8"/>
        </w:numPr>
        <w:spacing w:after="60"/>
        <w:ind w:left="284" w:hanging="284"/>
        <w:contextualSpacing/>
        <w:rPr>
          <w:rFonts w:cs="Arial"/>
          <w:szCs w:val="20"/>
        </w:rPr>
      </w:pPr>
      <w:r w:rsidRPr="0038540F">
        <w:rPr>
          <w:rFonts w:eastAsia="Times New Roman" w:cs="Arial"/>
          <w:color w:val="000000"/>
          <w:szCs w:val="20"/>
          <w:lang w:eastAsia="ar-SA"/>
        </w:rPr>
        <w:lastRenderedPageBreak/>
        <w:t>Wykonawca nie może bez zgody Zamawiającego zbywać ani przenosić na rzecz osób trzecich praw i wierzytelności powstałych w związku z realizacją niniejszej Umowy.</w:t>
      </w:r>
    </w:p>
    <w:p w14:paraId="536CE50D" w14:textId="77777777" w:rsidR="00646AE5" w:rsidRPr="0038540F" w:rsidRDefault="00646AE5" w:rsidP="008D12F1">
      <w:pPr>
        <w:pStyle w:val="Akapitzlist"/>
        <w:widowControl w:val="0"/>
        <w:numPr>
          <w:ilvl w:val="0"/>
          <w:numId w:val="8"/>
        </w:numPr>
        <w:spacing w:after="46" w:line="276" w:lineRule="auto"/>
        <w:ind w:left="284" w:hanging="284"/>
        <w:contextualSpacing w:val="0"/>
        <w:jc w:val="both"/>
        <w:rPr>
          <w:rFonts w:ascii="Arial" w:hAnsi="Arial" w:cs="Arial"/>
          <w:sz w:val="20"/>
          <w:szCs w:val="20"/>
          <w:lang w:eastAsia="ar-SA"/>
        </w:rPr>
      </w:pPr>
      <w:r w:rsidRPr="0038540F">
        <w:rPr>
          <w:rFonts w:ascii="Arial" w:hAnsi="Arial" w:cs="Arial"/>
          <w:sz w:val="20"/>
          <w:szCs w:val="20"/>
          <w:lang w:eastAsia="ar-SA"/>
        </w:rPr>
        <w:t>Wszelkie spory, mogące wyniknąć z tytułu niniejszej Umowy, będą rozstrzygane przez sąd właściwy miejscowo dla siedziby Zamawiającego.</w:t>
      </w:r>
    </w:p>
    <w:p w14:paraId="56A3B452" w14:textId="5A76EB2D" w:rsidR="008F50E7" w:rsidRPr="0038540F" w:rsidRDefault="008F50E7" w:rsidP="008D12F1">
      <w:pPr>
        <w:numPr>
          <w:ilvl w:val="0"/>
          <w:numId w:val="8"/>
        </w:numPr>
        <w:spacing w:after="60"/>
        <w:ind w:left="284" w:hanging="284"/>
        <w:contextualSpacing/>
        <w:rPr>
          <w:rFonts w:cs="Arial"/>
          <w:szCs w:val="20"/>
        </w:rPr>
      </w:pPr>
      <w:r w:rsidRPr="0038540F">
        <w:rPr>
          <w:rFonts w:cs="Arial"/>
          <w:szCs w:val="20"/>
        </w:rPr>
        <w:t xml:space="preserve">Strony mają obowiązek wzajemnego informowania się o wszelkich zmianach statusu prawnego </w:t>
      </w:r>
      <w:r w:rsidR="00DB16F0">
        <w:rPr>
          <w:rFonts w:cs="Arial"/>
          <w:szCs w:val="20"/>
        </w:rPr>
        <w:br/>
      </w:r>
      <w:r w:rsidRPr="0038540F">
        <w:rPr>
          <w:rFonts w:cs="Arial"/>
          <w:szCs w:val="20"/>
        </w:rPr>
        <w:t>ich dotyczących, a także o wszczęciu postępowania upadłościowego, układowego i likwidacyjnego.</w:t>
      </w:r>
    </w:p>
    <w:p w14:paraId="61497F3C" w14:textId="0BF81068" w:rsidR="000E3FC0" w:rsidRDefault="008F50E7" w:rsidP="008D12F1">
      <w:pPr>
        <w:numPr>
          <w:ilvl w:val="0"/>
          <w:numId w:val="8"/>
        </w:numPr>
        <w:spacing w:after="60"/>
        <w:ind w:left="284" w:hanging="284"/>
        <w:contextualSpacing/>
        <w:rPr>
          <w:rFonts w:cs="Arial"/>
          <w:szCs w:val="20"/>
        </w:rPr>
      </w:pPr>
      <w:r w:rsidRPr="0038540F">
        <w:rPr>
          <w:rFonts w:cs="Arial"/>
          <w:szCs w:val="20"/>
        </w:rPr>
        <w:t>Załącznikiem stanowiącym integralną część umowy jest oferta, na podstawie której dokonano wyboru Wykonawcy</w:t>
      </w:r>
      <w:r w:rsidR="00DB4352" w:rsidRPr="0038540F">
        <w:rPr>
          <w:rFonts w:cs="Arial"/>
          <w:szCs w:val="20"/>
        </w:rPr>
        <w:t xml:space="preserve"> oraz zapytanie cenowe wraz załącznikami.</w:t>
      </w:r>
    </w:p>
    <w:p w14:paraId="51B97B89" w14:textId="71B3B2EB" w:rsidR="008F50E7" w:rsidRPr="0038540F" w:rsidRDefault="008F50E7" w:rsidP="00DF7426">
      <w:pPr>
        <w:spacing w:after="60"/>
        <w:jc w:val="center"/>
        <w:rPr>
          <w:rFonts w:cs="Arial"/>
          <w:b/>
          <w:bCs/>
          <w:szCs w:val="20"/>
        </w:rPr>
      </w:pPr>
      <w:r w:rsidRPr="0038540F">
        <w:rPr>
          <w:rFonts w:cs="Arial"/>
          <w:b/>
          <w:bCs/>
          <w:szCs w:val="20"/>
        </w:rPr>
        <w:t>§1</w:t>
      </w:r>
      <w:r w:rsidR="00D326CB">
        <w:rPr>
          <w:rFonts w:cs="Arial"/>
          <w:b/>
          <w:bCs/>
          <w:szCs w:val="20"/>
        </w:rPr>
        <w:t>0</w:t>
      </w:r>
      <w:r w:rsidR="00DF7426">
        <w:rPr>
          <w:rFonts w:cs="Arial"/>
          <w:b/>
          <w:bCs/>
          <w:szCs w:val="20"/>
        </w:rPr>
        <w:t>.</w:t>
      </w:r>
    </w:p>
    <w:p w14:paraId="53C505AB" w14:textId="4928F029" w:rsidR="008F50E7" w:rsidRPr="0038540F" w:rsidRDefault="008F50E7" w:rsidP="000E3FC0">
      <w:pPr>
        <w:spacing w:after="60"/>
        <w:contextualSpacing/>
        <w:rPr>
          <w:rFonts w:cs="Arial"/>
          <w:szCs w:val="20"/>
        </w:rPr>
      </w:pPr>
      <w:r w:rsidRPr="0038540F">
        <w:rPr>
          <w:rFonts w:cs="Arial"/>
          <w:szCs w:val="20"/>
        </w:rPr>
        <w:t xml:space="preserve">Umowę spisano w trzech jednobrzmiących egzemplarzach, z czego jeden egzemplarz dla Wykonawcy, </w:t>
      </w:r>
      <w:r w:rsidR="00EF5BFD">
        <w:rPr>
          <w:rFonts w:cs="Arial"/>
          <w:szCs w:val="20"/>
        </w:rPr>
        <w:br/>
      </w:r>
      <w:r w:rsidR="00646AE5" w:rsidRPr="0038540F">
        <w:rPr>
          <w:rFonts w:cs="Arial"/>
          <w:szCs w:val="20"/>
        </w:rPr>
        <w:t xml:space="preserve">dwa </w:t>
      </w:r>
      <w:r w:rsidRPr="0038540F">
        <w:rPr>
          <w:rFonts w:cs="Arial"/>
          <w:szCs w:val="20"/>
        </w:rPr>
        <w:t xml:space="preserve"> dla Zamawiającego</w:t>
      </w:r>
      <w:r w:rsidR="009E5858" w:rsidRPr="0038540F">
        <w:rPr>
          <w:rFonts w:cs="Arial"/>
          <w:szCs w:val="20"/>
        </w:rPr>
        <w:t>.</w:t>
      </w:r>
    </w:p>
    <w:p w14:paraId="4877553A" w14:textId="77777777" w:rsidR="008F50E7" w:rsidRPr="0038540F" w:rsidRDefault="008F50E7" w:rsidP="000E3FC0">
      <w:pPr>
        <w:spacing w:after="0"/>
        <w:ind w:left="360" w:hanging="360"/>
        <w:rPr>
          <w:rFonts w:cs="Arial"/>
          <w:bCs/>
          <w:szCs w:val="20"/>
        </w:rPr>
      </w:pPr>
    </w:p>
    <w:p w14:paraId="250D5F53" w14:textId="2988B4BD" w:rsidR="008F50E7" w:rsidRPr="0038540F" w:rsidRDefault="00646AE5" w:rsidP="00DB16F0">
      <w:pPr>
        <w:spacing w:after="60"/>
        <w:ind w:left="357" w:hanging="357"/>
        <w:rPr>
          <w:rFonts w:cs="Arial"/>
          <w:bCs/>
          <w:szCs w:val="20"/>
        </w:rPr>
      </w:pPr>
      <w:r w:rsidRPr="0038540F">
        <w:rPr>
          <w:rFonts w:cs="Arial"/>
          <w:bCs/>
          <w:szCs w:val="20"/>
        </w:rPr>
        <w:t>Załączniki do umowy:</w:t>
      </w:r>
    </w:p>
    <w:p w14:paraId="7C8A87BB" w14:textId="139310AA" w:rsidR="00646AE5" w:rsidRPr="0038540F" w:rsidRDefault="009E5858" w:rsidP="008D12F1">
      <w:pPr>
        <w:pStyle w:val="Akapitzlist"/>
        <w:numPr>
          <w:ilvl w:val="0"/>
          <w:numId w:val="17"/>
        </w:numPr>
        <w:spacing w:line="276" w:lineRule="auto"/>
        <w:rPr>
          <w:rFonts w:ascii="Arial" w:hAnsi="Arial" w:cs="Arial"/>
          <w:bCs/>
          <w:sz w:val="20"/>
          <w:szCs w:val="20"/>
        </w:rPr>
      </w:pPr>
      <w:r w:rsidRPr="0038540F">
        <w:rPr>
          <w:rFonts w:ascii="Arial" w:hAnsi="Arial" w:cs="Arial"/>
          <w:bCs/>
          <w:sz w:val="20"/>
          <w:szCs w:val="20"/>
        </w:rPr>
        <w:t>Oferta Wykonawcy</w:t>
      </w:r>
      <w:r w:rsidR="003941D7">
        <w:rPr>
          <w:rFonts w:ascii="Arial" w:hAnsi="Arial" w:cs="Arial"/>
          <w:bCs/>
          <w:sz w:val="20"/>
          <w:szCs w:val="20"/>
        </w:rPr>
        <w:t>.</w:t>
      </w:r>
    </w:p>
    <w:p w14:paraId="6ACDB75F" w14:textId="6FB02EE3" w:rsidR="009E5858" w:rsidRDefault="001C60C5" w:rsidP="008D12F1">
      <w:pPr>
        <w:pStyle w:val="Akapitzlist"/>
        <w:numPr>
          <w:ilvl w:val="0"/>
          <w:numId w:val="17"/>
        </w:numPr>
        <w:spacing w:line="276" w:lineRule="auto"/>
        <w:rPr>
          <w:rFonts w:ascii="Arial" w:hAnsi="Arial" w:cs="Arial"/>
          <w:bCs/>
          <w:sz w:val="20"/>
          <w:szCs w:val="20"/>
        </w:rPr>
      </w:pPr>
      <w:r w:rsidRPr="0038540F">
        <w:rPr>
          <w:rFonts w:ascii="Arial" w:hAnsi="Arial" w:cs="Arial"/>
          <w:bCs/>
          <w:sz w:val="20"/>
          <w:szCs w:val="20"/>
        </w:rPr>
        <w:t>Zapytanie cenowe wraz z załącznikami</w:t>
      </w:r>
      <w:r w:rsidR="003941D7">
        <w:rPr>
          <w:rFonts w:ascii="Arial" w:hAnsi="Arial" w:cs="Arial"/>
          <w:bCs/>
          <w:sz w:val="20"/>
          <w:szCs w:val="20"/>
        </w:rPr>
        <w:t>.</w:t>
      </w:r>
    </w:p>
    <w:p w14:paraId="5503A9CF" w14:textId="42525348" w:rsidR="008913B7" w:rsidRPr="009017B5" w:rsidRDefault="008913B7" w:rsidP="008D12F1">
      <w:pPr>
        <w:pStyle w:val="Akapitzlist"/>
        <w:numPr>
          <w:ilvl w:val="0"/>
          <w:numId w:val="17"/>
        </w:numPr>
        <w:spacing w:line="276" w:lineRule="auto"/>
        <w:rPr>
          <w:rFonts w:ascii="Arial" w:hAnsi="Arial" w:cs="Arial"/>
          <w:bCs/>
          <w:sz w:val="20"/>
          <w:szCs w:val="20"/>
        </w:rPr>
      </w:pPr>
      <w:r w:rsidRPr="009017B5">
        <w:rPr>
          <w:rFonts w:ascii="Arial" w:hAnsi="Arial" w:cs="Arial"/>
          <w:bCs/>
          <w:sz w:val="20"/>
          <w:szCs w:val="20"/>
        </w:rPr>
        <w:t>Dokumentacja projektow</w:t>
      </w:r>
      <w:r w:rsidR="00002DCB">
        <w:rPr>
          <w:rFonts w:ascii="Arial" w:hAnsi="Arial" w:cs="Arial"/>
          <w:bCs/>
          <w:sz w:val="20"/>
          <w:szCs w:val="20"/>
        </w:rPr>
        <w:t xml:space="preserve">a - </w:t>
      </w:r>
      <w:r w:rsidRPr="009017B5">
        <w:rPr>
          <w:rFonts w:ascii="Arial" w:hAnsi="Arial" w:cs="Arial"/>
          <w:bCs/>
          <w:sz w:val="20"/>
          <w:szCs w:val="20"/>
        </w:rPr>
        <w:t>płyta CD</w:t>
      </w:r>
    </w:p>
    <w:p w14:paraId="0D0EB10C" w14:textId="040DA057" w:rsidR="008F50E7" w:rsidRPr="0038540F" w:rsidRDefault="008F50E7" w:rsidP="000E3FC0">
      <w:pPr>
        <w:spacing w:after="0"/>
        <w:ind w:left="360" w:hanging="360"/>
        <w:rPr>
          <w:rFonts w:cs="Arial"/>
          <w:bCs/>
          <w:szCs w:val="20"/>
        </w:rPr>
      </w:pPr>
    </w:p>
    <w:p w14:paraId="19CCD1EB" w14:textId="77777777" w:rsidR="003B4D2A" w:rsidRPr="0038540F" w:rsidRDefault="003B4D2A" w:rsidP="000E3FC0">
      <w:pPr>
        <w:spacing w:after="0"/>
        <w:ind w:left="360" w:hanging="360"/>
        <w:rPr>
          <w:rFonts w:cs="Arial"/>
          <w:bCs/>
          <w:szCs w:val="20"/>
        </w:rPr>
      </w:pPr>
    </w:p>
    <w:p w14:paraId="07AACE30" w14:textId="77777777" w:rsidR="008F50E7" w:rsidRPr="0038540F" w:rsidRDefault="008F50E7" w:rsidP="000E3FC0">
      <w:pPr>
        <w:spacing w:after="0"/>
        <w:rPr>
          <w:rFonts w:cs="Arial"/>
          <w:bCs/>
          <w:szCs w:val="20"/>
        </w:rPr>
      </w:pPr>
    </w:p>
    <w:p w14:paraId="3EB4BD16" w14:textId="77777777" w:rsidR="008F50E7" w:rsidRPr="0038540F" w:rsidRDefault="008F50E7" w:rsidP="000E3FC0">
      <w:pPr>
        <w:spacing w:after="0"/>
        <w:jc w:val="center"/>
        <w:rPr>
          <w:rFonts w:cs="Arial"/>
          <w:b/>
          <w:bCs/>
          <w:szCs w:val="20"/>
        </w:rPr>
      </w:pPr>
      <w:r w:rsidRPr="0038540F">
        <w:rPr>
          <w:rFonts w:cs="Arial"/>
          <w:b/>
          <w:bCs/>
          <w:szCs w:val="20"/>
        </w:rPr>
        <w:t>WYKONAWCA:                                                                                ZAMAWIAJĄCY:</w:t>
      </w:r>
    </w:p>
    <w:p w14:paraId="36C6D0EE" w14:textId="77777777" w:rsidR="008F50E7" w:rsidRPr="0038540F" w:rsidRDefault="008F50E7" w:rsidP="000E3FC0">
      <w:pPr>
        <w:tabs>
          <w:tab w:val="center" w:pos="4536"/>
          <w:tab w:val="right" w:pos="9072"/>
        </w:tabs>
        <w:spacing w:after="0"/>
        <w:jc w:val="left"/>
        <w:rPr>
          <w:rFonts w:cs="Arial"/>
          <w:szCs w:val="20"/>
        </w:rPr>
      </w:pPr>
    </w:p>
    <w:p w14:paraId="044A0F6F" w14:textId="619DF392" w:rsidR="008F50E7" w:rsidRPr="0038540F" w:rsidRDefault="008F50E7" w:rsidP="000E3FC0">
      <w:pPr>
        <w:spacing w:after="0"/>
        <w:jc w:val="left"/>
        <w:rPr>
          <w:rFonts w:cs="Arial"/>
          <w:szCs w:val="20"/>
        </w:rPr>
      </w:pPr>
    </w:p>
    <w:p w14:paraId="039601A8" w14:textId="77777777" w:rsidR="003B4D2A" w:rsidRPr="0038540F" w:rsidRDefault="003B4D2A" w:rsidP="000E3FC0">
      <w:pPr>
        <w:spacing w:after="0"/>
        <w:jc w:val="left"/>
        <w:rPr>
          <w:rFonts w:cs="Arial"/>
          <w:szCs w:val="20"/>
        </w:rPr>
      </w:pPr>
    </w:p>
    <w:p w14:paraId="283EC80D" w14:textId="77777777" w:rsidR="008F50E7" w:rsidRPr="0038540F" w:rsidRDefault="008F50E7" w:rsidP="000E3FC0">
      <w:pPr>
        <w:spacing w:after="0"/>
        <w:jc w:val="left"/>
        <w:rPr>
          <w:rFonts w:cs="Arial"/>
          <w:szCs w:val="20"/>
        </w:rPr>
      </w:pPr>
    </w:p>
    <w:p w14:paraId="0B8D7371" w14:textId="77777777" w:rsidR="008F50E7" w:rsidRPr="0038540F" w:rsidRDefault="008F50E7" w:rsidP="000E3FC0">
      <w:pPr>
        <w:spacing w:after="0"/>
        <w:jc w:val="left"/>
        <w:rPr>
          <w:rFonts w:cs="Arial"/>
          <w:szCs w:val="20"/>
        </w:rPr>
      </w:pPr>
    </w:p>
    <w:p w14:paraId="0A79F18E" w14:textId="77777777" w:rsidR="0054108D" w:rsidRDefault="0054108D" w:rsidP="000E3FC0">
      <w:pPr>
        <w:spacing w:after="0"/>
        <w:jc w:val="center"/>
        <w:rPr>
          <w:rFonts w:cs="Arial"/>
          <w:b/>
          <w:szCs w:val="20"/>
        </w:rPr>
      </w:pPr>
    </w:p>
    <w:p w14:paraId="1101433D" w14:textId="77777777" w:rsidR="0054108D" w:rsidRDefault="0054108D" w:rsidP="000E3FC0">
      <w:pPr>
        <w:spacing w:after="0"/>
        <w:jc w:val="center"/>
        <w:rPr>
          <w:rFonts w:cs="Arial"/>
          <w:b/>
          <w:szCs w:val="20"/>
        </w:rPr>
      </w:pPr>
    </w:p>
    <w:p w14:paraId="4C926BEC" w14:textId="033485E5" w:rsidR="008F50E7" w:rsidRPr="0038540F" w:rsidRDefault="008F50E7" w:rsidP="000E3FC0">
      <w:pPr>
        <w:spacing w:after="0"/>
        <w:jc w:val="center"/>
        <w:rPr>
          <w:rFonts w:cs="Arial"/>
          <w:b/>
          <w:szCs w:val="20"/>
        </w:rPr>
      </w:pPr>
      <w:r w:rsidRPr="0038540F">
        <w:rPr>
          <w:rFonts w:cs="Arial"/>
          <w:b/>
          <w:szCs w:val="20"/>
        </w:rPr>
        <w:t>Nie wnoszę uwag pod względem finansowo - księgowym</w:t>
      </w:r>
    </w:p>
    <w:p w14:paraId="7244A80E" w14:textId="77777777" w:rsidR="008C74FF" w:rsidRPr="001E0799" w:rsidRDefault="008F50E7" w:rsidP="008C74FF">
      <w:pPr>
        <w:spacing w:after="0" w:line="240" w:lineRule="auto"/>
        <w:jc w:val="left"/>
        <w:rPr>
          <w:rFonts w:cs="Arial"/>
          <w:b/>
          <w:sz w:val="18"/>
          <w:szCs w:val="18"/>
        </w:rPr>
      </w:pPr>
      <w:r w:rsidRPr="0038540F">
        <w:rPr>
          <w:rFonts w:cs="Arial"/>
          <w:b/>
          <w:szCs w:val="20"/>
        </w:rPr>
        <w:br w:type="page"/>
      </w:r>
      <w:bookmarkStart w:id="6" w:name="_Hlk53741167"/>
      <w:r w:rsidR="008C74FF" w:rsidRPr="001E0799">
        <w:rPr>
          <w:rFonts w:cs="Arial"/>
          <w:b/>
          <w:sz w:val="18"/>
          <w:szCs w:val="18"/>
        </w:rPr>
        <w:lastRenderedPageBreak/>
        <w:t>OŚWIADCZENIE:</w:t>
      </w:r>
    </w:p>
    <w:p w14:paraId="4EF0276F" w14:textId="77777777" w:rsidR="008C74FF" w:rsidRPr="001E0799" w:rsidRDefault="008C74FF" w:rsidP="008C74FF">
      <w:pPr>
        <w:rPr>
          <w:rFonts w:cs="Arial"/>
          <w:i/>
          <w:szCs w:val="20"/>
        </w:rPr>
      </w:pPr>
      <w:r w:rsidRPr="001E0799">
        <w:rPr>
          <w:rFonts w:cs="Arial"/>
          <w:i/>
          <w:szCs w:val="20"/>
        </w:rPr>
        <w:t xml:space="preserve">Wyrażam zgodę na przetwarzanie danych osobowych przez </w:t>
      </w:r>
      <w:r w:rsidRPr="001E0799">
        <w:rPr>
          <w:rFonts w:cs="Arial"/>
          <w:i/>
          <w:iCs/>
          <w:szCs w:val="20"/>
        </w:rPr>
        <w:t>Dom Pomocy Społecznej, Weterana Walki i Pracy, ul. Wyścigowa 16,</w:t>
      </w:r>
      <w:r w:rsidRPr="001E0799">
        <w:rPr>
          <w:rFonts w:cs="Arial"/>
          <w:i/>
          <w:szCs w:val="20"/>
        </w:rPr>
        <w:t>26-600 Radom, w związku z prowadzonym Rejestrem Umów zgodnie z art. 6 ust. 1 lit. A ogólnego Rozporządzenia o Ochronie Danych Osobowych z dnia 27 kwietnia 2016 roku.</w:t>
      </w:r>
    </w:p>
    <w:p w14:paraId="6E259B06" w14:textId="77777777" w:rsidR="008C74FF" w:rsidRPr="001E0799" w:rsidRDefault="008C74FF" w:rsidP="008C74FF">
      <w:pPr>
        <w:spacing w:after="0"/>
        <w:ind w:right="4818"/>
        <w:rPr>
          <w:rFonts w:cs="Arial"/>
          <w:sz w:val="18"/>
          <w:szCs w:val="18"/>
        </w:rPr>
      </w:pPr>
    </w:p>
    <w:p w14:paraId="33B91CE2" w14:textId="77777777" w:rsidR="008C74FF" w:rsidRPr="001E0799" w:rsidRDefault="008C74FF" w:rsidP="008C74FF">
      <w:pPr>
        <w:spacing w:after="0"/>
        <w:ind w:right="4818"/>
        <w:jc w:val="center"/>
        <w:rPr>
          <w:rFonts w:cs="Arial"/>
          <w:sz w:val="18"/>
          <w:szCs w:val="18"/>
        </w:rPr>
      </w:pPr>
    </w:p>
    <w:p w14:paraId="5F95CC90" w14:textId="77777777" w:rsidR="008C74FF" w:rsidRPr="001E0799" w:rsidRDefault="008C74FF" w:rsidP="008C74FF">
      <w:pPr>
        <w:spacing w:after="0"/>
        <w:ind w:right="4818"/>
        <w:jc w:val="center"/>
        <w:rPr>
          <w:rFonts w:cs="Arial"/>
          <w:sz w:val="18"/>
          <w:szCs w:val="18"/>
        </w:rPr>
      </w:pPr>
    </w:p>
    <w:p w14:paraId="10D58E93" w14:textId="77777777" w:rsidR="008C74FF" w:rsidRPr="001E0799" w:rsidRDefault="008C74FF" w:rsidP="008C74FF">
      <w:pPr>
        <w:spacing w:after="0"/>
        <w:ind w:right="4818"/>
        <w:jc w:val="center"/>
        <w:rPr>
          <w:rFonts w:cs="Arial"/>
          <w:sz w:val="18"/>
          <w:szCs w:val="18"/>
        </w:rPr>
      </w:pPr>
      <w:r w:rsidRPr="001E0799">
        <w:rPr>
          <w:rFonts w:cs="Arial"/>
          <w:sz w:val="18"/>
          <w:szCs w:val="18"/>
        </w:rPr>
        <w:t>…………………………………………</w:t>
      </w:r>
    </w:p>
    <w:p w14:paraId="6BCB6435" w14:textId="77777777" w:rsidR="008C74FF" w:rsidRPr="001E0799" w:rsidRDefault="008C74FF" w:rsidP="008C74FF">
      <w:pPr>
        <w:spacing w:after="0"/>
        <w:ind w:right="4818"/>
        <w:jc w:val="center"/>
        <w:rPr>
          <w:rFonts w:cs="Arial"/>
          <w:sz w:val="18"/>
          <w:szCs w:val="18"/>
        </w:rPr>
      </w:pPr>
      <w:r w:rsidRPr="001E0799">
        <w:rPr>
          <w:rFonts w:cs="Arial"/>
          <w:sz w:val="18"/>
          <w:szCs w:val="18"/>
        </w:rPr>
        <w:t>(data i czytelny podpis Wykonawcy)</w:t>
      </w:r>
    </w:p>
    <w:p w14:paraId="74D0380B" w14:textId="77777777" w:rsidR="008C74FF" w:rsidRPr="001E0799" w:rsidRDefault="008C74FF" w:rsidP="008C74FF">
      <w:pPr>
        <w:spacing w:after="0"/>
        <w:ind w:right="4818"/>
        <w:jc w:val="center"/>
        <w:rPr>
          <w:rFonts w:cs="Arial"/>
          <w:sz w:val="18"/>
          <w:szCs w:val="18"/>
        </w:rPr>
      </w:pPr>
    </w:p>
    <w:p w14:paraId="7302E253" w14:textId="77777777" w:rsidR="008C74FF" w:rsidRPr="001E0799" w:rsidRDefault="008C74FF" w:rsidP="008C74FF">
      <w:pPr>
        <w:spacing w:after="0"/>
        <w:ind w:right="4818"/>
        <w:jc w:val="center"/>
        <w:rPr>
          <w:rFonts w:cs="Arial"/>
          <w:sz w:val="18"/>
          <w:szCs w:val="18"/>
        </w:rPr>
      </w:pPr>
    </w:p>
    <w:p w14:paraId="50B16C62" w14:textId="77777777" w:rsidR="008C74FF" w:rsidRPr="00E924D2" w:rsidRDefault="008C74FF" w:rsidP="008C74FF">
      <w:pPr>
        <w:spacing w:after="0"/>
        <w:rPr>
          <w:rFonts w:cs="Arial"/>
          <w:color w:val="000000"/>
          <w:sz w:val="16"/>
          <w:szCs w:val="16"/>
        </w:rPr>
      </w:pPr>
      <w:r w:rsidRPr="00E924D2">
        <w:rPr>
          <w:rFonts w:cs="Arial"/>
          <w:color w:val="000000"/>
          <w:sz w:val="16"/>
          <w:szCs w:val="16"/>
        </w:rPr>
        <w:t xml:space="preserve">Na podstawie art. 13 ust. 1 i 2 rozporządzenia Parlamentu Europejskiego i Rady (UE) 2016/679 z dnia 27 kwietnia 2016 r w sprawie ochrony osób fizycznych w związku z przetwarzaniem danych osobowych i w sprawie swobodnego przepływu takich danych </w:t>
      </w:r>
      <w:r>
        <w:rPr>
          <w:rFonts w:cs="Arial"/>
          <w:color w:val="000000"/>
          <w:sz w:val="16"/>
          <w:szCs w:val="16"/>
        </w:rPr>
        <w:br/>
      </w:r>
      <w:r w:rsidRPr="00E924D2">
        <w:rPr>
          <w:rFonts w:cs="Arial"/>
          <w:color w:val="000000"/>
          <w:sz w:val="16"/>
          <w:szCs w:val="16"/>
        </w:rPr>
        <w:t>oraz uchylenia dyrektywy 95/46/WE (dalej: RODO), informujemy, że:</w:t>
      </w:r>
    </w:p>
    <w:p w14:paraId="4197CA89" w14:textId="77777777" w:rsidR="008C74FF" w:rsidRPr="00E924D2" w:rsidRDefault="008C74FF" w:rsidP="008C74FF">
      <w:pPr>
        <w:numPr>
          <w:ilvl w:val="0"/>
          <w:numId w:val="2"/>
        </w:numPr>
        <w:suppressAutoHyphens/>
        <w:spacing w:after="0"/>
        <w:rPr>
          <w:rFonts w:cs="Arial"/>
          <w:color w:val="000000"/>
          <w:sz w:val="16"/>
          <w:szCs w:val="16"/>
        </w:rPr>
      </w:pPr>
      <w:r w:rsidRPr="00E924D2">
        <w:rPr>
          <w:rFonts w:cs="Arial"/>
          <w:color w:val="000000"/>
          <w:sz w:val="16"/>
          <w:szCs w:val="16"/>
        </w:rPr>
        <w:t xml:space="preserve">Administratorem Pani/Pana danych osobowych jest Dom Pomocy Społecznej </w:t>
      </w:r>
      <w:r>
        <w:rPr>
          <w:rFonts w:cs="Arial"/>
          <w:color w:val="000000"/>
          <w:sz w:val="16"/>
          <w:szCs w:val="16"/>
        </w:rPr>
        <w:t>Weterana Walki i Pracy</w:t>
      </w:r>
      <w:r w:rsidRPr="00E924D2">
        <w:rPr>
          <w:rFonts w:cs="Arial"/>
          <w:color w:val="000000"/>
          <w:sz w:val="16"/>
          <w:szCs w:val="16"/>
        </w:rPr>
        <w:t xml:space="preserve">, </w:t>
      </w:r>
      <w:r w:rsidRPr="00E924D2">
        <w:rPr>
          <w:rFonts w:cs="Arial"/>
          <w:color w:val="000000"/>
          <w:sz w:val="16"/>
          <w:szCs w:val="16"/>
        </w:rPr>
        <w:br/>
        <w:t>ul. </w:t>
      </w:r>
      <w:r>
        <w:rPr>
          <w:rFonts w:cs="Arial"/>
          <w:color w:val="000000"/>
          <w:sz w:val="16"/>
          <w:szCs w:val="16"/>
        </w:rPr>
        <w:t>Wyścigowa 16</w:t>
      </w:r>
      <w:r w:rsidRPr="00E924D2">
        <w:rPr>
          <w:rFonts w:cs="Arial"/>
          <w:color w:val="000000"/>
          <w:sz w:val="16"/>
          <w:szCs w:val="16"/>
        </w:rPr>
        <w:t>, 26 – 600 Radom.</w:t>
      </w:r>
    </w:p>
    <w:p w14:paraId="7741C8ED" w14:textId="77777777" w:rsidR="008C74FF" w:rsidRPr="00E924D2" w:rsidRDefault="008C74FF" w:rsidP="008C74FF">
      <w:pPr>
        <w:numPr>
          <w:ilvl w:val="0"/>
          <w:numId w:val="2"/>
        </w:numPr>
        <w:spacing w:after="0" w:line="240" w:lineRule="auto"/>
        <w:contextualSpacing/>
        <w:rPr>
          <w:rFonts w:cs="Arial"/>
          <w:color w:val="000000"/>
          <w:sz w:val="16"/>
          <w:szCs w:val="16"/>
        </w:rPr>
      </w:pPr>
      <w:r w:rsidRPr="00E924D2">
        <w:rPr>
          <w:rFonts w:cs="Arial"/>
          <w:color w:val="000000"/>
          <w:sz w:val="16"/>
          <w:szCs w:val="16"/>
        </w:rPr>
        <w:t xml:space="preserve">W Domu Pomocy Społecznej, </w:t>
      </w:r>
      <w:r>
        <w:rPr>
          <w:rFonts w:cs="Arial"/>
          <w:color w:val="000000"/>
          <w:sz w:val="16"/>
          <w:szCs w:val="16"/>
        </w:rPr>
        <w:t>Weterana Walki i Pracy</w:t>
      </w:r>
      <w:r w:rsidRPr="00E924D2">
        <w:rPr>
          <w:rFonts w:cs="Arial"/>
          <w:color w:val="000000"/>
          <w:sz w:val="16"/>
          <w:szCs w:val="16"/>
        </w:rPr>
        <w:t xml:space="preserve"> w Radomiu został wyznaczony Inspektor Ochrony Danych – Tomasz Paprocki, z którym kontakt jest możliwy pod adresem korespondencyjnym Dom Pomocy Społecznej, </w:t>
      </w:r>
      <w:r>
        <w:rPr>
          <w:rFonts w:cs="Arial"/>
          <w:color w:val="000000"/>
          <w:sz w:val="16"/>
          <w:szCs w:val="16"/>
        </w:rPr>
        <w:t>Weterana Walki i Pracy</w:t>
      </w:r>
      <w:r w:rsidRPr="00E924D2">
        <w:rPr>
          <w:rFonts w:cs="Arial"/>
          <w:color w:val="000000"/>
          <w:sz w:val="16"/>
          <w:szCs w:val="16"/>
        </w:rPr>
        <w:t xml:space="preserve">, ul. </w:t>
      </w:r>
      <w:r>
        <w:rPr>
          <w:rFonts w:cs="Arial"/>
          <w:color w:val="000000"/>
          <w:sz w:val="16"/>
          <w:szCs w:val="16"/>
        </w:rPr>
        <w:t>Wyścigowa 16</w:t>
      </w:r>
      <w:r w:rsidRPr="00E924D2">
        <w:rPr>
          <w:rFonts w:cs="Arial"/>
          <w:color w:val="000000"/>
          <w:sz w:val="16"/>
          <w:szCs w:val="16"/>
        </w:rPr>
        <w:t>, 26 – 600 Radom; oraz pod adresem e-mail</w:t>
      </w:r>
      <w:r>
        <w:rPr>
          <w:rFonts w:cs="Arial"/>
          <w:color w:val="000000"/>
          <w:sz w:val="16"/>
          <w:szCs w:val="16"/>
        </w:rPr>
        <w:t>:</w:t>
      </w:r>
      <w:r w:rsidRPr="00E924D2">
        <w:rPr>
          <w:rFonts w:cs="Arial"/>
          <w:color w:val="000000"/>
          <w:sz w:val="16"/>
          <w:szCs w:val="16"/>
        </w:rPr>
        <w:t xml:space="preserve"> </w:t>
      </w:r>
      <w:hyperlink r:id="rId7" w:history="1">
        <w:r w:rsidRPr="00085714">
          <w:rPr>
            <w:rStyle w:val="Hipercze"/>
            <w:rFonts w:cs="Arial"/>
            <w:sz w:val="16"/>
            <w:szCs w:val="16"/>
          </w:rPr>
          <w:t>iodo@dpsweteran.radom.pl</w:t>
        </w:r>
      </w:hyperlink>
    </w:p>
    <w:p w14:paraId="31C6202A" w14:textId="77777777" w:rsidR="008C74FF" w:rsidRPr="00E924D2" w:rsidRDefault="008C74FF" w:rsidP="008C74FF">
      <w:pPr>
        <w:numPr>
          <w:ilvl w:val="0"/>
          <w:numId w:val="2"/>
        </w:numPr>
        <w:spacing w:after="0" w:line="240" w:lineRule="auto"/>
        <w:contextualSpacing/>
        <w:rPr>
          <w:rFonts w:cs="Arial"/>
          <w:color w:val="000000"/>
          <w:sz w:val="16"/>
          <w:szCs w:val="16"/>
        </w:rPr>
      </w:pPr>
      <w:r w:rsidRPr="00E924D2">
        <w:rPr>
          <w:rFonts w:eastAsia="Times New Roman" w:cs="Arial"/>
          <w:sz w:val="16"/>
          <w:szCs w:val="16"/>
          <w:lang w:eastAsia="pl-PL"/>
        </w:rPr>
        <w:t>Celem przetwarzania danych osobowych jest realizacja i wykonanie umowy cywilnoprawnej:</w:t>
      </w:r>
    </w:p>
    <w:p w14:paraId="18CCACAC" w14:textId="77777777" w:rsidR="008C74FF" w:rsidRPr="00E924D2" w:rsidRDefault="008C74FF" w:rsidP="008C74FF">
      <w:pPr>
        <w:numPr>
          <w:ilvl w:val="0"/>
          <w:numId w:val="22"/>
        </w:numPr>
        <w:suppressAutoHyphens/>
        <w:spacing w:after="0" w:line="240" w:lineRule="auto"/>
        <w:ind w:left="567" w:hanging="283"/>
        <w:rPr>
          <w:rFonts w:eastAsia="Times New Roman" w:cs="Arial"/>
          <w:sz w:val="16"/>
          <w:szCs w:val="16"/>
          <w:lang w:eastAsia="pl-PL"/>
        </w:rPr>
      </w:pPr>
      <w:r w:rsidRPr="00E924D2">
        <w:rPr>
          <w:rFonts w:eastAsia="Times New Roman" w:cs="Arial"/>
          <w:sz w:val="16"/>
          <w:szCs w:val="16"/>
          <w:lang w:eastAsia="pl-PL"/>
        </w:rPr>
        <w:t>na podstawie art. 6 ust. 1 lit. b) RODO – przetwarzanie jest niezbędne do wykonania umowy lub do podjęcia działań przed zawarciem umowy.</w:t>
      </w:r>
    </w:p>
    <w:p w14:paraId="7F090BE9" w14:textId="77777777" w:rsidR="008C74FF" w:rsidRPr="00E924D2" w:rsidRDefault="008C74FF" w:rsidP="008C74FF">
      <w:pPr>
        <w:numPr>
          <w:ilvl w:val="0"/>
          <w:numId w:val="2"/>
        </w:numPr>
        <w:suppressAutoHyphens/>
        <w:spacing w:after="0" w:line="240" w:lineRule="auto"/>
        <w:contextualSpacing/>
        <w:rPr>
          <w:rFonts w:eastAsia="Times New Roman" w:cs="Arial"/>
          <w:sz w:val="16"/>
          <w:szCs w:val="16"/>
          <w:lang w:eastAsia="pl-PL"/>
        </w:rPr>
      </w:pPr>
      <w:r w:rsidRPr="00E924D2">
        <w:rPr>
          <w:rFonts w:eastAsia="Times New Roman" w:cs="Arial"/>
          <w:sz w:val="16"/>
          <w:szCs w:val="16"/>
          <w:lang w:eastAsia="pl-PL"/>
        </w:rPr>
        <w:t xml:space="preserve">Pozyskane od Pana/Pani dane osobowe będą przekazywane: podmiotom przetwarzającym je na zlecenie administratora </w:t>
      </w:r>
      <w:r>
        <w:rPr>
          <w:rFonts w:eastAsia="Times New Roman" w:cs="Arial"/>
          <w:sz w:val="16"/>
          <w:szCs w:val="16"/>
          <w:lang w:eastAsia="pl-PL"/>
        </w:rPr>
        <w:br/>
      </w:r>
      <w:r w:rsidRPr="00E924D2">
        <w:rPr>
          <w:rFonts w:eastAsia="Times New Roman" w:cs="Arial"/>
          <w:sz w:val="16"/>
          <w:szCs w:val="16"/>
          <w:lang w:eastAsia="pl-PL"/>
        </w:rPr>
        <w:t>oraz organom lub podmiotom publicznym uprawnionym do uzyskania danych na podstawie obowiązujących przepisów prawa.</w:t>
      </w:r>
    </w:p>
    <w:p w14:paraId="191AEA26" w14:textId="77777777" w:rsidR="008C74FF" w:rsidRPr="00E924D2" w:rsidRDefault="008C74FF" w:rsidP="008C74FF">
      <w:pPr>
        <w:numPr>
          <w:ilvl w:val="0"/>
          <w:numId w:val="2"/>
        </w:numPr>
        <w:suppressAutoHyphens/>
        <w:spacing w:after="0" w:line="240" w:lineRule="auto"/>
        <w:contextualSpacing/>
        <w:rPr>
          <w:rFonts w:eastAsia="Times New Roman" w:cs="Arial"/>
          <w:sz w:val="16"/>
          <w:szCs w:val="16"/>
          <w:lang w:eastAsia="pl-PL"/>
        </w:rPr>
      </w:pPr>
      <w:r w:rsidRPr="00E924D2">
        <w:rPr>
          <w:rFonts w:eastAsia="Times New Roman" w:cs="Arial"/>
          <w:sz w:val="16"/>
          <w:szCs w:val="16"/>
          <w:lang w:eastAsia="pl-PL"/>
        </w:rPr>
        <w:t>Administrator ma obowiązek przechowywać dane przez okres niezbędny do wykonania umowy, a po jej rozwiązaniu lub wygaśnięciu – przez obowiązkowy okres przechowywania dokumentacji, ustalony odrębnymi przepisami.</w:t>
      </w:r>
    </w:p>
    <w:p w14:paraId="38957B10" w14:textId="77777777" w:rsidR="008C74FF" w:rsidRPr="00E924D2" w:rsidRDefault="008C74FF" w:rsidP="008C74FF">
      <w:pPr>
        <w:numPr>
          <w:ilvl w:val="0"/>
          <w:numId w:val="2"/>
        </w:numPr>
        <w:suppressAutoHyphens/>
        <w:spacing w:after="0" w:line="240" w:lineRule="auto"/>
        <w:contextualSpacing/>
        <w:rPr>
          <w:rFonts w:eastAsia="Times New Roman" w:cs="Arial"/>
          <w:sz w:val="16"/>
          <w:szCs w:val="16"/>
          <w:lang w:eastAsia="pl-PL"/>
        </w:rPr>
      </w:pPr>
      <w:r w:rsidRPr="00E924D2">
        <w:rPr>
          <w:rFonts w:eastAsia="Times New Roman" w:cs="Arial"/>
          <w:sz w:val="16"/>
          <w:szCs w:val="16"/>
          <w:lang w:eastAsia="pl-PL"/>
        </w:rPr>
        <w:t>Posiada Pan/Pani prawo do:</w:t>
      </w:r>
    </w:p>
    <w:p w14:paraId="599EE4AF" w14:textId="77777777" w:rsidR="008C74FF" w:rsidRPr="00E924D2" w:rsidRDefault="008C74FF" w:rsidP="008C74FF">
      <w:pPr>
        <w:numPr>
          <w:ilvl w:val="0"/>
          <w:numId w:val="21"/>
        </w:numPr>
        <w:tabs>
          <w:tab w:val="left" w:pos="709"/>
        </w:tabs>
        <w:suppressAutoHyphens/>
        <w:spacing w:after="0" w:line="240" w:lineRule="auto"/>
        <w:ind w:left="567" w:hanging="283"/>
        <w:contextualSpacing/>
        <w:rPr>
          <w:rFonts w:eastAsia="Times New Roman" w:cs="Arial"/>
          <w:sz w:val="16"/>
          <w:szCs w:val="16"/>
          <w:lang w:eastAsia="pl-PL"/>
        </w:rPr>
      </w:pPr>
      <w:r w:rsidRPr="00E924D2">
        <w:rPr>
          <w:rFonts w:eastAsia="Times New Roman" w:cs="Arial"/>
          <w:b/>
          <w:bCs/>
          <w:sz w:val="16"/>
          <w:szCs w:val="16"/>
          <w:u w:val="single"/>
          <w:lang w:eastAsia="pl-PL"/>
        </w:rPr>
        <w:t>dostępu do treści swoich danych</w:t>
      </w:r>
      <w:r w:rsidRPr="00E924D2">
        <w:rPr>
          <w:rFonts w:eastAsia="Times New Roman" w:cs="Arial"/>
          <w:sz w:val="16"/>
          <w:szCs w:val="16"/>
          <w:lang w:eastAsia="pl-PL"/>
        </w:rPr>
        <w:t xml:space="preserve"> - korzystając z tego prawa ma Pan/Pani ma możliwość pozyskania informacji, jakie dane, </w:t>
      </w:r>
      <w:r>
        <w:rPr>
          <w:rFonts w:eastAsia="Times New Roman" w:cs="Arial"/>
          <w:sz w:val="16"/>
          <w:szCs w:val="16"/>
          <w:lang w:eastAsia="pl-PL"/>
        </w:rPr>
        <w:br/>
      </w:r>
      <w:r w:rsidRPr="00E924D2">
        <w:rPr>
          <w:rFonts w:eastAsia="Times New Roman" w:cs="Arial"/>
          <w:sz w:val="16"/>
          <w:szCs w:val="16"/>
          <w:lang w:eastAsia="pl-PL"/>
        </w:rPr>
        <w:t>w jaki sposób i w jakim celu są przetwarzane,</w:t>
      </w:r>
    </w:p>
    <w:p w14:paraId="3FB7FF8A" w14:textId="77777777" w:rsidR="008C74FF" w:rsidRPr="00E924D2" w:rsidRDefault="008C74FF" w:rsidP="008C74FF">
      <w:pPr>
        <w:numPr>
          <w:ilvl w:val="0"/>
          <w:numId w:val="21"/>
        </w:numPr>
        <w:tabs>
          <w:tab w:val="left" w:pos="709"/>
        </w:tabs>
        <w:suppressAutoHyphens/>
        <w:spacing w:after="0" w:line="240" w:lineRule="auto"/>
        <w:ind w:left="567" w:hanging="283"/>
        <w:contextualSpacing/>
        <w:rPr>
          <w:rFonts w:eastAsia="Times New Roman" w:cs="Arial"/>
          <w:sz w:val="16"/>
          <w:szCs w:val="16"/>
          <w:lang w:eastAsia="pl-PL"/>
        </w:rPr>
      </w:pPr>
      <w:r w:rsidRPr="00E924D2">
        <w:rPr>
          <w:rFonts w:eastAsia="Times New Roman" w:cs="Arial"/>
          <w:b/>
          <w:bCs/>
          <w:sz w:val="16"/>
          <w:szCs w:val="16"/>
          <w:u w:val="single"/>
          <w:lang w:eastAsia="pl-PL"/>
        </w:rPr>
        <w:t>prawo ich sprostowania</w:t>
      </w:r>
      <w:r w:rsidRPr="00E924D2">
        <w:rPr>
          <w:rFonts w:eastAsia="Times New Roman" w:cs="Arial"/>
          <w:sz w:val="16"/>
          <w:szCs w:val="16"/>
          <w:lang w:eastAsia="pl-PL"/>
        </w:rPr>
        <w:t xml:space="preserve"> - korzystając z tego prawa można zgłosić do nas konieczność poprawienia niepoprawnych danych </w:t>
      </w:r>
      <w:r>
        <w:rPr>
          <w:rFonts w:eastAsia="Times New Roman" w:cs="Arial"/>
          <w:sz w:val="16"/>
          <w:szCs w:val="16"/>
          <w:lang w:eastAsia="pl-PL"/>
        </w:rPr>
        <w:br/>
      </w:r>
      <w:r w:rsidRPr="00E924D2">
        <w:rPr>
          <w:rFonts w:eastAsia="Times New Roman" w:cs="Arial"/>
          <w:sz w:val="16"/>
          <w:szCs w:val="16"/>
          <w:lang w:eastAsia="pl-PL"/>
        </w:rPr>
        <w:t>lub uzupełnienia danych wynikających z błędu przy zbieraniu czy przetwarzaniu danych</w:t>
      </w:r>
    </w:p>
    <w:p w14:paraId="10D3358A" w14:textId="77777777" w:rsidR="008C74FF" w:rsidRPr="00E924D2" w:rsidRDefault="008C74FF" w:rsidP="008C74FF">
      <w:pPr>
        <w:numPr>
          <w:ilvl w:val="0"/>
          <w:numId w:val="21"/>
        </w:numPr>
        <w:tabs>
          <w:tab w:val="left" w:pos="709"/>
        </w:tabs>
        <w:suppressAutoHyphens/>
        <w:spacing w:after="0" w:line="240" w:lineRule="auto"/>
        <w:ind w:left="568" w:hanging="284"/>
        <w:contextualSpacing/>
        <w:rPr>
          <w:rFonts w:eastAsia="Times New Roman" w:cs="Arial"/>
          <w:sz w:val="16"/>
          <w:szCs w:val="16"/>
          <w:lang w:eastAsia="pl-PL"/>
        </w:rPr>
      </w:pPr>
      <w:r w:rsidRPr="00E924D2">
        <w:rPr>
          <w:rFonts w:eastAsia="Times New Roman" w:cs="Arial"/>
          <w:b/>
          <w:bCs/>
          <w:sz w:val="16"/>
          <w:szCs w:val="16"/>
          <w:u w:val="single"/>
          <w:lang w:eastAsia="pl-PL"/>
        </w:rPr>
        <w:t>prawo do usunięcia</w:t>
      </w:r>
      <w:r w:rsidRPr="00E924D2">
        <w:rPr>
          <w:rFonts w:eastAsia="Times New Roman" w:cs="Arial"/>
          <w:sz w:val="16"/>
          <w:szCs w:val="16"/>
          <w:lang w:eastAsia="pl-PL"/>
        </w:rPr>
        <w:t xml:space="preserve"> - 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11B9B1E6" w14:textId="77777777" w:rsidR="008C74FF" w:rsidRPr="00E924D2" w:rsidRDefault="008C74FF" w:rsidP="008C74FF">
      <w:pPr>
        <w:numPr>
          <w:ilvl w:val="0"/>
          <w:numId w:val="21"/>
        </w:numPr>
        <w:tabs>
          <w:tab w:val="left" w:pos="709"/>
        </w:tabs>
        <w:suppressAutoHyphens/>
        <w:spacing w:after="0" w:line="240" w:lineRule="auto"/>
        <w:ind w:left="567" w:hanging="283"/>
        <w:contextualSpacing/>
        <w:rPr>
          <w:rFonts w:eastAsia="Times New Roman" w:cs="Arial"/>
          <w:sz w:val="16"/>
          <w:szCs w:val="16"/>
          <w:lang w:eastAsia="pl-PL"/>
        </w:rPr>
      </w:pPr>
      <w:r w:rsidRPr="00E924D2">
        <w:rPr>
          <w:rFonts w:eastAsia="Times New Roman" w:cs="Arial"/>
          <w:b/>
          <w:bCs/>
          <w:sz w:val="16"/>
          <w:szCs w:val="16"/>
          <w:u w:val="single"/>
          <w:lang w:eastAsia="pl-PL"/>
        </w:rPr>
        <w:t>prawo do ograniczenia przetwarzania</w:t>
      </w:r>
      <w:r w:rsidRPr="00E924D2">
        <w:rPr>
          <w:rFonts w:eastAsia="Times New Roman" w:cs="Arial"/>
          <w:sz w:val="16"/>
          <w:szCs w:val="16"/>
          <w:lang w:eastAsia="pl-PL"/>
        </w:rPr>
        <w:t xml:space="preserve"> - korzystając z tego prawa można złożyć wniosek o ograniczenie przetwarzania danych, w razie kwestionowania prawidłowość przetwarzanych danych. W przypadku zasadności wniosku możemy dane jedynie przechowywać</w:t>
      </w:r>
    </w:p>
    <w:p w14:paraId="1BEA71F7" w14:textId="77777777" w:rsidR="008C74FF" w:rsidRPr="00E924D2" w:rsidRDefault="008C74FF" w:rsidP="008C74FF">
      <w:pPr>
        <w:numPr>
          <w:ilvl w:val="0"/>
          <w:numId w:val="21"/>
        </w:numPr>
        <w:tabs>
          <w:tab w:val="left" w:pos="709"/>
        </w:tabs>
        <w:suppressAutoHyphens/>
        <w:spacing w:after="0" w:line="240" w:lineRule="auto"/>
        <w:ind w:left="568" w:hanging="284"/>
        <w:contextualSpacing/>
        <w:rPr>
          <w:rFonts w:eastAsia="Times New Roman" w:cs="Arial"/>
          <w:b/>
          <w:bCs/>
          <w:sz w:val="16"/>
          <w:szCs w:val="16"/>
          <w:u w:val="single"/>
          <w:lang w:eastAsia="pl-PL"/>
        </w:rPr>
      </w:pPr>
      <w:r w:rsidRPr="00E924D2">
        <w:rPr>
          <w:rFonts w:eastAsia="Times New Roman" w:cs="Arial"/>
          <w:b/>
          <w:bCs/>
          <w:sz w:val="16"/>
          <w:szCs w:val="16"/>
          <w:u w:val="single"/>
          <w:lang w:eastAsia="pl-PL"/>
        </w:rPr>
        <w:t xml:space="preserve">prawo do przenoszenia danych </w:t>
      </w:r>
      <w:r w:rsidRPr="00E924D2">
        <w:rPr>
          <w:rFonts w:eastAsia="Times New Roman" w:cs="Arial"/>
          <w:sz w:val="16"/>
          <w:szCs w:val="16"/>
          <w:lang w:eastAsia="pl-PL"/>
        </w:rPr>
        <w:t>– korzystając z tego prawa można w dowolnym momencie przesłać te dane osobowe innemu administratorowi bez przeszkód ze strony administratora, któremu dostarczono te dane osobowe, jeżeli: przetwarzanie odbywa się nie podstawie zgody lub przesłanki niezbędności do zawarcia lub wykonania umowy oraz przetwarzanie odbywa się w sposób zautomatyzowany (w systemach informatycznych) zgodnie z art. 20 RODO</w:t>
      </w:r>
    </w:p>
    <w:p w14:paraId="0C22C70F" w14:textId="77777777" w:rsidR="008C74FF" w:rsidRPr="00E924D2" w:rsidRDefault="008C74FF" w:rsidP="008C74FF">
      <w:pPr>
        <w:numPr>
          <w:ilvl w:val="0"/>
          <w:numId w:val="21"/>
        </w:numPr>
        <w:tabs>
          <w:tab w:val="left" w:pos="709"/>
        </w:tabs>
        <w:suppressAutoHyphens/>
        <w:spacing w:after="0" w:line="240" w:lineRule="auto"/>
        <w:ind w:left="568" w:hanging="284"/>
        <w:contextualSpacing/>
        <w:rPr>
          <w:rFonts w:eastAsia="Times New Roman" w:cs="Arial"/>
          <w:sz w:val="16"/>
          <w:szCs w:val="16"/>
          <w:lang w:eastAsia="pl-PL"/>
        </w:rPr>
      </w:pPr>
      <w:r w:rsidRPr="00E924D2">
        <w:rPr>
          <w:rFonts w:eastAsia="Times New Roman" w:cs="Arial"/>
          <w:b/>
          <w:bCs/>
          <w:sz w:val="16"/>
          <w:szCs w:val="16"/>
          <w:u w:val="single"/>
          <w:lang w:eastAsia="pl-PL"/>
        </w:rPr>
        <w:t>prawo wniesienia sprzeciwu</w:t>
      </w:r>
      <w:r w:rsidRPr="00E924D2">
        <w:rPr>
          <w:rFonts w:eastAsia="Times New Roman" w:cs="Arial"/>
          <w:sz w:val="16"/>
          <w:szCs w:val="16"/>
          <w:lang w:eastAsia="pl-PL"/>
        </w:rPr>
        <w:t xml:space="preserve"> - korzystając z tego prawa można w dowolnym momencie wnieść sprzeciw wobec przetwarzania Pana/Pani danych, jeżeli są one przetwarzane na podstawie art. 6 ust. 1 lit e lub f (prawnie uzasadniony interes lub interes publiczny). Po przyjęciu wniosku w tej sprawie jesteśmy zobowiązani do zaprzestania przetwarzania danych w tym celu. W takiej sytuacji, po rozpatrzeniu Pana/Pani wniosku, nie będziemy już mogli przetwarzać danych osobowych objętych sprzeciwem na tej podstawie, chyba że wykażemy, iż istnieją ważne prawnie uzasadnione podstawy do przetwarzania danych, które według prawa uznaje się za nadrzędne wobec Pana/Pani interesów, praw i wolności lub podstawy do ustalenia, dochodzenia lub obrony roszczeń</w:t>
      </w:r>
    </w:p>
    <w:p w14:paraId="2D3B3203" w14:textId="77777777" w:rsidR="008C74FF" w:rsidRPr="00E924D2" w:rsidRDefault="008C74FF" w:rsidP="008C74FF">
      <w:pPr>
        <w:numPr>
          <w:ilvl w:val="0"/>
          <w:numId w:val="21"/>
        </w:numPr>
        <w:tabs>
          <w:tab w:val="left" w:pos="709"/>
        </w:tabs>
        <w:suppressAutoHyphens/>
        <w:spacing w:after="0" w:line="240" w:lineRule="auto"/>
        <w:ind w:left="567" w:hanging="283"/>
        <w:contextualSpacing/>
        <w:rPr>
          <w:rFonts w:eastAsia="Times New Roman" w:cs="Arial"/>
          <w:sz w:val="16"/>
          <w:szCs w:val="16"/>
          <w:lang w:eastAsia="pl-PL"/>
        </w:rPr>
      </w:pPr>
      <w:r w:rsidRPr="00E924D2">
        <w:rPr>
          <w:rFonts w:eastAsia="Times New Roman" w:cs="Arial"/>
          <w:b/>
          <w:bCs/>
          <w:sz w:val="16"/>
          <w:szCs w:val="16"/>
          <w:u w:val="single"/>
          <w:lang w:eastAsia="pl-PL"/>
        </w:rPr>
        <w:t>wniesienia skargi do organu nadzorczego</w:t>
      </w:r>
      <w:r w:rsidRPr="00E924D2">
        <w:rPr>
          <w:rFonts w:eastAsia="Times New Roman" w:cs="Arial"/>
          <w:sz w:val="16"/>
          <w:szCs w:val="16"/>
          <w:lang w:eastAsia="pl-PL"/>
        </w:rPr>
        <w:t xml:space="preserve">, tj. do Prezesa Urzędu Ochrony Danych Osobowych, gdy uznane zostanie, </w:t>
      </w:r>
      <w:r>
        <w:rPr>
          <w:rFonts w:eastAsia="Times New Roman" w:cs="Arial"/>
          <w:sz w:val="16"/>
          <w:szCs w:val="16"/>
          <w:lang w:eastAsia="pl-PL"/>
        </w:rPr>
        <w:br/>
      </w:r>
      <w:r w:rsidRPr="00E924D2">
        <w:rPr>
          <w:rFonts w:eastAsia="Times New Roman" w:cs="Arial"/>
          <w:sz w:val="16"/>
          <w:szCs w:val="16"/>
          <w:lang w:eastAsia="pl-PL"/>
        </w:rPr>
        <w:t>że przetwarzanie Pana/Pani danych osobowych narusza przepisy prawa,</w:t>
      </w:r>
    </w:p>
    <w:p w14:paraId="52FA7355" w14:textId="77777777" w:rsidR="008C74FF" w:rsidRPr="00E924D2" w:rsidRDefault="008C74FF" w:rsidP="008C74FF">
      <w:pPr>
        <w:numPr>
          <w:ilvl w:val="0"/>
          <w:numId w:val="2"/>
        </w:numPr>
        <w:suppressAutoHyphens/>
        <w:spacing w:after="0" w:line="240" w:lineRule="auto"/>
        <w:contextualSpacing/>
        <w:rPr>
          <w:rFonts w:eastAsia="Times New Roman" w:cs="Arial"/>
          <w:sz w:val="16"/>
          <w:szCs w:val="16"/>
          <w:lang w:eastAsia="pl-PL"/>
        </w:rPr>
      </w:pPr>
      <w:r w:rsidRPr="00E924D2">
        <w:rPr>
          <w:rFonts w:eastAsia="Times New Roman" w:cs="Arial"/>
          <w:sz w:val="16"/>
          <w:szCs w:val="16"/>
          <w:lang w:eastAsia="pl-PL"/>
        </w:rPr>
        <w:t xml:space="preserve">Pana/Pani dane osobowe nie będą przekazywane do państw spoza Europejskiego Obszaru Gospodarczego, </w:t>
      </w:r>
    </w:p>
    <w:p w14:paraId="6D276057" w14:textId="77777777" w:rsidR="008C74FF" w:rsidRPr="00E924D2" w:rsidRDefault="008C74FF" w:rsidP="008C74FF">
      <w:pPr>
        <w:numPr>
          <w:ilvl w:val="0"/>
          <w:numId w:val="2"/>
        </w:numPr>
        <w:suppressAutoHyphens/>
        <w:spacing w:after="0" w:line="240" w:lineRule="auto"/>
        <w:rPr>
          <w:rFonts w:eastAsia="Times New Roman" w:cs="Arial"/>
          <w:sz w:val="16"/>
          <w:szCs w:val="16"/>
          <w:lang w:eastAsia="pl-PL"/>
        </w:rPr>
      </w:pPr>
      <w:r w:rsidRPr="00E924D2">
        <w:rPr>
          <w:rFonts w:eastAsia="Times New Roman" w:cs="Arial"/>
          <w:sz w:val="16"/>
          <w:szCs w:val="16"/>
          <w:lang w:eastAsia="pl-PL"/>
        </w:rPr>
        <w:t xml:space="preserve">Podanie danych osobowych jest warunkiem zawarcia umowy. Osoba, której dane dotyczą, jest zobowiązana do ich podania. Konsekwencja niepodania danych osobowych może skutkować brakiem zawarcia i wykonanie umowy cywilnoprawnej. </w:t>
      </w:r>
    </w:p>
    <w:p w14:paraId="1AA7C8FE" w14:textId="77777777" w:rsidR="008C74FF" w:rsidRPr="00E924D2" w:rsidRDefault="008C74FF" w:rsidP="008C74FF">
      <w:pPr>
        <w:numPr>
          <w:ilvl w:val="0"/>
          <w:numId w:val="2"/>
        </w:numPr>
        <w:suppressAutoHyphens/>
        <w:spacing w:after="0" w:line="240" w:lineRule="auto"/>
        <w:rPr>
          <w:b/>
          <w:bCs/>
          <w:sz w:val="16"/>
          <w:szCs w:val="16"/>
        </w:rPr>
      </w:pPr>
      <w:r w:rsidRPr="00E924D2">
        <w:rPr>
          <w:rFonts w:eastAsia="Times New Roman" w:cs="Arial"/>
          <w:sz w:val="16"/>
          <w:szCs w:val="16"/>
          <w:lang w:eastAsia="pl-PL"/>
        </w:rPr>
        <w:t>Pana/Pani dane nie będą przetwarzane w sposób zautomatyzowany i nie będą poddawane profilowaniu.</w:t>
      </w:r>
    </w:p>
    <w:p w14:paraId="31D67498" w14:textId="77777777" w:rsidR="008C74FF" w:rsidRPr="0059206F" w:rsidRDefault="008C74FF" w:rsidP="008C74FF">
      <w:pPr>
        <w:spacing w:after="360"/>
        <w:rPr>
          <w:rFonts w:cs="Arial"/>
          <w:sz w:val="16"/>
          <w:szCs w:val="16"/>
        </w:rPr>
      </w:pPr>
    </w:p>
    <w:p w14:paraId="0B43A72A" w14:textId="77777777" w:rsidR="008C74FF" w:rsidRPr="0069629D" w:rsidRDefault="008C74FF" w:rsidP="008C74FF">
      <w:pPr>
        <w:spacing w:after="360"/>
        <w:rPr>
          <w:rFonts w:cs="Arial"/>
          <w:sz w:val="16"/>
          <w:szCs w:val="16"/>
        </w:rPr>
      </w:pPr>
    </w:p>
    <w:p w14:paraId="3D70B5B9" w14:textId="77777777" w:rsidR="008C74FF" w:rsidRPr="0069629D" w:rsidRDefault="008C74FF" w:rsidP="008C74FF"/>
    <w:p w14:paraId="26AB2681" w14:textId="27F84E47" w:rsidR="00E80B33" w:rsidRPr="001720BC" w:rsidRDefault="00E80B33" w:rsidP="008C74FF">
      <w:pPr>
        <w:spacing w:after="60"/>
        <w:rPr>
          <w:b/>
          <w:szCs w:val="20"/>
        </w:rPr>
      </w:pPr>
    </w:p>
    <w:bookmarkEnd w:id="6"/>
    <w:sectPr w:rsidR="00E80B33" w:rsidRPr="001720BC" w:rsidSect="00936A06">
      <w:headerReference w:type="even" r:id="rId8"/>
      <w:headerReference w:type="default" r:id="rId9"/>
      <w:footerReference w:type="even" r:id="rId10"/>
      <w:footerReference w:type="default" r:id="rId11"/>
      <w:headerReference w:type="first" r:id="rId12"/>
      <w:type w:val="continuous"/>
      <w:pgSz w:w="11906" w:h="16838" w:code="9"/>
      <w:pgMar w:top="1985" w:right="709" w:bottom="1418" w:left="1418" w:header="158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AC945" w14:textId="77777777" w:rsidR="00260891" w:rsidRDefault="00260891" w:rsidP="00757F09">
      <w:pPr>
        <w:spacing w:after="0" w:line="240" w:lineRule="auto"/>
      </w:pPr>
      <w:r>
        <w:separator/>
      </w:r>
    </w:p>
  </w:endnote>
  <w:endnote w:type="continuationSeparator" w:id="0">
    <w:p w14:paraId="429EB1A7" w14:textId="77777777" w:rsidR="00260891" w:rsidRDefault="00260891" w:rsidP="00757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o Sans Pro">
    <w:altName w:val="Arial"/>
    <w:panose1 w:val="020B0504030504040204"/>
    <w:charset w:val="00"/>
    <w:family w:val="swiss"/>
    <w:notTrueType/>
    <w:pitch w:val="variable"/>
    <w:sig w:usb0="00000087" w:usb1="00000000" w:usb2="00000000" w:usb3="00000000" w:csb0="0000009B"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EB42E" w14:textId="77777777" w:rsidR="00737AC4" w:rsidRPr="00737AC4" w:rsidRDefault="00737AC4" w:rsidP="00737AC4">
    <w:pPr>
      <w:pStyle w:val="Stopka"/>
      <w:tabs>
        <w:tab w:val="left" w:pos="5386"/>
        <w:tab w:val="right" w:pos="9468"/>
      </w:tabs>
      <w:jc w:val="center"/>
      <w:rPr>
        <w:rFonts w:cs="Arial"/>
        <w:sz w:val="16"/>
      </w:rPr>
    </w:pPr>
    <w:r w:rsidRPr="00737AC4">
      <w:rPr>
        <w:rFonts w:cs="Arial"/>
        <w:sz w:val="16"/>
      </w:rPr>
      <w:t>Dom Pomocy Społecznej im. Św. Kazimierza</w:t>
    </w:r>
  </w:p>
  <w:p w14:paraId="469352BB" w14:textId="0E631BB9" w:rsidR="00737AC4" w:rsidRPr="00737AC4" w:rsidRDefault="00FF4F22" w:rsidP="00737AC4">
    <w:pPr>
      <w:pStyle w:val="Stopka"/>
      <w:tabs>
        <w:tab w:val="left" w:pos="5386"/>
        <w:tab w:val="right" w:pos="9468"/>
      </w:tabs>
      <w:jc w:val="center"/>
      <w:rPr>
        <w:rFonts w:cs="Arial"/>
        <w:sz w:val="16"/>
        <w:lang w:val="en-US"/>
      </w:rPr>
    </w:pPr>
    <w:proofErr w:type="spellStart"/>
    <w:r>
      <w:rPr>
        <w:rFonts w:cs="Arial"/>
        <w:sz w:val="16"/>
        <w:lang w:val="en-US"/>
      </w:rPr>
      <w:t>przy</w:t>
    </w:r>
    <w:proofErr w:type="spellEnd"/>
    <w:r>
      <w:rPr>
        <w:rFonts w:cs="Arial"/>
        <w:sz w:val="16"/>
        <w:lang w:val="en-US"/>
      </w:rPr>
      <w:t xml:space="preserve"> </w:t>
    </w:r>
    <w:proofErr w:type="spellStart"/>
    <w:r>
      <w:rPr>
        <w:rFonts w:cs="Arial"/>
        <w:sz w:val="16"/>
        <w:lang w:val="en-US"/>
      </w:rPr>
      <w:t>ul</w:t>
    </w:r>
    <w:proofErr w:type="spellEnd"/>
    <w:r>
      <w:rPr>
        <w:rFonts w:cs="Arial"/>
        <w:sz w:val="16"/>
        <w:lang w:val="en-US"/>
      </w:rPr>
      <w:t>.</w:t>
    </w:r>
    <w:r w:rsidR="00737AC4" w:rsidRPr="00737AC4">
      <w:rPr>
        <w:rFonts w:cs="Arial"/>
        <w:sz w:val="16"/>
        <w:lang w:val="en-US"/>
      </w:rPr>
      <w:t xml:space="preserve"> </w:t>
    </w:r>
    <w:proofErr w:type="spellStart"/>
    <w:r w:rsidR="00737AC4" w:rsidRPr="00737AC4">
      <w:rPr>
        <w:rFonts w:cs="Arial"/>
        <w:sz w:val="16"/>
        <w:lang w:val="en-US"/>
      </w:rPr>
      <w:t>Garbarska</w:t>
    </w:r>
    <w:proofErr w:type="spellEnd"/>
    <w:r w:rsidR="00737AC4" w:rsidRPr="00737AC4">
      <w:rPr>
        <w:rFonts w:cs="Arial"/>
        <w:sz w:val="16"/>
        <w:lang w:val="en-US"/>
      </w:rPr>
      <w:t xml:space="preserve"> 35, 26-600 Radom, Tel. 48 369 93 79 tel./fax: 48 331 67 61, e-mail; dps_garbarska@wp.pl</w:t>
    </w:r>
  </w:p>
  <w:p w14:paraId="1CD999E4" w14:textId="77777777" w:rsidR="00737AC4" w:rsidRPr="00737AC4" w:rsidRDefault="00737AC4" w:rsidP="00737AC4">
    <w:pPr>
      <w:pStyle w:val="Stopka"/>
      <w:tabs>
        <w:tab w:val="left" w:pos="5386"/>
        <w:tab w:val="right" w:pos="9468"/>
      </w:tabs>
      <w:jc w:val="center"/>
      <w:rPr>
        <w:rFonts w:cs="Arial"/>
      </w:rPr>
    </w:pPr>
    <w:r w:rsidRPr="00737AC4">
      <w:rPr>
        <w:rFonts w:cs="Arial"/>
        <w:sz w:val="16"/>
      </w:rPr>
      <w:t>www.dpsgarbarska.radom.pl</w:t>
    </w:r>
  </w:p>
  <w:p w14:paraId="62F17E04" w14:textId="77777777" w:rsidR="00737AC4" w:rsidRPr="007645EB" w:rsidRDefault="00737AC4">
    <w:pPr>
      <w:pStyle w:val="Stopka"/>
      <w:rPr>
        <w:rFonts w:cs="Arial"/>
      </w:rPr>
    </w:pPr>
    <w:r w:rsidRPr="007645EB">
      <w:rPr>
        <w:rFonts w:cs="Arial"/>
      </w:rPr>
      <w:fldChar w:fldCharType="begin"/>
    </w:r>
    <w:r w:rsidRPr="007645EB">
      <w:rPr>
        <w:rFonts w:cs="Arial"/>
      </w:rPr>
      <w:instrText>PAGE   \* MERGEFORMAT</w:instrText>
    </w:r>
    <w:r w:rsidRPr="007645EB">
      <w:rPr>
        <w:rFonts w:cs="Arial"/>
      </w:rPr>
      <w:fldChar w:fldCharType="separate"/>
    </w:r>
    <w:r w:rsidR="009759B2">
      <w:rPr>
        <w:rFonts w:cs="Arial"/>
        <w:noProof/>
      </w:rPr>
      <w:t>2</w:t>
    </w:r>
    <w:r w:rsidRPr="007645EB">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C463" w14:textId="4201CF83" w:rsidR="000E3FC0" w:rsidRDefault="000E3FC0" w:rsidP="00874E3A">
    <w:pPr>
      <w:pStyle w:val="Stopka"/>
      <w:jc w:val="center"/>
      <w:rPr>
        <w:sz w:val="18"/>
        <w:szCs w:val="20"/>
      </w:rPr>
    </w:pPr>
  </w:p>
  <w:p w14:paraId="70CAE56C" w14:textId="77777777" w:rsidR="004F08F3" w:rsidRPr="004F08F3" w:rsidRDefault="004F08F3" w:rsidP="004F08F3">
    <w:pPr>
      <w:tabs>
        <w:tab w:val="center" w:pos="4536"/>
        <w:tab w:val="right" w:pos="9072"/>
      </w:tabs>
      <w:suppressAutoHyphens/>
      <w:spacing w:after="0" w:line="240" w:lineRule="auto"/>
      <w:jc w:val="center"/>
      <w:rPr>
        <w:sz w:val="18"/>
        <w:szCs w:val="20"/>
      </w:rPr>
    </w:pPr>
    <w:r w:rsidRPr="004F08F3">
      <w:rPr>
        <w:sz w:val="18"/>
        <w:szCs w:val="20"/>
      </w:rPr>
      <w:t>Miejskie Centrum Usług Wspólnych w Radomiu</w:t>
    </w:r>
  </w:p>
  <w:p w14:paraId="32D04F6E" w14:textId="77777777" w:rsidR="004F08F3" w:rsidRPr="004F08F3" w:rsidRDefault="004F08F3" w:rsidP="004F08F3">
    <w:pPr>
      <w:tabs>
        <w:tab w:val="center" w:pos="4536"/>
        <w:tab w:val="right" w:pos="9072"/>
      </w:tabs>
      <w:suppressAutoHyphens/>
      <w:spacing w:after="0" w:line="240" w:lineRule="auto"/>
      <w:jc w:val="center"/>
      <w:rPr>
        <w:sz w:val="16"/>
        <w:szCs w:val="16"/>
      </w:rPr>
    </w:pPr>
    <w:bookmarkStart w:id="7" w:name="_Hlk51225638"/>
    <w:r w:rsidRPr="004F08F3">
      <w:rPr>
        <w:sz w:val="18"/>
        <w:szCs w:val="20"/>
      </w:rPr>
      <w:t>ul. Pułaskiego 9, 26 – 600 Radom, tel. 48 368 09 00, e-mail: sekretariat@cuwradom.pl</w:t>
    </w:r>
    <w:bookmarkEnd w:id="7"/>
  </w:p>
  <w:p w14:paraId="21702139" w14:textId="77777777" w:rsidR="00874E3A" w:rsidRPr="006D697F" w:rsidRDefault="00874E3A" w:rsidP="00874E3A">
    <w:pPr>
      <w:pStyle w:val="Stopka"/>
      <w:tabs>
        <w:tab w:val="left" w:pos="5386"/>
        <w:tab w:val="right" w:pos="9468"/>
      </w:tabs>
      <w:jc w:val="right"/>
      <w:rPr>
        <w:rFonts w:cs="Arial"/>
      </w:rPr>
    </w:pPr>
    <w:r w:rsidRPr="00874E3A">
      <w:rPr>
        <w:rFonts w:cs="Arial"/>
      </w:rPr>
      <w:fldChar w:fldCharType="begin"/>
    </w:r>
    <w:r w:rsidRPr="00874E3A">
      <w:rPr>
        <w:rFonts w:cs="Arial"/>
      </w:rPr>
      <w:instrText xml:space="preserve"> PAGE   \* MERGEFORMAT </w:instrText>
    </w:r>
    <w:r w:rsidRPr="00874E3A">
      <w:rPr>
        <w:rFonts w:cs="Arial"/>
      </w:rPr>
      <w:fldChar w:fldCharType="separate"/>
    </w:r>
    <w:r w:rsidR="00773FA6">
      <w:rPr>
        <w:rFonts w:cs="Arial"/>
        <w:noProof/>
      </w:rPr>
      <w:t>10</w:t>
    </w:r>
    <w:r w:rsidRPr="00874E3A">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CAF47" w14:textId="77777777" w:rsidR="00260891" w:rsidRDefault="00260891" w:rsidP="00757F09">
      <w:pPr>
        <w:spacing w:after="0" w:line="240" w:lineRule="auto"/>
      </w:pPr>
      <w:r>
        <w:separator/>
      </w:r>
    </w:p>
  </w:footnote>
  <w:footnote w:type="continuationSeparator" w:id="0">
    <w:p w14:paraId="2D0E07AD" w14:textId="77777777" w:rsidR="00260891" w:rsidRDefault="00260891" w:rsidP="00757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EF2C" w14:textId="77777777" w:rsidR="007F2841" w:rsidRDefault="009775AC">
    <w:pPr>
      <w:pStyle w:val="Nagwek"/>
    </w:pPr>
    <w:r>
      <w:rPr>
        <w:noProof/>
        <w:lang w:eastAsia="pl-PL"/>
      </w:rPr>
      <w:pict w14:anchorId="7E224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5748" o:spid="_x0000_s2068" type="#_x0000_t75" style="position:absolute;left:0;text-align:left;margin-left:0;margin-top:0;width:595.2pt;height:840.25pt;z-index:-251658752;mso-position-horizontal:center;mso-position-horizontal-relative:margin;mso-position-vertical:center;mso-position-vertical-relative:margin" o:allowincell="f">
          <v:imagedata r:id="rId1" o:title="papier firmowy cz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D817F" w14:textId="778C79E4" w:rsidR="007F2841" w:rsidRPr="00095A8D" w:rsidRDefault="009775AC" w:rsidP="00095A8D">
    <w:r>
      <w:pict w14:anchorId="03985A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5749" o:spid="_x0000_s2069" type="#_x0000_t75" style="position:absolute;left:0;text-align:left;margin-left:-70.65pt;margin-top:-98.5pt;width:595.2pt;height:840.25pt;z-index:-251657728;mso-position-horizontal-relative:margin;mso-position-vertical-relative:margin" o:allowincell="f">
          <v:imagedata r:id="rId1" o:title="papier firmowy czb"/>
          <w10:wrap anchorx="margin" anchory="margin"/>
        </v:shape>
      </w:pict>
    </w:r>
    <w:r w:rsidR="00900083" w:rsidRPr="00900083">
      <w:t xml:space="preserve">Znak </w:t>
    </w:r>
    <w:r w:rsidR="00900083" w:rsidRPr="009B737A">
      <w:t>spr</w:t>
    </w:r>
    <w:r w:rsidR="00AC6005" w:rsidRPr="009B737A">
      <w:t>awy</w:t>
    </w:r>
    <w:r w:rsidR="00396408" w:rsidRPr="009B737A">
      <w:t xml:space="preserve">: </w:t>
    </w:r>
    <w:r w:rsidR="00900083" w:rsidRPr="009B737A">
      <w:t>DZP.271.1</w:t>
    </w:r>
    <w:r w:rsidR="0037316B">
      <w:t>.</w:t>
    </w:r>
    <w:r w:rsidR="00D04B38">
      <w:t>15</w:t>
    </w:r>
    <w:r w:rsidR="0037316B">
      <w:t>.</w:t>
    </w:r>
    <w:r w:rsidR="00821C1C" w:rsidRPr="009B737A">
      <w:t>20</w:t>
    </w:r>
    <w:r w:rsidR="00561274" w:rsidRPr="009B737A">
      <w:t>2</w:t>
    </w:r>
    <w:r w:rsidR="00D04B38">
      <w:t>4</w:t>
    </w:r>
    <w:r w:rsidR="001A4D7E">
      <w:t>.</w:t>
    </w:r>
    <w:r w:rsidR="00D04B38">
      <w:t>MCz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4AB6" w14:textId="77777777" w:rsidR="007F2841" w:rsidRDefault="009775AC">
    <w:pPr>
      <w:pStyle w:val="Nagwek"/>
    </w:pPr>
    <w:r>
      <w:rPr>
        <w:noProof/>
        <w:lang w:eastAsia="pl-PL"/>
      </w:rPr>
      <w:pict w14:anchorId="06DF0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5747" o:spid="_x0000_s2067" type="#_x0000_t75" style="position:absolute;left:0;text-align:left;margin-left:0;margin-top:0;width:595.2pt;height:840.25pt;z-index:-251659776;mso-position-horizontal:center;mso-position-horizontal-relative:margin;mso-position-vertical:center;mso-position-vertical-relative:margin" o:allowincell="f">
          <v:imagedata r:id="rId1" o:title="papier firmowy cz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rPr>
        <w:rFonts w:ascii="Times New Roman" w:hAnsi="Times New Roman" w:cs="Times New Roman"/>
        <w:b/>
        <w:sz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7"/>
    <w:multiLevelType w:val="multilevel"/>
    <w:tmpl w:val="2F261FE8"/>
    <w:name w:val="WW8Num7"/>
    <w:lvl w:ilvl="0">
      <w:start w:val="1"/>
      <w:numFmt w:val="decimal"/>
      <w:lvlText w:val="%1"/>
      <w:lvlJc w:val="left"/>
      <w:pPr>
        <w:tabs>
          <w:tab w:val="num" w:pos="720"/>
        </w:tabs>
        <w:ind w:left="357" w:hanging="357"/>
      </w:pPr>
      <w:rPr>
        <w:rFonts w:ascii="Arial" w:eastAsia="Times New Roman" w:hAnsi="Arial" w:cs="Aria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0"/>
        </w:tabs>
        <w:ind w:left="284" w:hanging="284"/>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10"/>
    <w:lvl w:ilvl="0">
      <w:start w:val="1"/>
      <w:numFmt w:val="decimal"/>
      <w:lvlText w:val="%1."/>
      <w:lvlJc w:val="left"/>
      <w:pPr>
        <w:tabs>
          <w:tab w:val="num" w:pos="284"/>
        </w:tabs>
        <w:ind w:left="284" w:hanging="284"/>
      </w:pPr>
      <w:rPr>
        <w:rFonts w:ascii="Times New Roman" w:hAnsi="Times New Roman" w:cs="Times New Roman"/>
        <w:b/>
        <w:sz w:val="24"/>
      </w:rPr>
    </w:lvl>
  </w:abstractNum>
  <w:abstractNum w:abstractNumId="5" w15:restartNumberingAfterBreak="0">
    <w:nsid w:val="0000000A"/>
    <w:multiLevelType w:val="singleLevel"/>
    <w:tmpl w:val="0000000A"/>
    <w:name w:val="WW8Num11"/>
    <w:lvl w:ilvl="0">
      <w:start w:val="1"/>
      <w:numFmt w:val="decimal"/>
      <w:lvlText w:val="%1."/>
      <w:lvlJc w:val="left"/>
      <w:pPr>
        <w:tabs>
          <w:tab w:val="num" w:pos="0"/>
        </w:tabs>
        <w:ind w:left="360" w:hanging="360"/>
      </w:pPr>
      <w:rPr>
        <w:b w:val="0"/>
      </w:rPr>
    </w:lvl>
  </w:abstractNum>
  <w:abstractNum w:abstractNumId="6" w15:restartNumberingAfterBreak="0">
    <w:nsid w:val="0000000C"/>
    <w:multiLevelType w:val="multilevel"/>
    <w:tmpl w:val="0000000C"/>
    <w:name w:val="WW8Num1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D"/>
    <w:multiLevelType w:val="multilevel"/>
    <w:tmpl w:val="2D36B52A"/>
    <w:name w:val="WW8Num13"/>
    <w:lvl w:ilvl="0">
      <w:start w:val="1"/>
      <w:numFmt w:val="decimal"/>
      <w:lvlText w:val="%1."/>
      <w:lvlJc w:val="left"/>
      <w:pPr>
        <w:tabs>
          <w:tab w:val="num" w:pos="-421"/>
        </w:tabs>
        <w:ind w:left="360" w:hanging="360"/>
      </w:pPr>
      <w:rPr>
        <w:rFonts w:ascii="Arial" w:hAnsi="Arial" w:cs="Arial"/>
        <w:b w:val="0"/>
        <w:bCs/>
        <w:color w:val="000000"/>
        <w:sz w:val="20"/>
        <w:szCs w:val="20"/>
      </w:rPr>
    </w:lvl>
    <w:lvl w:ilvl="1">
      <w:start w:val="1"/>
      <w:numFmt w:val="lowerLetter"/>
      <w:lvlText w:val="%2."/>
      <w:lvlJc w:val="left"/>
      <w:pPr>
        <w:tabs>
          <w:tab w:val="num" w:pos="0"/>
        </w:tabs>
        <w:ind w:left="1501" w:hanging="360"/>
      </w:pPr>
    </w:lvl>
    <w:lvl w:ilvl="2">
      <w:start w:val="1"/>
      <w:numFmt w:val="lowerRoman"/>
      <w:lvlText w:val="%3."/>
      <w:lvlJc w:val="right"/>
      <w:pPr>
        <w:tabs>
          <w:tab w:val="num" w:pos="0"/>
        </w:tabs>
        <w:ind w:left="2221" w:hanging="180"/>
      </w:pPr>
    </w:lvl>
    <w:lvl w:ilvl="3">
      <w:start w:val="1"/>
      <w:numFmt w:val="decimal"/>
      <w:lvlText w:val="%4."/>
      <w:lvlJc w:val="left"/>
      <w:pPr>
        <w:tabs>
          <w:tab w:val="num" w:pos="0"/>
        </w:tabs>
        <w:ind w:left="2941" w:hanging="360"/>
      </w:pPr>
    </w:lvl>
    <w:lvl w:ilvl="4">
      <w:start w:val="1"/>
      <w:numFmt w:val="lowerLetter"/>
      <w:lvlText w:val="%5."/>
      <w:lvlJc w:val="left"/>
      <w:pPr>
        <w:tabs>
          <w:tab w:val="num" w:pos="0"/>
        </w:tabs>
        <w:ind w:left="3661" w:hanging="360"/>
      </w:pPr>
    </w:lvl>
    <w:lvl w:ilvl="5">
      <w:start w:val="1"/>
      <w:numFmt w:val="lowerRoman"/>
      <w:lvlText w:val="%6."/>
      <w:lvlJc w:val="right"/>
      <w:pPr>
        <w:tabs>
          <w:tab w:val="num" w:pos="0"/>
        </w:tabs>
        <w:ind w:left="4381" w:hanging="180"/>
      </w:pPr>
    </w:lvl>
    <w:lvl w:ilvl="6">
      <w:start w:val="1"/>
      <w:numFmt w:val="decimal"/>
      <w:lvlText w:val="%7."/>
      <w:lvlJc w:val="left"/>
      <w:pPr>
        <w:tabs>
          <w:tab w:val="num" w:pos="0"/>
        </w:tabs>
        <w:ind w:left="5101" w:hanging="360"/>
      </w:pPr>
    </w:lvl>
    <w:lvl w:ilvl="7">
      <w:start w:val="1"/>
      <w:numFmt w:val="lowerLetter"/>
      <w:lvlText w:val="%8."/>
      <w:lvlJc w:val="left"/>
      <w:pPr>
        <w:tabs>
          <w:tab w:val="num" w:pos="0"/>
        </w:tabs>
        <w:ind w:left="5821" w:hanging="360"/>
      </w:pPr>
    </w:lvl>
    <w:lvl w:ilvl="8">
      <w:start w:val="1"/>
      <w:numFmt w:val="lowerRoman"/>
      <w:lvlText w:val="%9."/>
      <w:lvlJc w:val="right"/>
      <w:pPr>
        <w:tabs>
          <w:tab w:val="num" w:pos="0"/>
        </w:tabs>
        <w:ind w:left="6541" w:hanging="180"/>
      </w:pPr>
    </w:lvl>
  </w:abstractNum>
  <w:abstractNum w:abstractNumId="8" w15:restartNumberingAfterBreak="0">
    <w:nsid w:val="0000001B"/>
    <w:multiLevelType w:val="multilevel"/>
    <w:tmpl w:val="19EA6AFC"/>
    <w:name w:val="WW8Num27"/>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0"/>
        </w:tabs>
        <w:ind w:left="907" w:hanging="453"/>
      </w:pPr>
      <w:rPr>
        <w:rFonts w:hint="default"/>
        <w:b w:val="0"/>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b/>
      </w:rPr>
    </w:lvl>
    <w:lvl w:ilvl="4">
      <w:start w:val="1"/>
      <w:numFmt w:val="decimal"/>
      <w:lvlText w:val="%1.%2.%3.%4.%5."/>
      <w:lvlJc w:val="left"/>
      <w:pPr>
        <w:tabs>
          <w:tab w:val="num" w:pos="0"/>
        </w:tabs>
        <w:ind w:left="2232" w:hanging="792"/>
      </w:pPr>
      <w:rPr>
        <w:rFonts w:hint="default"/>
        <w:b/>
      </w:rPr>
    </w:lvl>
    <w:lvl w:ilvl="5">
      <w:start w:val="1"/>
      <w:numFmt w:val="decimal"/>
      <w:lvlText w:val="%1.%2.%3.%4.%5.%6."/>
      <w:lvlJc w:val="left"/>
      <w:pPr>
        <w:tabs>
          <w:tab w:val="num" w:pos="0"/>
        </w:tabs>
        <w:ind w:left="2736" w:hanging="936"/>
      </w:pPr>
      <w:rPr>
        <w:rFonts w:hint="default"/>
        <w:b/>
      </w:rPr>
    </w:lvl>
    <w:lvl w:ilvl="6">
      <w:start w:val="1"/>
      <w:numFmt w:val="decimal"/>
      <w:lvlText w:val="%1.%2.%3.%4.%5.%6.%7."/>
      <w:lvlJc w:val="left"/>
      <w:pPr>
        <w:tabs>
          <w:tab w:val="num" w:pos="0"/>
        </w:tabs>
        <w:ind w:left="3240" w:hanging="1080"/>
      </w:pPr>
      <w:rPr>
        <w:rFonts w:hint="default"/>
        <w:b/>
      </w:rPr>
    </w:lvl>
    <w:lvl w:ilvl="7">
      <w:start w:val="1"/>
      <w:numFmt w:val="decimal"/>
      <w:lvlText w:val="%1.%2.%3.%4.%5.%6.%7.%8."/>
      <w:lvlJc w:val="left"/>
      <w:pPr>
        <w:tabs>
          <w:tab w:val="num" w:pos="0"/>
        </w:tabs>
        <w:ind w:left="3744" w:hanging="1224"/>
      </w:pPr>
      <w:rPr>
        <w:rFonts w:hint="default"/>
        <w:b/>
      </w:rPr>
    </w:lvl>
    <w:lvl w:ilvl="8">
      <w:start w:val="1"/>
      <w:numFmt w:val="decimal"/>
      <w:lvlText w:val="%1.%2.%3.%4.%5.%6.%7.%8.%9."/>
      <w:lvlJc w:val="left"/>
      <w:pPr>
        <w:tabs>
          <w:tab w:val="num" w:pos="0"/>
        </w:tabs>
        <w:ind w:left="4320" w:hanging="1440"/>
      </w:pPr>
      <w:rPr>
        <w:rFonts w:hint="default"/>
        <w:b/>
      </w:rPr>
    </w:lvl>
  </w:abstractNum>
  <w:abstractNum w:abstractNumId="9" w15:restartNumberingAfterBreak="0">
    <w:nsid w:val="00000025"/>
    <w:multiLevelType w:val="multilevel"/>
    <w:tmpl w:val="DFBE1716"/>
    <w:name w:val="WW8Num37"/>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26"/>
    <w:multiLevelType w:val="multilevel"/>
    <w:tmpl w:val="00000026"/>
    <w:name w:val="WW8Num3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2E"/>
    <w:multiLevelType w:val="multilevel"/>
    <w:tmpl w:val="C592FDA2"/>
    <w:name w:val="WW8Num46"/>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2F"/>
    <w:multiLevelType w:val="multilevel"/>
    <w:tmpl w:val="0000002F"/>
    <w:name w:val="WW8Num47"/>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0000033"/>
    <w:multiLevelType w:val="multilevel"/>
    <w:tmpl w:val="D1FC5ADE"/>
    <w:name w:val="WW8Num5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34"/>
    <w:multiLevelType w:val="multilevel"/>
    <w:tmpl w:val="7B2A6CF0"/>
    <w:name w:val="WW8Num5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185061C"/>
    <w:multiLevelType w:val="hybridMultilevel"/>
    <w:tmpl w:val="A86A8494"/>
    <w:lvl w:ilvl="0" w:tplc="9334C36E">
      <w:start w:val="1"/>
      <w:numFmt w:val="decimal"/>
      <w:lvlText w:val="%1."/>
      <w:lvlJc w:val="left"/>
      <w:pPr>
        <w:ind w:left="284" w:hanging="284"/>
      </w:pPr>
      <w:rPr>
        <w:rFonts w:hint="default"/>
        <w:b w:val="0"/>
        <w:bCs w:val="0"/>
      </w:rPr>
    </w:lvl>
    <w:lvl w:ilvl="1" w:tplc="04150001">
      <w:start w:val="1"/>
      <w:numFmt w:val="bullet"/>
      <w:lvlText w:val=""/>
      <w:lvlJc w:val="left"/>
      <w:pPr>
        <w:ind w:left="567" w:hanging="283"/>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360167B"/>
    <w:multiLevelType w:val="hybridMultilevel"/>
    <w:tmpl w:val="0AEC50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3D36C8D"/>
    <w:multiLevelType w:val="hybridMultilevel"/>
    <w:tmpl w:val="7CAA1916"/>
    <w:name w:val="WW8Num3642222222"/>
    <w:lvl w:ilvl="0" w:tplc="0000002E">
      <w:start w:val="1"/>
      <w:numFmt w:val="bullet"/>
      <w:lvlText w:val=""/>
      <w:lvlJc w:val="left"/>
      <w:pPr>
        <w:ind w:left="720" w:hanging="360"/>
      </w:pPr>
      <w:rPr>
        <w:rFonts w:ascii="Symbol" w:hAnsi="Symbol"/>
        <w:b/>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41D7EA0"/>
    <w:multiLevelType w:val="multilevel"/>
    <w:tmpl w:val="64548812"/>
    <w:styleLink w:val="zapytanie1"/>
    <w:lvl w:ilvl="0">
      <w:start w:val="1"/>
      <w:numFmt w:val="decimal"/>
      <w:lvlText w:val="%1."/>
      <w:lvlJc w:val="left"/>
      <w:pPr>
        <w:ind w:left="284" w:hanging="284"/>
      </w:pPr>
      <w:rPr>
        <w:rFonts w:ascii="Arial" w:hAnsi="Arial" w:hint="default"/>
        <w:sz w:val="20"/>
      </w:rPr>
    </w:lvl>
    <w:lvl w:ilvl="1">
      <w:start w:val="1"/>
      <w:numFmt w:val="decimal"/>
      <w:lvlText w:val="%2)."/>
      <w:lvlJc w:val="left"/>
      <w:pPr>
        <w:ind w:left="567" w:hanging="283"/>
      </w:pPr>
      <w:rPr>
        <w:rFonts w:ascii="Arial" w:hAnsi="Arial" w:hint="default"/>
        <w:sz w:val="20"/>
      </w:rPr>
    </w:lvl>
    <w:lvl w:ilvl="2">
      <w:start w:val="1"/>
      <w:numFmt w:val="lowerLetter"/>
      <w:lvlText w:val="%3)."/>
      <w:lvlJc w:val="left"/>
      <w:pPr>
        <w:ind w:left="851" w:hanging="284"/>
      </w:pPr>
      <w:rPr>
        <w:rFonts w:ascii="Arial" w:hAnsi="Arial" w:hint="default"/>
        <w:sz w:val="20"/>
      </w:rPr>
    </w:lvl>
    <w:lvl w:ilvl="3">
      <w:start w:val="1"/>
      <w:numFmt w:val="decimal"/>
      <w:lvlText w:val="(%4)"/>
      <w:lvlJc w:val="left"/>
      <w:pPr>
        <w:ind w:left="2915" w:hanging="360"/>
      </w:pPr>
      <w:rPr>
        <w:rFonts w:hint="default"/>
      </w:rPr>
    </w:lvl>
    <w:lvl w:ilvl="4">
      <w:start w:val="1"/>
      <w:numFmt w:val="lowerLetter"/>
      <w:lvlText w:val="(%5)"/>
      <w:lvlJc w:val="left"/>
      <w:pPr>
        <w:ind w:left="3275" w:hanging="360"/>
      </w:pPr>
      <w:rPr>
        <w:rFonts w:hint="default"/>
      </w:rPr>
    </w:lvl>
    <w:lvl w:ilvl="5">
      <w:start w:val="1"/>
      <w:numFmt w:val="lowerRoman"/>
      <w:lvlText w:val="(%6)"/>
      <w:lvlJc w:val="left"/>
      <w:pPr>
        <w:ind w:left="3635" w:hanging="360"/>
      </w:pPr>
      <w:rPr>
        <w:rFonts w:hint="default"/>
      </w:rPr>
    </w:lvl>
    <w:lvl w:ilvl="6">
      <w:start w:val="1"/>
      <w:numFmt w:val="decimal"/>
      <w:lvlText w:val="%7."/>
      <w:lvlJc w:val="left"/>
      <w:pPr>
        <w:ind w:left="3995" w:hanging="360"/>
      </w:pPr>
      <w:rPr>
        <w:rFonts w:hint="default"/>
      </w:rPr>
    </w:lvl>
    <w:lvl w:ilvl="7">
      <w:start w:val="1"/>
      <w:numFmt w:val="lowerLetter"/>
      <w:lvlText w:val="%8."/>
      <w:lvlJc w:val="left"/>
      <w:pPr>
        <w:ind w:left="4355" w:hanging="360"/>
      </w:pPr>
      <w:rPr>
        <w:rFonts w:hint="default"/>
      </w:rPr>
    </w:lvl>
    <w:lvl w:ilvl="8">
      <w:start w:val="1"/>
      <w:numFmt w:val="lowerRoman"/>
      <w:lvlText w:val="%9."/>
      <w:lvlJc w:val="left"/>
      <w:pPr>
        <w:ind w:left="4715" w:hanging="360"/>
      </w:pPr>
      <w:rPr>
        <w:rFonts w:hint="default"/>
      </w:rPr>
    </w:lvl>
  </w:abstractNum>
  <w:abstractNum w:abstractNumId="19" w15:restartNumberingAfterBreak="0">
    <w:nsid w:val="0AEC3B73"/>
    <w:multiLevelType w:val="multilevel"/>
    <w:tmpl w:val="EF24E912"/>
    <w:styleLink w:val="WWNum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0F403245"/>
    <w:multiLevelType w:val="multilevel"/>
    <w:tmpl w:val="64548812"/>
    <w:lvl w:ilvl="0">
      <w:start w:val="1"/>
      <w:numFmt w:val="decimal"/>
      <w:lvlText w:val="%1."/>
      <w:lvlJc w:val="left"/>
      <w:pPr>
        <w:ind w:left="284" w:hanging="284"/>
      </w:pPr>
      <w:rPr>
        <w:rFonts w:ascii="Arial" w:hAnsi="Arial" w:hint="default"/>
        <w:sz w:val="20"/>
      </w:rPr>
    </w:lvl>
    <w:lvl w:ilvl="1">
      <w:start w:val="1"/>
      <w:numFmt w:val="decimal"/>
      <w:lvlText w:val="%2)."/>
      <w:lvlJc w:val="left"/>
      <w:pPr>
        <w:ind w:left="567" w:hanging="283"/>
      </w:pPr>
      <w:rPr>
        <w:rFonts w:ascii="Arial" w:hAnsi="Arial" w:hint="default"/>
        <w:sz w:val="20"/>
      </w:rPr>
    </w:lvl>
    <w:lvl w:ilvl="2">
      <w:start w:val="1"/>
      <w:numFmt w:val="lowerLetter"/>
      <w:lvlText w:val="%3)."/>
      <w:lvlJc w:val="left"/>
      <w:pPr>
        <w:ind w:left="851" w:hanging="284"/>
      </w:pPr>
      <w:rPr>
        <w:rFonts w:ascii="Arial" w:hAnsi="Arial" w:hint="default"/>
        <w:sz w:val="20"/>
      </w:rPr>
    </w:lvl>
    <w:lvl w:ilvl="3">
      <w:start w:val="1"/>
      <w:numFmt w:val="decimal"/>
      <w:lvlText w:val="(%4)"/>
      <w:lvlJc w:val="left"/>
      <w:pPr>
        <w:ind w:left="2915" w:hanging="360"/>
      </w:pPr>
      <w:rPr>
        <w:rFonts w:hint="default"/>
      </w:rPr>
    </w:lvl>
    <w:lvl w:ilvl="4">
      <w:start w:val="1"/>
      <w:numFmt w:val="lowerLetter"/>
      <w:lvlText w:val="(%5)"/>
      <w:lvlJc w:val="left"/>
      <w:pPr>
        <w:ind w:left="3275" w:hanging="360"/>
      </w:pPr>
      <w:rPr>
        <w:rFonts w:hint="default"/>
      </w:rPr>
    </w:lvl>
    <w:lvl w:ilvl="5">
      <w:start w:val="1"/>
      <w:numFmt w:val="lowerRoman"/>
      <w:lvlText w:val="(%6)"/>
      <w:lvlJc w:val="left"/>
      <w:pPr>
        <w:ind w:left="3635" w:hanging="360"/>
      </w:pPr>
      <w:rPr>
        <w:rFonts w:hint="default"/>
      </w:rPr>
    </w:lvl>
    <w:lvl w:ilvl="6">
      <w:start w:val="1"/>
      <w:numFmt w:val="decimal"/>
      <w:lvlText w:val="%7."/>
      <w:lvlJc w:val="left"/>
      <w:pPr>
        <w:ind w:left="3995" w:hanging="360"/>
      </w:pPr>
      <w:rPr>
        <w:rFonts w:hint="default"/>
      </w:rPr>
    </w:lvl>
    <w:lvl w:ilvl="7">
      <w:start w:val="1"/>
      <w:numFmt w:val="lowerLetter"/>
      <w:lvlText w:val="%8."/>
      <w:lvlJc w:val="left"/>
      <w:pPr>
        <w:ind w:left="4355" w:hanging="360"/>
      </w:pPr>
      <w:rPr>
        <w:rFonts w:hint="default"/>
      </w:rPr>
    </w:lvl>
    <w:lvl w:ilvl="8">
      <w:start w:val="1"/>
      <w:numFmt w:val="lowerRoman"/>
      <w:lvlText w:val="%9."/>
      <w:lvlJc w:val="left"/>
      <w:pPr>
        <w:ind w:left="4715" w:hanging="360"/>
      </w:pPr>
      <w:rPr>
        <w:rFonts w:hint="default"/>
      </w:rPr>
    </w:lvl>
  </w:abstractNum>
  <w:abstractNum w:abstractNumId="21" w15:restartNumberingAfterBreak="0">
    <w:nsid w:val="106641AB"/>
    <w:multiLevelType w:val="hybridMultilevel"/>
    <w:tmpl w:val="F496B816"/>
    <w:name w:val="WW8Num3643"/>
    <w:lvl w:ilvl="0" w:tplc="7CE830BC">
      <w:start w:val="2"/>
      <w:numFmt w:val="ordinal"/>
      <w:lvlText w:val="%1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C558F3"/>
    <w:multiLevelType w:val="multilevel"/>
    <w:tmpl w:val="D8C20766"/>
    <w:name w:val="WW8Num20222222"/>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0"/>
        </w:tabs>
        <w:ind w:left="780" w:hanging="420"/>
      </w:pPr>
      <w:rPr>
        <w:b w:val="0"/>
        <w:i w:val="0"/>
      </w:rPr>
    </w:lvl>
    <w:lvl w:ilvl="2">
      <w:start w:val="1"/>
      <w:numFmt w:val="lowerLetter"/>
      <w:lvlText w:val="%3)"/>
      <w:lvlJc w:val="left"/>
      <w:pPr>
        <w:tabs>
          <w:tab w:val="num" w:pos="0"/>
        </w:tabs>
        <w:ind w:left="1080" w:hanging="720"/>
      </w:pPr>
      <w:rPr>
        <w:b w:val="0"/>
        <w:bCs/>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3" w15:restartNumberingAfterBreak="0">
    <w:nsid w:val="128E1356"/>
    <w:multiLevelType w:val="hybridMultilevel"/>
    <w:tmpl w:val="EDD2421A"/>
    <w:lvl w:ilvl="0" w:tplc="04150017">
      <w:start w:val="1"/>
      <w:numFmt w:val="lowerLetter"/>
      <w:lvlText w:val="%1)"/>
      <w:lvlJc w:val="left"/>
      <w:pPr>
        <w:tabs>
          <w:tab w:val="num" w:pos="709"/>
        </w:tabs>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148E3D87"/>
    <w:multiLevelType w:val="multilevel"/>
    <w:tmpl w:val="54D6F86A"/>
    <w:styleLink w:val="WWNum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5" w15:restartNumberingAfterBreak="0">
    <w:nsid w:val="16130056"/>
    <w:multiLevelType w:val="hybridMultilevel"/>
    <w:tmpl w:val="D362D608"/>
    <w:lvl w:ilvl="0" w:tplc="AA3C403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B76EC4"/>
    <w:multiLevelType w:val="multilevel"/>
    <w:tmpl w:val="82EE77E6"/>
    <w:name w:val="WW8Num62"/>
    <w:lvl w:ilvl="0">
      <w:start w:val="1"/>
      <w:numFmt w:val="decimal"/>
      <w:lvlText w:val="%1."/>
      <w:lvlJc w:val="left"/>
      <w:pPr>
        <w:ind w:left="284" w:hanging="284"/>
      </w:pPr>
      <w:rPr>
        <w:rFonts w:hint="default"/>
        <w:b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15:restartNumberingAfterBreak="0">
    <w:nsid w:val="228030EC"/>
    <w:multiLevelType w:val="hybridMultilevel"/>
    <w:tmpl w:val="20B2BC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A462AB"/>
    <w:multiLevelType w:val="hybridMultilevel"/>
    <w:tmpl w:val="082E209C"/>
    <w:name w:val="WW8Num36422222"/>
    <w:lvl w:ilvl="0" w:tplc="0000002E">
      <w:start w:val="1"/>
      <w:numFmt w:val="bullet"/>
      <w:lvlText w:val=""/>
      <w:lvlJc w:val="left"/>
      <w:pPr>
        <w:ind w:left="720" w:hanging="360"/>
      </w:pPr>
      <w:rPr>
        <w:rFonts w:ascii="Symbol" w:hAnsi="Symbol"/>
        <w:b/>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B633A0F"/>
    <w:multiLevelType w:val="hybridMultilevel"/>
    <w:tmpl w:val="FCD06574"/>
    <w:lvl w:ilvl="0" w:tplc="9CF83F80">
      <w:start w:val="1"/>
      <w:numFmt w:val="decimal"/>
      <w:lvlText w:val="%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C736232"/>
    <w:multiLevelType w:val="hybridMultilevel"/>
    <w:tmpl w:val="BDBA41BC"/>
    <w:name w:val="WW8Num3642222"/>
    <w:lvl w:ilvl="0" w:tplc="0000002E">
      <w:start w:val="1"/>
      <w:numFmt w:val="bullet"/>
      <w:lvlText w:val=""/>
      <w:lvlJc w:val="left"/>
      <w:pPr>
        <w:ind w:left="720" w:hanging="360"/>
      </w:pPr>
      <w:rPr>
        <w:rFonts w:ascii="Symbol" w:hAnsi="Symbol"/>
        <w:b/>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F6B589D"/>
    <w:multiLevelType w:val="hybridMultilevel"/>
    <w:tmpl w:val="6B6ED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FE93408"/>
    <w:multiLevelType w:val="multilevel"/>
    <w:tmpl w:val="0415001D"/>
    <w:name w:val="WW8Num364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2257872"/>
    <w:multiLevelType w:val="multilevel"/>
    <w:tmpl w:val="6DBE96A6"/>
    <w:lvl w:ilvl="0">
      <w:start w:val="3"/>
      <w:numFmt w:val="decimal"/>
      <w:lvlText w:val="%1."/>
      <w:lvlJc w:val="left"/>
      <w:pPr>
        <w:ind w:left="360" w:hanging="360"/>
      </w:pPr>
      <w:rPr>
        <w:rFonts w:ascii="Arial" w:hAnsi="Arial" w:hint="default"/>
        <w:b w:val="0"/>
        <w:bCs/>
        <w:i w:val="0"/>
        <w:sz w:val="20"/>
        <w:szCs w:val="20"/>
      </w:rPr>
    </w:lvl>
    <w:lvl w:ilvl="1">
      <w:start w:val="1"/>
      <w:numFmt w:val="decimal"/>
      <w:lvlText w:val="%2)"/>
      <w:lvlJc w:val="left"/>
      <w:pPr>
        <w:ind w:left="720" w:hanging="360"/>
      </w:pPr>
      <w:rPr>
        <w:rFonts w:ascii="Arial" w:hAnsi="Arial" w:hint="default"/>
        <w:b w:val="0"/>
        <w:bCs/>
        <w:i w:val="0"/>
        <w:sz w:val="20"/>
        <w:szCs w:val="20"/>
      </w:rPr>
    </w:lvl>
    <w:lvl w:ilvl="2">
      <w:start w:val="1"/>
      <w:numFmt w:val="lowerLetter"/>
      <w:lvlText w:val="%3)"/>
      <w:lvlJc w:val="left"/>
      <w:pPr>
        <w:ind w:left="1080" w:hanging="360"/>
      </w:pPr>
      <w:rPr>
        <w:rFonts w:ascii="Arial" w:hAnsi="Arial" w:hint="default"/>
        <w:b w:val="0"/>
        <w:i w:val="0"/>
        <w:sz w:val="22"/>
      </w:rPr>
    </w:lvl>
    <w:lvl w:ilvl="3">
      <w:start w:val="1"/>
      <w:numFmt w:val="bullet"/>
      <w:lvlText w:val=""/>
      <w:lvlJc w:val="left"/>
      <w:pPr>
        <w:ind w:left="1440" w:hanging="360"/>
      </w:pPr>
      <w:rPr>
        <w:rFonts w:ascii="Symbol" w:hAnsi="Symbol" w:hint="default"/>
        <w:b w:val="0"/>
        <w:i w:val="0"/>
        <w:color w:val="auto"/>
        <w:sz w:val="20"/>
      </w:rPr>
    </w:lvl>
    <w:lvl w:ilvl="4">
      <w:start w:val="1"/>
      <w:numFmt w:val="bullet"/>
      <w:lvlText w:val=""/>
      <w:lvlJc w:val="left"/>
      <w:pPr>
        <w:ind w:left="1800" w:hanging="360"/>
      </w:pPr>
      <w:rPr>
        <w:rFonts w:ascii="Symbol" w:hAnsi="Symbol"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BC40D3D"/>
    <w:multiLevelType w:val="multilevel"/>
    <w:tmpl w:val="3D0EC374"/>
    <w:lvl w:ilvl="0">
      <w:start w:val="1"/>
      <w:numFmt w:val="upperRoman"/>
      <w:lvlText w:val="%1."/>
      <w:lvlJc w:val="left"/>
      <w:pPr>
        <w:tabs>
          <w:tab w:val="num" w:pos="0"/>
        </w:tabs>
        <w:ind w:left="360" w:hanging="360"/>
      </w:pPr>
      <w:rPr>
        <w:rFonts w:ascii="Arial" w:hAnsi="Arial" w:hint="default"/>
        <w:b w:val="0"/>
        <w:bCs/>
        <w:i w:val="0"/>
        <w:strike w:val="0"/>
        <w:dstrike w:val="0"/>
        <w:color w:val="auto"/>
        <w:sz w:val="20"/>
        <w:u w:val="none"/>
      </w:rPr>
    </w:lvl>
    <w:lvl w:ilvl="1">
      <w:start w:val="1"/>
      <w:numFmt w:val="decimal"/>
      <w:lvlText w:val="%2."/>
      <w:lvlJc w:val="left"/>
      <w:pPr>
        <w:tabs>
          <w:tab w:val="num" w:pos="0"/>
        </w:tabs>
        <w:ind w:left="720" w:hanging="360"/>
      </w:pPr>
      <w:rPr>
        <w:rFonts w:ascii="Arial" w:hAnsi="Arial" w:hint="default"/>
        <w:b w:val="0"/>
        <w:i w:val="0"/>
        <w:strike w:val="0"/>
        <w:dstrike w:val="0"/>
        <w:color w:val="auto"/>
        <w:sz w:val="20"/>
        <w:szCs w:val="18"/>
        <w:u w:val="none"/>
      </w:rPr>
    </w:lvl>
    <w:lvl w:ilvl="2">
      <w:start w:val="1"/>
      <w:numFmt w:val="decimal"/>
      <w:lvlText w:val="%3)"/>
      <w:lvlJc w:val="left"/>
      <w:pPr>
        <w:tabs>
          <w:tab w:val="num" w:pos="-578"/>
        </w:tabs>
        <w:ind w:left="502" w:hanging="360"/>
      </w:pPr>
      <w:rPr>
        <w:rFonts w:ascii="Arial" w:hAnsi="Arial" w:hint="default"/>
        <w:b w:val="0"/>
        <w:i w:val="0"/>
        <w:color w:val="auto"/>
        <w:sz w:val="20"/>
        <w:u w:val="none"/>
      </w:rPr>
    </w:lvl>
    <w:lvl w:ilvl="3">
      <w:start w:val="1"/>
      <w:numFmt w:val="lowerLetter"/>
      <w:lvlText w:val="%4)"/>
      <w:lvlJc w:val="left"/>
      <w:pPr>
        <w:tabs>
          <w:tab w:val="num" w:pos="0"/>
        </w:tabs>
        <w:ind w:left="1440" w:hanging="360"/>
      </w:pPr>
      <w:rPr>
        <w:rFonts w:ascii="Arial" w:hAnsi="Arial" w:hint="default"/>
        <w:b w:val="0"/>
        <w:i w:val="0"/>
        <w:color w:val="auto"/>
        <w:sz w:val="20"/>
        <w:u w:val="none"/>
      </w:rPr>
    </w:lvl>
    <w:lvl w:ilvl="4">
      <w:start w:val="1"/>
      <w:numFmt w:val="bullet"/>
      <w:lvlText w:val=""/>
      <w:lvlJc w:val="left"/>
      <w:pPr>
        <w:tabs>
          <w:tab w:val="num" w:pos="0"/>
        </w:tabs>
        <w:ind w:left="1800" w:hanging="360"/>
      </w:pPr>
      <w:rPr>
        <w:rFonts w:ascii="Symbol" w:hAnsi="Symbol" w:hint="default"/>
        <w:b w:val="0"/>
        <w:i w:val="0"/>
        <w:color w:val="auto"/>
        <w:sz w:val="20"/>
        <w:u w:val="none"/>
      </w:rPr>
    </w:lvl>
    <w:lvl w:ilvl="5">
      <w:start w:val="1"/>
      <w:numFmt w:val="none"/>
      <w:lvlText w:val=""/>
      <w:lvlJc w:val="left"/>
      <w:pPr>
        <w:tabs>
          <w:tab w:val="num" w:pos="0"/>
        </w:tabs>
        <w:ind w:left="2160" w:hanging="360"/>
      </w:pPr>
      <w:rPr>
        <w:rFonts w:ascii="Arial" w:hAnsi="Arial" w:hint="default"/>
        <w:b w:val="0"/>
        <w:i w:val="0"/>
        <w:color w:val="auto"/>
        <w:sz w:val="20"/>
        <w:u w:val="none"/>
      </w:rPr>
    </w:lvl>
    <w:lvl w:ilvl="6">
      <w:start w:val="1"/>
      <w:numFmt w:val="none"/>
      <w:lvlText w:val=""/>
      <w:lvlJc w:val="left"/>
      <w:pPr>
        <w:tabs>
          <w:tab w:val="num" w:pos="0"/>
        </w:tabs>
        <w:ind w:left="2520" w:hanging="360"/>
      </w:pPr>
      <w:rPr>
        <w:rFonts w:hint="default"/>
        <w:b w:val="0"/>
        <w:i w:val="0"/>
      </w:rPr>
    </w:lvl>
    <w:lvl w:ilvl="7">
      <w:start w:val="1"/>
      <w:numFmt w:val="none"/>
      <w:lvlText w:val=""/>
      <w:lvlJc w:val="left"/>
      <w:pPr>
        <w:tabs>
          <w:tab w:val="num" w:pos="0"/>
        </w:tabs>
        <w:ind w:left="2880" w:hanging="360"/>
      </w:pPr>
      <w:rPr>
        <w:rFonts w:hint="default"/>
        <w:b w:val="0"/>
        <w:i w:val="0"/>
      </w:rPr>
    </w:lvl>
    <w:lvl w:ilvl="8">
      <w:start w:val="1"/>
      <w:numFmt w:val="none"/>
      <w:lvlText w:val=""/>
      <w:lvlJc w:val="left"/>
      <w:pPr>
        <w:tabs>
          <w:tab w:val="num" w:pos="0"/>
        </w:tabs>
        <w:ind w:left="3240" w:hanging="360"/>
      </w:pPr>
      <w:rPr>
        <w:rFonts w:hint="default"/>
        <w:b w:val="0"/>
        <w:i w:val="0"/>
      </w:rPr>
    </w:lvl>
  </w:abstractNum>
  <w:abstractNum w:abstractNumId="36" w15:restartNumberingAfterBreak="0">
    <w:nsid w:val="3D1217FB"/>
    <w:multiLevelType w:val="hybridMultilevel"/>
    <w:tmpl w:val="9CC601A0"/>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C96FDB"/>
    <w:multiLevelType w:val="hybridMultilevel"/>
    <w:tmpl w:val="F7D0A6B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F933617"/>
    <w:multiLevelType w:val="hybridMultilevel"/>
    <w:tmpl w:val="B6C2B05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41371FB9"/>
    <w:multiLevelType w:val="hybridMultilevel"/>
    <w:tmpl w:val="E5C09164"/>
    <w:lvl w:ilvl="0" w:tplc="544EC2AC">
      <w:start w:val="1"/>
      <w:numFmt w:val="decimal"/>
      <w:lvlText w:val="%1."/>
      <w:lvlJc w:val="left"/>
      <w:pPr>
        <w:ind w:left="720" w:hanging="360"/>
      </w:pPr>
      <w:rPr>
        <w:rFonts w:ascii="Arial" w:hAnsi="Arial" w:cs="Arial" w:hint="default"/>
        <w:b w:val="0"/>
        <w:bCs/>
        <w:sz w:val="20"/>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1907F6A"/>
    <w:multiLevelType w:val="hybridMultilevel"/>
    <w:tmpl w:val="72A80436"/>
    <w:lvl w:ilvl="0" w:tplc="FC7E3B90">
      <w:start w:val="1"/>
      <w:numFmt w:val="decimal"/>
      <w:lvlText w:val="%1)"/>
      <w:lvlJc w:val="left"/>
      <w:pPr>
        <w:ind w:left="720" w:hanging="360"/>
      </w:pPr>
      <w:rPr>
        <w:rFonts w:ascii="Arial" w:hAnsi="Arial" w:cs="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B02F7C"/>
    <w:multiLevelType w:val="hybridMultilevel"/>
    <w:tmpl w:val="AA585DFE"/>
    <w:lvl w:ilvl="0" w:tplc="4CF841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953A78"/>
    <w:multiLevelType w:val="hybridMultilevel"/>
    <w:tmpl w:val="FF0613B2"/>
    <w:lvl w:ilvl="0" w:tplc="041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61D7E45"/>
    <w:multiLevelType w:val="multilevel"/>
    <w:tmpl w:val="DFBE1716"/>
    <w:name w:val="WW8Num36423"/>
    <w:lvl w:ilvl="0">
      <w:start w:val="1"/>
      <w:numFmt w:val="decimal"/>
      <w:lvlText w:val="%1."/>
      <w:lvlJc w:val="left"/>
      <w:pPr>
        <w:tabs>
          <w:tab w:val="num" w:pos="0"/>
        </w:tabs>
        <w:ind w:left="360" w:hanging="360"/>
      </w:pPr>
      <w:rPr>
        <w:rFonts w:hint="default"/>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4930043A"/>
    <w:multiLevelType w:val="hybridMultilevel"/>
    <w:tmpl w:val="C8562424"/>
    <w:name w:val="WW8Num364222"/>
    <w:lvl w:ilvl="0" w:tplc="0000002E">
      <w:start w:val="1"/>
      <w:numFmt w:val="bullet"/>
      <w:lvlText w:val=""/>
      <w:lvlJc w:val="left"/>
      <w:pPr>
        <w:ind w:left="1440" w:hanging="360"/>
      </w:pPr>
      <w:rPr>
        <w:rFonts w:ascii="Symbol" w:hAnsi="Symbol"/>
        <w:b/>
        <w:lang w:val="pl-PL"/>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49D82777"/>
    <w:multiLevelType w:val="hybridMultilevel"/>
    <w:tmpl w:val="7A14E09A"/>
    <w:lvl w:ilvl="0" w:tplc="2B4A4334">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A31232"/>
    <w:multiLevelType w:val="multilevel"/>
    <w:tmpl w:val="DFBE1716"/>
    <w:name w:val="WW8Num364232"/>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15:restartNumberingAfterBreak="0">
    <w:nsid w:val="523751E2"/>
    <w:multiLevelType w:val="hybridMultilevel"/>
    <w:tmpl w:val="CC08F350"/>
    <w:name w:val="WW8Num3642"/>
    <w:lvl w:ilvl="0" w:tplc="07CEC446">
      <w:start w:val="1"/>
      <w:numFmt w:val="lowerLetter"/>
      <w:lvlText w:val="%1)"/>
      <w:lvlJc w:val="left"/>
      <w:pPr>
        <w:ind w:left="1713" w:hanging="360"/>
      </w:pPr>
      <w:rPr>
        <w:rFonts w:ascii="Arial" w:hAnsi="Arial" w:cs="Arial" w:hint="default"/>
        <w:b w:val="0"/>
        <w:sz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15:restartNumberingAfterBreak="0">
    <w:nsid w:val="52834402"/>
    <w:multiLevelType w:val="hybridMultilevel"/>
    <w:tmpl w:val="0C461F0C"/>
    <w:lvl w:ilvl="0" w:tplc="C6B4A44C">
      <w:start w:val="1"/>
      <w:numFmt w:val="decimal"/>
      <w:lvlText w:val="%1."/>
      <w:lvlJc w:val="left"/>
      <w:pPr>
        <w:ind w:left="360" w:hanging="360"/>
      </w:pPr>
      <w:rPr>
        <w:b w:val="0"/>
        <w:bCs/>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6EF5DA1"/>
    <w:multiLevelType w:val="hybridMultilevel"/>
    <w:tmpl w:val="5BD2E6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76C10AD"/>
    <w:multiLevelType w:val="hybridMultilevel"/>
    <w:tmpl w:val="D1CAB498"/>
    <w:name w:val="WW8Num36422222222"/>
    <w:lvl w:ilvl="0" w:tplc="0000002E">
      <w:start w:val="1"/>
      <w:numFmt w:val="bullet"/>
      <w:lvlText w:val=""/>
      <w:lvlJc w:val="left"/>
      <w:pPr>
        <w:ind w:left="720" w:hanging="360"/>
      </w:pPr>
      <w:rPr>
        <w:rFonts w:ascii="Symbol" w:hAnsi="Symbol"/>
        <w:b/>
        <w:lang w:val="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A780A02"/>
    <w:multiLevelType w:val="multilevel"/>
    <w:tmpl w:val="68DC1BD4"/>
    <w:lvl w:ilvl="0">
      <w:start w:val="1"/>
      <w:numFmt w:val="decimal"/>
      <w:lvlText w:val="%1)"/>
      <w:lvlJc w:val="left"/>
      <w:pPr>
        <w:tabs>
          <w:tab w:val="num" w:pos="208"/>
        </w:tabs>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sz w:val="20"/>
        <w:szCs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A900BEC"/>
    <w:multiLevelType w:val="multilevel"/>
    <w:tmpl w:val="BC5A7C32"/>
    <w:lvl w:ilvl="0">
      <w:start w:val="1"/>
      <w:numFmt w:val="upperRoman"/>
      <w:lvlText w:val="%1."/>
      <w:lvlJc w:val="left"/>
      <w:pPr>
        <w:ind w:left="357" w:hanging="357"/>
      </w:pPr>
      <w:rPr>
        <w:rFonts w:ascii="Arial" w:hAnsi="Arial" w:hint="default"/>
        <w:b/>
        <w:bCs w:val="0"/>
        <w:i w:val="0"/>
        <w:sz w:val="20"/>
        <w:u w:val="single"/>
      </w:rPr>
    </w:lvl>
    <w:lvl w:ilvl="1">
      <w:start w:val="1"/>
      <w:numFmt w:val="decimal"/>
      <w:lvlText w:val="%2."/>
      <w:lvlJc w:val="left"/>
      <w:pPr>
        <w:ind w:left="714" w:hanging="357"/>
      </w:pPr>
      <w:rPr>
        <w:rFonts w:ascii="Arial" w:hAnsi="Arial" w:hint="default"/>
        <w:b w:val="0"/>
        <w:i w:val="0"/>
        <w:sz w:val="20"/>
      </w:rPr>
    </w:lvl>
    <w:lvl w:ilvl="2">
      <w:start w:val="1"/>
      <w:numFmt w:val="decimal"/>
      <w:lvlText w:val="%3)"/>
      <w:lvlJc w:val="left"/>
      <w:pPr>
        <w:ind w:left="1071" w:hanging="357"/>
      </w:pPr>
      <w:rPr>
        <w:rFonts w:ascii="Arial" w:hAnsi="Arial" w:hint="default"/>
        <w:b w:val="0"/>
        <w:i w:val="0"/>
        <w:sz w:val="20"/>
      </w:rPr>
    </w:lvl>
    <w:lvl w:ilvl="3">
      <w:start w:val="1"/>
      <w:numFmt w:val="lowerLetter"/>
      <w:lvlText w:val="%4)"/>
      <w:lvlJc w:val="left"/>
      <w:pPr>
        <w:ind w:left="1428" w:hanging="357"/>
      </w:pPr>
      <w:rPr>
        <w:rFonts w:ascii="Arial" w:hAnsi="Arial" w:hint="default"/>
        <w:b w:val="0"/>
        <w:i w:val="0"/>
        <w:sz w:val="20"/>
      </w:rPr>
    </w:lvl>
    <w:lvl w:ilvl="4">
      <w:start w:val="1"/>
      <w:numFmt w:val="bullet"/>
      <w:lvlText w:val=""/>
      <w:lvlJc w:val="left"/>
      <w:pPr>
        <w:ind w:left="1785" w:hanging="357"/>
      </w:pPr>
      <w:rPr>
        <w:rFonts w:ascii="Symbol" w:hAnsi="Symbol" w:hint="default"/>
        <w:b w:val="0"/>
        <w:i w:val="0"/>
        <w:color w:val="auto"/>
        <w:sz w:val="20"/>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3" w15:restartNumberingAfterBreak="0">
    <w:nsid w:val="67DF1397"/>
    <w:multiLevelType w:val="multilevel"/>
    <w:tmpl w:val="9FE0FB1A"/>
    <w:lvl w:ilvl="0">
      <w:start w:val="1"/>
      <w:numFmt w:val="decimal"/>
      <w:lvlText w:val="%1)"/>
      <w:lvlJc w:val="left"/>
      <w:pPr>
        <w:ind w:left="360" w:hanging="360"/>
      </w:pPr>
      <w:rPr>
        <w:rFonts w:hint="default"/>
        <w:b w:val="0"/>
        <w:bCs/>
        <w:i w:val="0"/>
        <w:sz w:val="22"/>
      </w:rPr>
    </w:lvl>
    <w:lvl w:ilvl="1">
      <w:start w:val="1"/>
      <w:numFmt w:val="decimal"/>
      <w:lvlText w:val="%2)"/>
      <w:lvlJc w:val="left"/>
      <w:pPr>
        <w:ind w:left="720" w:hanging="360"/>
      </w:pPr>
      <w:rPr>
        <w:rFonts w:ascii="Arial" w:hAnsi="Arial" w:hint="default"/>
        <w:b w:val="0"/>
        <w:bCs/>
        <w:i w:val="0"/>
        <w:sz w:val="20"/>
        <w:szCs w:val="20"/>
      </w:rPr>
    </w:lvl>
    <w:lvl w:ilvl="2">
      <w:start w:val="1"/>
      <w:numFmt w:val="lowerLetter"/>
      <w:lvlText w:val="%3)"/>
      <w:lvlJc w:val="left"/>
      <w:pPr>
        <w:ind w:left="1080" w:hanging="360"/>
      </w:pPr>
      <w:rPr>
        <w:rFonts w:ascii="Arial" w:hAnsi="Arial" w:hint="default"/>
        <w:b w:val="0"/>
        <w:i w:val="0"/>
        <w:sz w:val="20"/>
        <w:szCs w:val="18"/>
      </w:rPr>
    </w:lvl>
    <w:lvl w:ilvl="3">
      <w:start w:val="1"/>
      <w:numFmt w:val="bullet"/>
      <w:lvlText w:val=""/>
      <w:lvlJc w:val="left"/>
      <w:pPr>
        <w:ind w:left="1440" w:hanging="360"/>
      </w:pPr>
      <w:rPr>
        <w:rFonts w:ascii="Symbol" w:hAnsi="Symbol" w:hint="default"/>
        <w:b w:val="0"/>
        <w:i w:val="0"/>
        <w:color w:val="auto"/>
        <w:sz w:val="20"/>
      </w:rPr>
    </w:lvl>
    <w:lvl w:ilvl="4">
      <w:start w:val="1"/>
      <w:numFmt w:val="bullet"/>
      <w:lvlText w:val=""/>
      <w:lvlJc w:val="left"/>
      <w:pPr>
        <w:ind w:left="1800" w:hanging="360"/>
      </w:pPr>
      <w:rPr>
        <w:rFonts w:ascii="Symbol" w:hAnsi="Symbol" w:hint="default"/>
        <w:b w:val="0"/>
        <w:i w:val="0"/>
        <w:color w:val="auto"/>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7EB6E43"/>
    <w:multiLevelType w:val="hybridMultilevel"/>
    <w:tmpl w:val="F7A66290"/>
    <w:lvl w:ilvl="0" w:tplc="98AA604E">
      <w:start w:val="1"/>
      <w:numFmt w:val="decimal"/>
      <w:lvlText w:val="%1."/>
      <w:lvlJc w:val="left"/>
      <w:pPr>
        <w:ind w:left="1077" w:hanging="360"/>
      </w:pPr>
      <w:rPr>
        <w:b w:val="0"/>
        <w:bCs/>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6985549F"/>
    <w:multiLevelType w:val="hybridMultilevel"/>
    <w:tmpl w:val="3AD088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CF7AA2"/>
    <w:multiLevelType w:val="hybridMultilevel"/>
    <w:tmpl w:val="893ADBAA"/>
    <w:name w:val="WW8Num36423"/>
    <w:lvl w:ilvl="0" w:tplc="E586C476">
      <w:start w:val="3"/>
      <w:numFmt w:val="decimal"/>
      <w:lvlText w:val="%1)"/>
      <w:lvlJc w:val="left"/>
      <w:pPr>
        <w:ind w:left="1713" w:hanging="360"/>
      </w:pPr>
      <w:rPr>
        <w:rFonts w:ascii="Arial" w:hAnsi="Arial" w:hint="default"/>
        <w:b w:val="0"/>
        <w:i w:val="0"/>
        <w:sz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5274AA"/>
    <w:multiLevelType w:val="hybridMultilevel"/>
    <w:tmpl w:val="DAEE9E4A"/>
    <w:lvl w:ilvl="0" w:tplc="E802171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1E0A02"/>
    <w:multiLevelType w:val="hybridMultilevel"/>
    <w:tmpl w:val="68529754"/>
    <w:name w:val="WW8Num364"/>
    <w:lvl w:ilvl="0" w:tplc="60B8E832">
      <w:start w:val="2"/>
      <w:numFmt w:val="ordinal"/>
      <w:lvlText w:val="%11"/>
      <w:lvlJc w:val="left"/>
      <w:pPr>
        <w:ind w:left="720" w:hanging="360"/>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A22747"/>
    <w:multiLevelType w:val="multilevel"/>
    <w:tmpl w:val="0EC03578"/>
    <w:lvl w:ilvl="0">
      <w:start w:val="1"/>
      <w:numFmt w:val="decimal"/>
      <w:lvlText w:val="%1)"/>
      <w:lvlJc w:val="left"/>
      <w:pPr>
        <w:tabs>
          <w:tab w:val="num" w:pos="208"/>
        </w:tabs>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93F41BB"/>
    <w:multiLevelType w:val="multilevel"/>
    <w:tmpl w:val="33942750"/>
    <w:lvl w:ilvl="0">
      <w:start w:val="1"/>
      <w:numFmt w:val="decimal"/>
      <w:lvlText w:val="%1."/>
      <w:lvlJc w:val="left"/>
      <w:pPr>
        <w:ind w:left="284" w:hanging="284"/>
      </w:pPr>
      <w:rPr>
        <w:rFonts w:ascii="Arial" w:hAnsi="Arial" w:hint="default"/>
        <w:b w:val="0"/>
        <w:sz w:val="20"/>
      </w:rPr>
    </w:lvl>
    <w:lvl w:ilvl="1">
      <w:start w:val="1"/>
      <w:numFmt w:val="decimal"/>
      <w:lvlText w:val="%2)."/>
      <w:lvlJc w:val="left"/>
      <w:pPr>
        <w:ind w:left="567" w:hanging="283"/>
      </w:pPr>
      <w:rPr>
        <w:rFonts w:ascii="Arial" w:hAnsi="Arial" w:hint="default"/>
        <w:sz w:val="20"/>
      </w:rPr>
    </w:lvl>
    <w:lvl w:ilvl="2">
      <w:start w:val="1"/>
      <w:numFmt w:val="lowerLetter"/>
      <w:lvlText w:val="%3)"/>
      <w:lvlJc w:val="left"/>
      <w:pPr>
        <w:ind w:left="851" w:hanging="284"/>
      </w:pPr>
      <w:rPr>
        <w:rFonts w:hint="default"/>
        <w:sz w:val="20"/>
      </w:rPr>
    </w:lvl>
    <w:lvl w:ilvl="3">
      <w:start w:val="1"/>
      <w:numFmt w:val="decimal"/>
      <w:lvlText w:val="(%4)"/>
      <w:lvlJc w:val="left"/>
      <w:pPr>
        <w:ind w:left="2915" w:hanging="360"/>
      </w:pPr>
      <w:rPr>
        <w:rFonts w:hint="default"/>
      </w:rPr>
    </w:lvl>
    <w:lvl w:ilvl="4">
      <w:start w:val="1"/>
      <w:numFmt w:val="lowerLetter"/>
      <w:lvlText w:val="(%5)"/>
      <w:lvlJc w:val="left"/>
      <w:pPr>
        <w:ind w:left="3275" w:hanging="360"/>
      </w:pPr>
      <w:rPr>
        <w:rFonts w:hint="default"/>
      </w:rPr>
    </w:lvl>
    <w:lvl w:ilvl="5">
      <w:start w:val="1"/>
      <w:numFmt w:val="lowerRoman"/>
      <w:lvlText w:val="(%6)"/>
      <w:lvlJc w:val="left"/>
      <w:pPr>
        <w:ind w:left="3635" w:hanging="360"/>
      </w:pPr>
      <w:rPr>
        <w:rFonts w:hint="default"/>
      </w:rPr>
    </w:lvl>
    <w:lvl w:ilvl="6">
      <w:start w:val="1"/>
      <w:numFmt w:val="decimal"/>
      <w:lvlText w:val="%7."/>
      <w:lvlJc w:val="left"/>
      <w:pPr>
        <w:ind w:left="3995" w:hanging="360"/>
      </w:pPr>
      <w:rPr>
        <w:rFonts w:hint="default"/>
      </w:rPr>
    </w:lvl>
    <w:lvl w:ilvl="7">
      <w:start w:val="1"/>
      <w:numFmt w:val="lowerLetter"/>
      <w:lvlText w:val="%8."/>
      <w:lvlJc w:val="left"/>
      <w:pPr>
        <w:ind w:left="4355" w:hanging="360"/>
      </w:pPr>
      <w:rPr>
        <w:rFonts w:hint="default"/>
      </w:rPr>
    </w:lvl>
    <w:lvl w:ilvl="8">
      <w:start w:val="1"/>
      <w:numFmt w:val="lowerRoman"/>
      <w:lvlText w:val="%9."/>
      <w:lvlJc w:val="left"/>
      <w:pPr>
        <w:ind w:left="4715" w:hanging="360"/>
      </w:pPr>
      <w:rPr>
        <w:rFonts w:hint="default"/>
      </w:rPr>
    </w:lvl>
  </w:abstractNum>
  <w:abstractNum w:abstractNumId="61" w15:restartNumberingAfterBreak="0">
    <w:nsid w:val="7BD2040A"/>
    <w:multiLevelType w:val="multilevel"/>
    <w:tmpl w:val="EBA0D6E6"/>
    <w:lvl w:ilvl="0">
      <w:start w:val="1"/>
      <w:numFmt w:val="upperRoman"/>
      <w:lvlText w:val="%1."/>
      <w:lvlJc w:val="left"/>
      <w:pPr>
        <w:ind w:left="357" w:hanging="357"/>
      </w:pPr>
      <w:rPr>
        <w:rFonts w:ascii="Arial" w:hAnsi="Arial" w:hint="default"/>
        <w:b w:val="0"/>
        <w:bCs/>
        <w:i w:val="0"/>
        <w:sz w:val="20"/>
        <w:szCs w:val="20"/>
      </w:rPr>
    </w:lvl>
    <w:lvl w:ilvl="1">
      <w:start w:val="1"/>
      <w:numFmt w:val="decimal"/>
      <w:lvlText w:val="%2."/>
      <w:lvlJc w:val="left"/>
      <w:pPr>
        <w:ind w:left="714" w:hanging="357"/>
      </w:pPr>
      <w:rPr>
        <w:rFonts w:ascii="Arial" w:hAnsi="Arial" w:hint="default"/>
        <w:b w:val="0"/>
        <w:bCs/>
        <w:i w:val="0"/>
        <w:sz w:val="20"/>
        <w:szCs w:val="22"/>
      </w:rPr>
    </w:lvl>
    <w:lvl w:ilvl="2">
      <w:start w:val="1"/>
      <w:numFmt w:val="decimal"/>
      <w:lvlText w:val="%3)"/>
      <w:lvlJc w:val="left"/>
      <w:pPr>
        <w:ind w:left="1071" w:hanging="334"/>
      </w:pPr>
      <w:rPr>
        <w:rFonts w:ascii="Arial" w:hAnsi="Arial" w:hint="default"/>
        <w:b w:val="0"/>
        <w:i w:val="0"/>
        <w:sz w:val="20"/>
        <w:szCs w:val="20"/>
      </w:rPr>
    </w:lvl>
    <w:lvl w:ilvl="3">
      <w:start w:val="1"/>
      <w:numFmt w:val="lowerLetter"/>
      <w:lvlText w:val="%4)"/>
      <w:lvlJc w:val="left"/>
      <w:pPr>
        <w:ind w:left="1428" w:hanging="357"/>
      </w:pPr>
      <w:rPr>
        <w:rFonts w:ascii="Arial" w:hAnsi="Arial" w:hint="default"/>
        <w:b w:val="0"/>
        <w:i w:val="0"/>
        <w:color w:val="auto"/>
        <w:sz w:val="20"/>
      </w:rPr>
    </w:lvl>
    <w:lvl w:ilvl="4">
      <w:start w:val="1"/>
      <w:numFmt w:val="bullet"/>
      <w:lvlText w:val=""/>
      <w:lvlJc w:val="left"/>
      <w:pPr>
        <w:ind w:left="1788" w:hanging="360"/>
      </w:pPr>
      <w:rPr>
        <w:rFonts w:ascii="Symbol" w:hAnsi="Symbol"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2" w15:restartNumberingAfterBreak="0">
    <w:nsid w:val="7D917304"/>
    <w:multiLevelType w:val="hybridMultilevel"/>
    <w:tmpl w:val="99A83338"/>
    <w:lvl w:ilvl="0" w:tplc="0415000F">
      <w:start w:val="1"/>
      <w:numFmt w:val="decimal"/>
      <w:lvlText w:val="%1."/>
      <w:lvlJc w:val="left"/>
      <w:pPr>
        <w:ind w:left="720" w:hanging="360"/>
      </w:pPr>
    </w:lvl>
    <w:lvl w:ilvl="1" w:tplc="54BC339C">
      <w:start w:val="1"/>
      <w:numFmt w:val="decimal"/>
      <w:lvlText w:val="%2."/>
      <w:lvlJc w:val="left"/>
      <w:pPr>
        <w:ind w:left="1440" w:hanging="360"/>
      </w:pPr>
      <w:rPr>
        <w:b w:val="0"/>
        <w:bCs/>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6334578">
    <w:abstractNumId w:val="18"/>
  </w:num>
  <w:num w:numId="2" w16cid:durableId="984509741">
    <w:abstractNumId w:val="15"/>
  </w:num>
  <w:num w:numId="3" w16cid:durableId="493229496">
    <w:abstractNumId w:val="59"/>
  </w:num>
  <w:num w:numId="4" w16cid:durableId="1378160275">
    <w:abstractNumId w:val="23"/>
  </w:num>
  <w:num w:numId="5" w16cid:durableId="1855338116">
    <w:abstractNumId w:val="40"/>
  </w:num>
  <w:num w:numId="6" w16cid:durableId="907686636">
    <w:abstractNumId w:val="52"/>
  </w:num>
  <w:num w:numId="7" w16cid:durableId="540822628">
    <w:abstractNumId w:val="20"/>
  </w:num>
  <w:num w:numId="8" w16cid:durableId="305670093">
    <w:abstractNumId w:val="54"/>
  </w:num>
  <w:num w:numId="9" w16cid:durableId="292097902">
    <w:abstractNumId w:val="16"/>
  </w:num>
  <w:num w:numId="10" w16cid:durableId="3692589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8449806">
    <w:abstractNumId w:val="24"/>
  </w:num>
  <w:num w:numId="12" w16cid:durableId="1961644802">
    <w:abstractNumId w:val="19"/>
  </w:num>
  <w:num w:numId="13" w16cid:durableId="742990279">
    <w:abstractNumId w:val="53"/>
  </w:num>
  <w:num w:numId="14" w16cid:durableId="1099568814">
    <w:abstractNumId w:val="57"/>
  </w:num>
  <w:num w:numId="15" w16cid:durableId="1074474554">
    <w:abstractNumId w:val="27"/>
  </w:num>
  <w:num w:numId="16" w16cid:durableId="985206901">
    <w:abstractNumId w:val="51"/>
  </w:num>
  <w:num w:numId="17" w16cid:durableId="1004626522">
    <w:abstractNumId w:val="55"/>
  </w:num>
  <w:num w:numId="18" w16cid:durableId="2036273613">
    <w:abstractNumId w:val="62"/>
  </w:num>
  <w:num w:numId="19" w16cid:durableId="1169490604">
    <w:abstractNumId w:val="48"/>
  </w:num>
  <w:num w:numId="20" w16cid:durableId="1298754851">
    <w:abstractNumId w:val="25"/>
  </w:num>
  <w:num w:numId="21" w16cid:durableId="678851728">
    <w:abstractNumId w:val="32"/>
  </w:num>
  <w:num w:numId="22" w16cid:durableId="394015785">
    <w:abstractNumId w:val="49"/>
  </w:num>
  <w:num w:numId="23" w16cid:durableId="588082111">
    <w:abstractNumId w:val="41"/>
  </w:num>
  <w:num w:numId="24" w16cid:durableId="1261064263">
    <w:abstractNumId w:val="38"/>
  </w:num>
  <w:num w:numId="25" w16cid:durableId="66465056">
    <w:abstractNumId w:val="42"/>
  </w:num>
  <w:num w:numId="26" w16cid:durableId="1581981163">
    <w:abstractNumId w:val="37"/>
  </w:num>
  <w:num w:numId="27" w16cid:durableId="663902478">
    <w:abstractNumId w:val="17"/>
  </w:num>
  <w:num w:numId="28" w16cid:durableId="1355308576">
    <w:abstractNumId w:val="30"/>
  </w:num>
  <w:num w:numId="29" w16cid:durableId="1717656775">
    <w:abstractNumId w:val="45"/>
  </w:num>
  <w:num w:numId="30" w16cid:durableId="264271333">
    <w:abstractNumId w:val="34"/>
  </w:num>
  <w:num w:numId="31" w16cid:durableId="1081221056">
    <w:abstractNumId w:val="35"/>
  </w:num>
  <w:num w:numId="32" w16cid:durableId="630860777">
    <w:abstractNumId w:val="61"/>
  </w:num>
  <w:num w:numId="33" w16cid:durableId="860124627">
    <w:abstractNumId w:val="7"/>
  </w:num>
  <w:num w:numId="34" w16cid:durableId="1204247817">
    <w:abstractNumId w:val="60"/>
  </w:num>
  <w:num w:numId="35" w16cid:durableId="433669979">
    <w:abstractNumId w:val="36"/>
  </w:num>
  <w:num w:numId="36" w16cid:durableId="1761218101">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attachedTemplate r:id="rId1"/>
  <w:defaultTabStop w:val="709"/>
  <w:hyphenationZone w:val="425"/>
  <w:drawingGridHorizontalSpacing w:val="100"/>
  <w:displayHorizontalDrawingGridEvery w:val="2"/>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663"/>
    <w:rsid w:val="00002DCB"/>
    <w:rsid w:val="00005E3D"/>
    <w:rsid w:val="0001168F"/>
    <w:rsid w:val="0001412C"/>
    <w:rsid w:val="00015082"/>
    <w:rsid w:val="0001609C"/>
    <w:rsid w:val="00020F75"/>
    <w:rsid w:val="0002211A"/>
    <w:rsid w:val="00023D14"/>
    <w:rsid w:val="000302C5"/>
    <w:rsid w:val="000330F5"/>
    <w:rsid w:val="00034085"/>
    <w:rsid w:val="000343F0"/>
    <w:rsid w:val="0003535B"/>
    <w:rsid w:val="00036ECE"/>
    <w:rsid w:val="0004230A"/>
    <w:rsid w:val="00045B0B"/>
    <w:rsid w:val="00046389"/>
    <w:rsid w:val="0004675C"/>
    <w:rsid w:val="00046865"/>
    <w:rsid w:val="000469FE"/>
    <w:rsid w:val="00047247"/>
    <w:rsid w:val="00047B7D"/>
    <w:rsid w:val="00050FBA"/>
    <w:rsid w:val="00053251"/>
    <w:rsid w:val="000533C6"/>
    <w:rsid w:val="00053E8F"/>
    <w:rsid w:val="000542F8"/>
    <w:rsid w:val="000559EA"/>
    <w:rsid w:val="00055C5B"/>
    <w:rsid w:val="00056A79"/>
    <w:rsid w:val="00057EA5"/>
    <w:rsid w:val="00060989"/>
    <w:rsid w:val="00060C6A"/>
    <w:rsid w:val="00060E86"/>
    <w:rsid w:val="00064531"/>
    <w:rsid w:val="000648B3"/>
    <w:rsid w:val="0006638A"/>
    <w:rsid w:val="00066A95"/>
    <w:rsid w:val="00066CAF"/>
    <w:rsid w:val="00070891"/>
    <w:rsid w:val="0007269F"/>
    <w:rsid w:val="00073028"/>
    <w:rsid w:val="0007399D"/>
    <w:rsid w:val="00074752"/>
    <w:rsid w:val="00074E63"/>
    <w:rsid w:val="000824B6"/>
    <w:rsid w:val="000829CC"/>
    <w:rsid w:val="00082B57"/>
    <w:rsid w:val="00082B9F"/>
    <w:rsid w:val="000832FF"/>
    <w:rsid w:val="00084F16"/>
    <w:rsid w:val="0008597F"/>
    <w:rsid w:val="00085996"/>
    <w:rsid w:val="00090088"/>
    <w:rsid w:val="000908D1"/>
    <w:rsid w:val="00090DF5"/>
    <w:rsid w:val="0009313B"/>
    <w:rsid w:val="0009468C"/>
    <w:rsid w:val="000950C8"/>
    <w:rsid w:val="00095A8D"/>
    <w:rsid w:val="000A0C43"/>
    <w:rsid w:val="000A0DB5"/>
    <w:rsid w:val="000A337C"/>
    <w:rsid w:val="000A4F76"/>
    <w:rsid w:val="000A6BEA"/>
    <w:rsid w:val="000A7439"/>
    <w:rsid w:val="000A7DBA"/>
    <w:rsid w:val="000B2D76"/>
    <w:rsid w:val="000B4A74"/>
    <w:rsid w:val="000B502C"/>
    <w:rsid w:val="000C2345"/>
    <w:rsid w:val="000C3680"/>
    <w:rsid w:val="000C39F3"/>
    <w:rsid w:val="000C684D"/>
    <w:rsid w:val="000C6C59"/>
    <w:rsid w:val="000C75E6"/>
    <w:rsid w:val="000C7992"/>
    <w:rsid w:val="000D0D0A"/>
    <w:rsid w:val="000D11E3"/>
    <w:rsid w:val="000D1EE2"/>
    <w:rsid w:val="000D1F36"/>
    <w:rsid w:val="000D487E"/>
    <w:rsid w:val="000D4BA2"/>
    <w:rsid w:val="000D5FC2"/>
    <w:rsid w:val="000E0395"/>
    <w:rsid w:val="000E2226"/>
    <w:rsid w:val="000E3BDB"/>
    <w:rsid w:val="000E3FC0"/>
    <w:rsid w:val="000E4CA8"/>
    <w:rsid w:val="000E564D"/>
    <w:rsid w:val="000E74F5"/>
    <w:rsid w:val="000F0628"/>
    <w:rsid w:val="000F06E3"/>
    <w:rsid w:val="000F129F"/>
    <w:rsid w:val="000F3176"/>
    <w:rsid w:val="000F4A9C"/>
    <w:rsid w:val="000F5BDE"/>
    <w:rsid w:val="000F6A64"/>
    <w:rsid w:val="000F7388"/>
    <w:rsid w:val="000F74BB"/>
    <w:rsid w:val="000F7FE3"/>
    <w:rsid w:val="00100167"/>
    <w:rsid w:val="001032C2"/>
    <w:rsid w:val="0010558C"/>
    <w:rsid w:val="0010641F"/>
    <w:rsid w:val="001072AA"/>
    <w:rsid w:val="001077F4"/>
    <w:rsid w:val="00107F04"/>
    <w:rsid w:val="00111CFF"/>
    <w:rsid w:val="00116240"/>
    <w:rsid w:val="001168BC"/>
    <w:rsid w:val="00121287"/>
    <w:rsid w:val="00123017"/>
    <w:rsid w:val="0012323F"/>
    <w:rsid w:val="001233DF"/>
    <w:rsid w:val="0012435B"/>
    <w:rsid w:val="001250D3"/>
    <w:rsid w:val="0012552F"/>
    <w:rsid w:val="00125619"/>
    <w:rsid w:val="00127444"/>
    <w:rsid w:val="001313B0"/>
    <w:rsid w:val="001320FE"/>
    <w:rsid w:val="00133115"/>
    <w:rsid w:val="00133C6C"/>
    <w:rsid w:val="00140DA3"/>
    <w:rsid w:val="00143505"/>
    <w:rsid w:val="001447DF"/>
    <w:rsid w:val="00144B73"/>
    <w:rsid w:val="00144D69"/>
    <w:rsid w:val="0014673D"/>
    <w:rsid w:val="00152C9D"/>
    <w:rsid w:val="0015474F"/>
    <w:rsid w:val="00155BC6"/>
    <w:rsid w:val="00160146"/>
    <w:rsid w:val="00161FEA"/>
    <w:rsid w:val="001659B1"/>
    <w:rsid w:val="00170049"/>
    <w:rsid w:val="00170160"/>
    <w:rsid w:val="0017097E"/>
    <w:rsid w:val="00171C01"/>
    <w:rsid w:val="001720BC"/>
    <w:rsid w:val="001730ED"/>
    <w:rsid w:val="00173484"/>
    <w:rsid w:val="001736CE"/>
    <w:rsid w:val="001762E4"/>
    <w:rsid w:val="00176A5B"/>
    <w:rsid w:val="0018022D"/>
    <w:rsid w:val="00180E41"/>
    <w:rsid w:val="00181D7B"/>
    <w:rsid w:val="00181FBA"/>
    <w:rsid w:val="00182F50"/>
    <w:rsid w:val="00183296"/>
    <w:rsid w:val="0018366E"/>
    <w:rsid w:val="0018372D"/>
    <w:rsid w:val="00191640"/>
    <w:rsid w:val="00194D7C"/>
    <w:rsid w:val="00197625"/>
    <w:rsid w:val="001A17DC"/>
    <w:rsid w:val="001A22E0"/>
    <w:rsid w:val="001A3C8C"/>
    <w:rsid w:val="001A3D49"/>
    <w:rsid w:val="001A41D4"/>
    <w:rsid w:val="001A4746"/>
    <w:rsid w:val="001A4D7E"/>
    <w:rsid w:val="001A5E45"/>
    <w:rsid w:val="001A5FD0"/>
    <w:rsid w:val="001A63F3"/>
    <w:rsid w:val="001A7DE8"/>
    <w:rsid w:val="001B043A"/>
    <w:rsid w:val="001B2164"/>
    <w:rsid w:val="001B5009"/>
    <w:rsid w:val="001B6067"/>
    <w:rsid w:val="001B7276"/>
    <w:rsid w:val="001C014B"/>
    <w:rsid w:val="001C0E0E"/>
    <w:rsid w:val="001C2D51"/>
    <w:rsid w:val="001C5EBC"/>
    <w:rsid w:val="001C60C5"/>
    <w:rsid w:val="001C67BF"/>
    <w:rsid w:val="001C78AF"/>
    <w:rsid w:val="001D05FA"/>
    <w:rsid w:val="001D14A2"/>
    <w:rsid w:val="001D1CDD"/>
    <w:rsid w:val="001D1EB7"/>
    <w:rsid w:val="001D3AF7"/>
    <w:rsid w:val="001D4A2C"/>
    <w:rsid w:val="001D4C6B"/>
    <w:rsid w:val="001D7CEF"/>
    <w:rsid w:val="001E524D"/>
    <w:rsid w:val="001E53FB"/>
    <w:rsid w:val="001E6A6C"/>
    <w:rsid w:val="001E7397"/>
    <w:rsid w:val="001E770A"/>
    <w:rsid w:val="001E77AF"/>
    <w:rsid w:val="001F0E09"/>
    <w:rsid w:val="001F2DB0"/>
    <w:rsid w:val="001F467C"/>
    <w:rsid w:val="001F5317"/>
    <w:rsid w:val="001F6C53"/>
    <w:rsid w:val="001F70BC"/>
    <w:rsid w:val="00200278"/>
    <w:rsid w:val="0020070F"/>
    <w:rsid w:val="00200CFA"/>
    <w:rsid w:val="00202705"/>
    <w:rsid w:val="00204DF7"/>
    <w:rsid w:val="002058FE"/>
    <w:rsid w:val="00206880"/>
    <w:rsid w:val="00207898"/>
    <w:rsid w:val="0021273F"/>
    <w:rsid w:val="00214870"/>
    <w:rsid w:val="00214D11"/>
    <w:rsid w:val="002161B4"/>
    <w:rsid w:val="00216236"/>
    <w:rsid w:val="002168B7"/>
    <w:rsid w:val="00216D51"/>
    <w:rsid w:val="002170ED"/>
    <w:rsid w:val="00225153"/>
    <w:rsid w:val="00226B53"/>
    <w:rsid w:val="002277C9"/>
    <w:rsid w:val="002300BD"/>
    <w:rsid w:val="0023019F"/>
    <w:rsid w:val="00230FD1"/>
    <w:rsid w:val="002314B9"/>
    <w:rsid w:val="002325FF"/>
    <w:rsid w:val="0023285B"/>
    <w:rsid w:val="00232898"/>
    <w:rsid w:val="00234FB7"/>
    <w:rsid w:val="00235166"/>
    <w:rsid w:val="00237F40"/>
    <w:rsid w:val="00240308"/>
    <w:rsid w:val="00244042"/>
    <w:rsid w:val="00244147"/>
    <w:rsid w:val="00246549"/>
    <w:rsid w:val="002471DD"/>
    <w:rsid w:val="00250DE6"/>
    <w:rsid w:val="0025238D"/>
    <w:rsid w:val="00253EC0"/>
    <w:rsid w:val="00254D94"/>
    <w:rsid w:val="00260891"/>
    <w:rsid w:val="00264D0D"/>
    <w:rsid w:val="00266321"/>
    <w:rsid w:val="00267DE0"/>
    <w:rsid w:val="002700B0"/>
    <w:rsid w:val="002703BE"/>
    <w:rsid w:val="00273000"/>
    <w:rsid w:val="00273120"/>
    <w:rsid w:val="00273B96"/>
    <w:rsid w:val="0027478F"/>
    <w:rsid w:val="00275121"/>
    <w:rsid w:val="0027585E"/>
    <w:rsid w:val="00280286"/>
    <w:rsid w:val="002837F5"/>
    <w:rsid w:val="00284CF6"/>
    <w:rsid w:val="00284D71"/>
    <w:rsid w:val="00284E62"/>
    <w:rsid w:val="0028599A"/>
    <w:rsid w:val="002869C4"/>
    <w:rsid w:val="00291CB9"/>
    <w:rsid w:val="0029638A"/>
    <w:rsid w:val="002A4147"/>
    <w:rsid w:val="002A55B2"/>
    <w:rsid w:val="002A66AB"/>
    <w:rsid w:val="002B618C"/>
    <w:rsid w:val="002B61E2"/>
    <w:rsid w:val="002B7B69"/>
    <w:rsid w:val="002C0600"/>
    <w:rsid w:val="002C433E"/>
    <w:rsid w:val="002C43F8"/>
    <w:rsid w:val="002C5243"/>
    <w:rsid w:val="002C6D25"/>
    <w:rsid w:val="002D2012"/>
    <w:rsid w:val="002D309A"/>
    <w:rsid w:val="002D53FB"/>
    <w:rsid w:val="002D5535"/>
    <w:rsid w:val="002D621E"/>
    <w:rsid w:val="002E0702"/>
    <w:rsid w:val="002E2345"/>
    <w:rsid w:val="002E6756"/>
    <w:rsid w:val="002F0B45"/>
    <w:rsid w:val="002F241B"/>
    <w:rsid w:val="002F251D"/>
    <w:rsid w:val="002F4501"/>
    <w:rsid w:val="002F5161"/>
    <w:rsid w:val="002F5435"/>
    <w:rsid w:val="002F5659"/>
    <w:rsid w:val="002F6B03"/>
    <w:rsid w:val="002F7A9E"/>
    <w:rsid w:val="00301180"/>
    <w:rsid w:val="00301DB7"/>
    <w:rsid w:val="00301EC2"/>
    <w:rsid w:val="00304DD1"/>
    <w:rsid w:val="0031081C"/>
    <w:rsid w:val="00312762"/>
    <w:rsid w:val="00315A68"/>
    <w:rsid w:val="003166B0"/>
    <w:rsid w:val="0032231A"/>
    <w:rsid w:val="00323382"/>
    <w:rsid w:val="003277E4"/>
    <w:rsid w:val="00327D75"/>
    <w:rsid w:val="003308C9"/>
    <w:rsid w:val="003311CB"/>
    <w:rsid w:val="003315D5"/>
    <w:rsid w:val="003337F1"/>
    <w:rsid w:val="003367A3"/>
    <w:rsid w:val="00337C24"/>
    <w:rsid w:val="00337CED"/>
    <w:rsid w:val="0034119A"/>
    <w:rsid w:val="00342FF4"/>
    <w:rsid w:val="00345A54"/>
    <w:rsid w:val="00347D92"/>
    <w:rsid w:val="00352A9C"/>
    <w:rsid w:val="00355823"/>
    <w:rsid w:val="0035585D"/>
    <w:rsid w:val="00356A54"/>
    <w:rsid w:val="0036005F"/>
    <w:rsid w:val="003615AC"/>
    <w:rsid w:val="00361903"/>
    <w:rsid w:val="00362668"/>
    <w:rsid w:val="0036358C"/>
    <w:rsid w:val="003650F7"/>
    <w:rsid w:val="003656C3"/>
    <w:rsid w:val="003701DB"/>
    <w:rsid w:val="003705EF"/>
    <w:rsid w:val="0037316B"/>
    <w:rsid w:val="0037413C"/>
    <w:rsid w:val="00374E88"/>
    <w:rsid w:val="00375163"/>
    <w:rsid w:val="00376A91"/>
    <w:rsid w:val="00376D2E"/>
    <w:rsid w:val="00377961"/>
    <w:rsid w:val="003800F3"/>
    <w:rsid w:val="00381D87"/>
    <w:rsid w:val="0038540F"/>
    <w:rsid w:val="003856F0"/>
    <w:rsid w:val="00391B8E"/>
    <w:rsid w:val="00392292"/>
    <w:rsid w:val="00393F73"/>
    <w:rsid w:val="003941D7"/>
    <w:rsid w:val="00395447"/>
    <w:rsid w:val="00396251"/>
    <w:rsid w:val="00396408"/>
    <w:rsid w:val="003972F1"/>
    <w:rsid w:val="0039786B"/>
    <w:rsid w:val="003A187D"/>
    <w:rsid w:val="003A2AAC"/>
    <w:rsid w:val="003A33A8"/>
    <w:rsid w:val="003A414B"/>
    <w:rsid w:val="003A5CB3"/>
    <w:rsid w:val="003A63FD"/>
    <w:rsid w:val="003B02C5"/>
    <w:rsid w:val="003B3518"/>
    <w:rsid w:val="003B436C"/>
    <w:rsid w:val="003B4D2A"/>
    <w:rsid w:val="003B57A4"/>
    <w:rsid w:val="003B5916"/>
    <w:rsid w:val="003B5EDF"/>
    <w:rsid w:val="003C31B1"/>
    <w:rsid w:val="003C45A8"/>
    <w:rsid w:val="003C57E0"/>
    <w:rsid w:val="003C771B"/>
    <w:rsid w:val="003D081B"/>
    <w:rsid w:val="003D19D1"/>
    <w:rsid w:val="003D4B8D"/>
    <w:rsid w:val="003D5B6C"/>
    <w:rsid w:val="003D69B0"/>
    <w:rsid w:val="003E2CC8"/>
    <w:rsid w:val="003E3458"/>
    <w:rsid w:val="003E3CC3"/>
    <w:rsid w:val="003E5712"/>
    <w:rsid w:val="003E64E1"/>
    <w:rsid w:val="003F1332"/>
    <w:rsid w:val="003F205A"/>
    <w:rsid w:val="003F4054"/>
    <w:rsid w:val="003F4C9A"/>
    <w:rsid w:val="003F50CA"/>
    <w:rsid w:val="003F6289"/>
    <w:rsid w:val="003F7716"/>
    <w:rsid w:val="003F7CB1"/>
    <w:rsid w:val="00402671"/>
    <w:rsid w:val="00403850"/>
    <w:rsid w:val="00405B0B"/>
    <w:rsid w:val="00406164"/>
    <w:rsid w:val="004062DA"/>
    <w:rsid w:val="00406D38"/>
    <w:rsid w:val="004118C5"/>
    <w:rsid w:val="0041299E"/>
    <w:rsid w:val="00413DF0"/>
    <w:rsid w:val="00414A32"/>
    <w:rsid w:val="00414AC7"/>
    <w:rsid w:val="00417117"/>
    <w:rsid w:val="00417527"/>
    <w:rsid w:val="00421483"/>
    <w:rsid w:val="00422133"/>
    <w:rsid w:val="004231A3"/>
    <w:rsid w:val="00424774"/>
    <w:rsid w:val="00427EFE"/>
    <w:rsid w:val="004304E0"/>
    <w:rsid w:val="00431253"/>
    <w:rsid w:val="00431A65"/>
    <w:rsid w:val="00432382"/>
    <w:rsid w:val="00432573"/>
    <w:rsid w:val="00435AD7"/>
    <w:rsid w:val="0043666D"/>
    <w:rsid w:val="004375D1"/>
    <w:rsid w:val="004376F8"/>
    <w:rsid w:val="00437965"/>
    <w:rsid w:val="00437B34"/>
    <w:rsid w:val="00441F81"/>
    <w:rsid w:val="004438AB"/>
    <w:rsid w:val="004464D6"/>
    <w:rsid w:val="00450DE9"/>
    <w:rsid w:val="00451DE1"/>
    <w:rsid w:val="00452D56"/>
    <w:rsid w:val="00453067"/>
    <w:rsid w:val="00453192"/>
    <w:rsid w:val="00453F2D"/>
    <w:rsid w:val="00454750"/>
    <w:rsid w:val="00454850"/>
    <w:rsid w:val="00456AFF"/>
    <w:rsid w:val="00457191"/>
    <w:rsid w:val="0046439F"/>
    <w:rsid w:val="004658C2"/>
    <w:rsid w:val="00466952"/>
    <w:rsid w:val="0046759F"/>
    <w:rsid w:val="0046770D"/>
    <w:rsid w:val="004677F4"/>
    <w:rsid w:val="004701E3"/>
    <w:rsid w:val="00470787"/>
    <w:rsid w:val="004709F6"/>
    <w:rsid w:val="0047435C"/>
    <w:rsid w:val="00474723"/>
    <w:rsid w:val="004779E4"/>
    <w:rsid w:val="00483B1E"/>
    <w:rsid w:val="00483EB0"/>
    <w:rsid w:val="0048437A"/>
    <w:rsid w:val="00484723"/>
    <w:rsid w:val="00487922"/>
    <w:rsid w:val="00492606"/>
    <w:rsid w:val="00492D4C"/>
    <w:rsid w:val="00493352"/>
    <w:rsid w:val="004945AA"/>
    <w:rsid w:val="004975F0"/>
    <w:rsid w:val="00497EA6"/>
    <w:rsid w:val="004A0428"/>
    <w:rsid w:val="004A478B"/>
    <w:rsid w:val="004A4D24"/>
    <w:rsid w:val="004A6D8A"/>
    <w:rsid w:val="004A7904"/>
    <w:rsid w:val="004B05AA"/>
    <w:rsid w:val="004B05D0"/>
    <w:rsid w:val="004B0DF1"/>
    <w:rsid w:val="004B3F87"/>
    <w:rsid w:val="004B785B"/>
    <w:rsid w:val="004C12B5"/>
    <w:rsid w:val="004C37B8"/>
    <w:rsid w:val="004C47D4"/>
    <w:rsid w:val="004C65C7"/>
    <w:rsid w:val="004C6A94"/>
    <w:rsid w:val="004D07FE"/>
    <w:rsid w:val="004D39EC"/>
    <w:rsid w:val="004D3D9A"/>
    <w:rsid w:val="004D443B"/>
    <w:rsid w:val="004D4A72"/>
    <w:rsid w:val="004D611D"/>
    <w:rsid w:val="004E1754"/>
    <w:rsid w:val="004E2036"/>
    <w:rsid w:val="004E28F9"/>
    <w:rsid w:val="004E297A"/>
    <w:rsid w:val="004E74C6"/>
    <w:rsid w:val="004F08F3"/>
    <w:rsid w:val="004F195B"/>
    <w:rsid w:val="004F3C7B"/>
    <w:rsid w:val="004F54D4"/>
    <w:rsid w:val="00503E12"/>
    <w:rsid w:val="00504855"/>
    <w:rsid w:val="00505D01"/>
    <w:rsid w:val="00505D5E"/>
    <w:rsid w:val="00506994"/>
    <w:rsid w:val="00506D5F"/>
    <w:rsid w:val="00512758"/>
    <w:rsid w:val="00514D05"/>
    <w:rsid w:val="005212A5"/>
    <w:rsid w:val="0052238D"/>
    <w:rsid w:val="00523877"/>
    <w:rsid w:val="00524B94"/>
    <w:rsid w:val="00526868"/>
    <w:rsid w:val="00533B21"/>
    <w:rsid w:val="00534A70"/>
    <w:rsid w:val="00536D38"/>
    <w:rsid w:val="00536D95"/>
    <w:rsid w:val="0054108D"/>
    <w:rsid w:val="005410EB"/>
    <w:rsid w:val="005415F1"/>
    <w:rsid w:val="00543BD7"/>
    <w:rsid w:val="00543DBC"/>
    <w:rsid w:val="005469A0"/>
    <w:rsid w:val="00551A00"/>
    <w:rsid w:val="00551ECF"/>
    <w:rsid w:val="00553279"/>
    <w:rsid w:val="005540A9"/>
    <w:rsid w:val="00555706"/>
    <w:rsid w:val="00560DEC"/>
    <w:rsid w:val="00561274"/>
    <w:rsid w:val="00562AC2"/>
    <w:rsid w:val="00564514"/>
    <w:rsid w:val="00572663"/>
    <w:rsid w:val="00576A06"/>
    <w:rsid w:val="00576FF4"/>
    <w:rsid w:val="00577AE1"/>
    <w:rsid w:val="0058539F"/>
    <w:rsid w:val="00587045"/>
    <w:rsid w:val="00587234"/>
    <w:rsid w:val="00587E3C"/>
    <w:rsid w:val="00590A4D"/>
    <w:rsid w:val="0059305F"/>
    <w:rsid w:val="00595A48"/>
    <w:rsid w:val="005A0470"/>
    <w:rsid w:val="005A39B5"/>
    <w:rsid w:val="005A3AD1"/>
    <w:rsid w:val="005A4B22"/>
    <w:rsid w:val="005A524D"/>
    <w:rsid w:val="005A5787"/>
    <w:rsid w:val="005A743B"/>
    <w:rsid w:val="005A77AD"/>
    <w:rsid w:val="005A7C9E"/>
    <w:rsid w:val="005B12C0"/>
    <w:rsid w:val="005B224E"/>
    <w:rsid w:val="005B363B"/>
    <w:rsid w:val="005B3F7A"/>
    <w:rsid w:val="005B516B"/>
    <w:rsid w:val="005B66CE"/>
    <w:rsid w:val="005C0A09"/>
    <w:rsid w:val="005C3A77"/>
    <w:rsid w:val="005C60FE"/>
    <w:rsid w:val="005C61FE"/>
    <w:rsid w:val="005C6F99"/>
    <w:rsid w:val="005D0CCF"/>
    <w:rsid w:val="005D2CFD"/>
    <w:rsid w:val="005D2FA0"/>
    <w:rsid w:val="005D522D"/>
    <w:rsid w:val="005D6479"/>
    <w:rsid w:val="005E1CA2"/>
    <w:rsid w:val="005E331B"/>
    <w:rsid w:val="005E3C53"/>
    <w:rsid w:val="005E44F0"/>
    <w:rsid w:val="005E48CB"/>
    <w:rsid w:val="005E5117"/>
    <w:rsid w:val="005E6C5F"/>
    <w:rsid w:val="005F02D7"/>
    <w:rsid w:val="005F1A4A"/>
    <w:rsid w:val="005F5416"/>
    <w:rsid w:val="005F5989"/>
    <w:rsid w:val="00600F27"/>
    <w:rsid w:val="00600FD0"/>
    <w:rsid w:val="00601740"/>
    <w:rsid w:val="00603383"/>
    <w:rsid w:val="00610CBA"/>
    <w:rsid w:val="00612B18"/>
    <w:rsid w:val="0061302D"/>
    <w:rsid w:val="00613842"/>
    <w:rsid w:val="00613B69"/>
    <w:rsid w:val="00616D0B"/>
    <w:rsid w:val="006202DD"/>
    <w:rsid w:val="00621F2A"/>
    <w:rsid w:val="006238E9"/>
    <w:rsid w:val="00624BF3"/>
    <w:rsid w:val="006270B4"/>
    <w:rsid w:val="00631BCB"/>
    <w:rsid w:val="00633F88"/>
    <w:rsid w:val="006359EC"/>
    <w:rsid w:val="006364F2"/>
    <w:rsid w:val="006366EA"/>
    <w:rsid w:val="00636CEB"/>
    <w:rsid w:val="00636E67"/>
    <w:rsid w:val="0064026E"/>
    <w:rsid w:val="00642EA7"/>
    <w:rsid w:val="00645B85"/>
    <w:rsid w:val="00646622"/>
    <w:rsid w:val="00646AE5"/>
    <w:rsid w:val="00646BC7"/>
    <w:rsid w:val="00647B35"/>
    <w:rsid w:val="006512DB"/>
    <w:rsid w:val="00653235"/>
    <w:rsid w:val="00656401"/>
    <w:rsid w:val="0065688E"/>
    <w:rsid w:val="00657DBC"/>
    <w:rsid w:val="006603CC"/>
    <w:rsid w:val="0066050D"/>
    <w:rsid w:val="00666F29"/>
    <w:rsid w:val="006675A1"/>
    <w:rsid w:val="00667728"/>
    <w:rsid w:val="00670F9A"/>
    <w:rsid w:val="00671F71"/>
    <w:rsid w:val="00673D28"/>
    <w:rsid w:val="00675A7D"/>
    <w:rsid w:val="00677579"/>
    <w:rsid w:val="00677CEF"/>
    <w:rsid w:val="006804F8"/>
    <w:rsid w:val="00681DC0"/>
    <w:rsid w:val="00681FAF"/>
    <w:rsid w:val="00682917"/>
    <w:rsid w:val="00685440"/>
    <w:rsid w:val="00691554"/>
    <w:rsid w:val="00691AC7"/>
    <w:rsid w:val="00692EAB"/>
    <w:rsid w:val="00695932"/>
    <w:rsid w:val="0069598B"/>
    <w:rsid w:val="00696758"/>
    <w:rsid w:val="006A1041"/>
    <w:rsid w:val="006A171F"/>
    <w:rsid w:val="006A1AF6"/>
    <w:rsid w:val="006A296D"/>
    <w:rsid w:val="006A421A"/>
    <w:rsid w:val="006A482D"/>
    <w:rsid w:val="006A4B08"/>
    <w:rsid w:val="006A6519"/>
    <w:rsid w:val="006A67CE"/>
    <w:rsid w:val="006A6BC9"/>
    <w:rsid w:val="006A72FF"/>
    <w:rsid w:val="006A7763"/>
    <w:rsid w:val="006B1C36"/>
    <w:rsid w:val="006B2909"/>
    <w:rsid w:val="006B4F40"/>
    <w:rsid w:val="006B6830"/>
    <w:rsid w:val="006B78FE"/>
    <w:rsid w:val="006C0218"/>
    <w:rsid w:val="006C28B9"/>
    <w:rsid w:val="006C3658"/>
    <w:rsid w:val="006C412D"/>
    <w:rsid w:val="006C558F"/>
    <w:rsid w:val="006C5CD4"/>
    <w:rsid w:val="006C5EC5"/>
    <w:rsid w:val="006C6844"/>
    <w:rsid w:val="006C68EB"/>
    <w:rsid w:val="006D2A29"/>
    <w:rsid w:val="006D3F83"/>
    <w:rsid w:val="006D43F2"/>
    <w:rsid w:val="006D544B"/>
    <w:rsid w:val="006D697F"/>
    <w:rsid w:val="006E1DAC"/>
    <w:rsid w:val="006E22CF"/>
    <w:rsid w:val="006E283F"/>
    <w:rsid w:val="006E3FBE"/>
    <w:rsid w:val="006E425E"/>
    <w:rsid w:val="006E4C81"/>
    <w:rsid w:val="006E668A"/>
    <w:rsid w:val="006E6D5E"/>
    <w:rsid w:val="006E7CB0"/>
    <w:rsid w:val="006F23FA"/>
    <w:rsid w:val="006F3EA1"/>
    <w:rsid w:val="006F5525"/>
    <w:rsid w:val="006F6526"/>
    <w:rsid w:val="007000E6"/>
    <w:rsid w:val="007001AA"/>
    <w:rsid w:val="00700365"/>
    <w:rsid w:val="0070265F"/>
    <w:rsid w:val="00703A9F"/>
    <w:rsid w:val="00705B29"/>
    <w:rsid w:val="007101A9"/>
    <w:rsid w:val="00710CA5"/>
    <w:rsid w:val="007113AA"/>
    <w:rsid w:val="00714606"/>
    <w:rsid w:val="00717885"/>
    <w:rsid w:val="007218CA"/>
    <w:rsid w:val="00724B2A"/>
    <w:rsid w:val="00726D8E"/>
    <w:rsid w:val="00731B5A"/>
    <w:rsid w:val="00731BB8"/>
    <w:rsid w:val="00733CFB"/>
    <w:rsid w:val="00734802"/>
    <w:rsid w:val="00734E00"/>
    <w:rsid w:val="007357CC"/>
    <w:rsid w:val="00735EEC"/>
    <w:rsid w:val="007375D0"/>
    <w:rsid w:val="00737AC4"/>
    <w:rsid w:val="00737F3B"/>
    <w:rsid w:val="007426D7"/>
    <w:rsid w:val="00742988"/>
    <w:rsid w:val="007465FA"/>
    <w:rsid w:val="007469E5"/>
    <w:rsid w:val="00747DB4"/>
    <w:rsid w:val="007534E4"/>
    <w:rsid w:val="007566B1"/>
    <w:rsid w:val="0075747D"/>
    <w:rsid w:val="007577C8"/>
    <w:rsid w:val="00757C54"/>
    <w:rsid w:val="00757F09"/>
    <w:rsid w:val="007604A2"/>
    <w:rsid w:val="0076263D"/>
    <w:rsid w:val="007645EB"/>
    <w:rsid w:val="00765109"/>
    <w:rsid w:val="007659F5"/>
    <w:rsid w:val="00770AF5"/>
    <w:rsid w:val="00772907"/>
    <w:rsid w:val="00773FA6"/>
    <w:rsid w:val="00773FC7"/>
    <w:rsid w:val="007751F7"/>
    <w:rsid w:val="00775B58"/>
    <w:rsid w:val="00775C87"/>
    <w:rsid w:val="00780373"/>
    <w:rsid w:val="00780E88"/>
    <w:rsid w:val="007818D6"/>
    <w:rsid w:val="007838E7"/>
    <w:rsid w:val="007843A5"/>
    <w:rsid w:val="007851DD"/>
    <w:rsid w:val="00786307"/>
    <w:rsid w:val="00786CF2"/>
    <w:rsid w:val="00787044"/>
    <w:rsid w:val="00787251"/>
    <w:rsid w:val="0078795C"/>
    <w:rsid w:val="0079288C"/>
    <w:rsid w:val="00794193"/>
    <w:rsid w:val="00794267"/>
    <w:rsid w:val="00794DCA"/>
    <w:rsid w:val="007957AB"/>
    <w:rsid w:val="00795B9A"/>
    <w:rsid w:val="00795DC0"/>
    <w:rsid w:val="007A18D3"/>
    <w:rsid w:val="007A1F4A"/>
    <w:rsid w:val="007A3C22"/>
    <w:rsid w:val="007A4942"/>
    <w:rsid w:val="007A4CD0"/>
    <w:rsid w:val="007A6899"/>
    <w:rsid w:val="007A7CE0"/>
    <w:rsid w:val="007B0485"/>
    <w:rsid w:val="007B53A8"/>
    <w:rsid w:val="007C1D2D"/>
    <w:rsid w:val="007C1ED1"/>
    <w:rsid w:val="007C227D"/>
    <w:rsid w:val="007C24B9"/>
    <w:rsid w:val="007C36C0"/>
    <w:rsid w:val="007C44C5"/>
    <w:rsid w:val="007C4E17"/>
    <w:rsid w:val="007C4EF3"/>
    <w:rsid w:val="007D042E"/>
    <w:rsid w:val="007D1021"/>
    <w:rsid w:val="007D3EBA"/>
    <w:rsid w:val="007D5D5D"/>
    <w:rsid w:val="007D5F16"/>
    <w:rsid w:val="007E0B51"/>
    <w:rsid w:val="007E11A7"/>
    <w:rsid w:val="007E2941"/>
    <w:rsid w:val="007E2C9B"/>
    <w:rsid w:val="007E4FBC"/>
    <w:rsid w:val="007E56AF"/>
    <w:rsid w:val="007F0376"/>
    <w:rsid w:val="007F2841"/>
    <w:rsid w:val="007F461A"/>
    <w:rsid w:val="007F5FDE"/>
    <w:rsid w:val="007F7F04"/>
    <w:rsid w:val="00802608"/>
    <w:rsid w:val="00804938"/>
    <w:rsid w:val="00810C76"/>
    <w:rsid w:val="00812EBB"/>
    <w:rsid w:val="008144A0"/>
    <w:rsid w:val="0081460C"/>
    <w:rsid w:val="00814F38"/>
    <w:rsid w:val="00816512"/>
    <w:rsid w:val="008166AB"/>
    <w:rsid w:val="00820EFA"/>
    <w:rsid w:val="00821C1C"/>
    <w:rsid w:val="008226BE"/>
    <w:rsid w:val="0082417C"/>
    <w:rsid w:val="00825EDA"/>
    <w:rsid w:val="008266AF"/>
    <w:rsid w:val="00827246"/>
    <w:rsid w:val="00827AD7"/>
    <w:rsid w:val="00831E70"/>
    <w:rsid w:val="00832465"/>
    <w:rsid w:val="00833F07"/>
    <w:rsid w:val="00837489"/>
    <w:rsid w:val="00840886"/>
    <w:rsid w:val="00842225"/>
    <w:rsid w:val="00843FF8"/>
    <w:rsid w:val="00846070"/>
    <w:rsid w:val="00846D6A"/>
    <w:rsid w:val="00850A10"/>
    <w:rsid w:val="008512B8"/>
    <w:rsid w:val="00853A92"/>
    <w:rsid w:val="00854D5C"/>
    <w:rsid w:val="0085708D"/>
    <w:rsid w:val="0085790F"/>
    <w:rsid w:val="008632DC"/>
    <w:rsid w:val="00863579"/>
    <w:rsid w:val="008640F5"/>
    <w:rsid w:val="00865E53"/>
    <w:rsid w:val="0086669E"/>
    <w:rsid w:val="00866FD2"/>
    <w:rsid w:val="00872C7A"/>
    <w:rsid w:val="0087496B"/>
    <w:rsid w:val="00874E3A"/>
    <w:rsid w:val="00876807"/>
    <w:rsid w:val="00880409"/>
    <w:rsid w:val="00880A21"/>
    <w:rsid w:val="00883EBB"/>
    <w:rsid w:val="00883F7E"/>
    <w:rsid w:val="008913B7"/>
    <w:rsid w:val="0089254F"/>
    <w:rsid w:val="0089346D"/>
    <w:rsid w:val="008957EA"/>
    <w:rsid w:val="00895C59"/>
    <w:rsid w:val="00896E74"/>
    <w:rsid w:val="008A07F1"/>
    <w:rsid w:val="008A2863"/>
    <w:rsid w:val="008A41DD"/>
    <w:rsid w:val="008A6070"/>
    <w:rsid w:val="008A7E1E"/>
    <w:rsid w:val="008B0DCD"/>
    <w:rsid w:val="008B1311"/>
    <w:rsid w:val="008B16B6"/>
    <w:rsid w:val="008B2C1E"/>
    <w:rsid w:val="008B3416"/>
    <w:rsid w:val="008B7F05"/>
    <w:rsid w:val="008C215B"/>
    <w:rsid w:val="008C3915"/>
    <w:rsid w:val="008C582D"/>
    <w:rsid w:val="008C5F1D"/>
    <w:rsid w:val="008C5F2B"/>
    <w:rsid w:val="008C74FF"/>
    <w:rsid w:val="008C793A"/>
    <w:rsid w:val="008D0A95"/>
    <w:rsid w:val="008D12F1"/>
    <w:rsid w:val="008D3DCF"/>
    <w:rsid w:val="008D3F9C"/>
    <w:rsid w:val="008D409E"/>
    <w:rsid w:val="008D7542"/>
    <w:rsid w:val="008E4AA9"/>
    <w:rsid w:val="008E592F"/>
    <w:rsid w:val="008E7AC2"/>
    <w:rsid w:val="008F0F7C"/>
    <w:rsid w:val="008F1079"/>
    <w:rsid w:val="008F1AD2"/>
    <w:rsid w:val="008F2970"/>
    <w:rsid w:val="008F50E7"/>
    <w:rsid w:val="00900083"/>
    <w:rsid w:val="009017B5"/>
    <w:rsid w:val="009047EA"/>
    <w:rsid w:val="00905196"/>
    <w:rsid w:val="0090630C"/>
    <w:rsid w:val="00906B51"/>
    <w:rsid w:val="00907F3B"/>
    <w:rsid w:val="009102D6"/>
    <w:rsid w:val="00911EE1"/>
    <w:rsid w:val="00915DA0"/>
    <w:rsid w:val="00915F89"/>
    <w:rsid w:val="009167B4"/>
    <w:rsid w:val="00917ADB"/>
    <w:rsid w:val="00920B4C"/>
    <w:rsid w:val="0092296E"/>
    <w:rsid w:val="009243E6"/>
    <w:rsid w:val="00924800"/>
    <w:rsid w:val="00925E29"/>
    <w:rsid w:val="00925EC9"/>
    <w:rsid w:val="009302B1"/>
    <w:rsid w:val="00934427"/>
    <w:rsid w:val="00936579"/>
    <w:rsid w:val="009368FE"/>
    <w:rsid w:val="00936A06"/>
    <w:rsid w:val="0094085A"/>
    <w:rsid w:val="00940D43"/>
    <w:rsid w:val="00942523"/>
    <w:rsid w:val="00945270"/>
    <w:rsid w:val="0094563E"/>
    <w:rsid w:val="009476C6"/>
    <w:rsid w:val="00950DBA"/>
    <w:rsid w:val="009523F3"/>
    <w:rsid w:val="00952765"/>
    <w:rsid w:val="0095315D"/>
    <w:rsid w:val="00955038"/>
    <w:rsid w:val="00955667"/>
    <w:rsid w:val="00964BDB"/>
    <w:rsid w:val="00971A81"/>
    <w:rsid w:val="00971E86"/>
    <w:rsid w:val="00972930"/>
    <w:rsid w:val="009732FB"/>
    <w:rsid w:val="00975084"/>
    <w:rsid w:val="0097512E"/>
    <w:rsid w:val="009759B2"/>
    <w:rsid w:val="009763D0"/>
    <w:rsid w:val="0097657B"/>
    <w:rsid w:val="009775AC"/>
    <w:rsid w:val="009779AC"/>
    <w:rsid w:val="00980847"/>
    <w:rsid w:val="00986493"/>
    <w:rsid w:val="009866AC"/>
    <w:rsid w:val="0098694A"/>
    <w:rsid w:val="0099088D"/>
    <w:rsid w:val="0099093C"/>
    <w:rsid w:val="0099272B"/>
    <w:rsid w:val="00992B3F"/>
    <w:rsid w:val="00993F7A"/>
    <w:rsid w:val="00995A60"/>
    <w:rsid w:val="00997D7B"/>
    <w:rsid w:val="009A01D9"/>
    <w:rsid w:val="009A349C"/>
    <w:rsid w:val="009A377D"/>
    <w:rsid w:val="009A3BDC"/>
    <w:rsid w:val="009A4ED5"/>
    <w:rsid w:val="009A5E3D"/>
    <w:rsid w:val="009A7490"/>
    <w:rsid w:val="009A7A4D"/>
    <w:rsid w:val="009B11CF"/>
    <w:rsid w:val="009B153B"/>
    <w:rsid w:val="009B2B9B"/>
    <w:rsid w:val="009B4B0E"/>
    <w:rsid w:val="009B62B7"/>
    <w:rsid w:val="009B6CA7"/>
    <w:rsid w:val="009B737A"/>
    <w:rsid w:val="009C0D6A"/>
    <w:rsid w:val="009C1449"/>
    <w:rsid w:val="009C27BE"/>
    <w:rsid w:val="009C34EB"/>
    <w:rsid w:val="009C4CDF"/>
    <w:rsid w:val="009C5F87"/>
    <w:rsid w:val="009D01A9"/>
    <w:rsid w:val="009D023F"/>
    <w:rsid w:val="009D027D"/>
    <w:rsid w:val="009D2441"/>
    <w:rsid w:val="009D2CC4"/>
    <w:rsid w:val="009D335A"/>
    <w:rsid w:val="009D3E9E"/>
    <w:rsid w:val="009D415C"/>
    <w:rsid w:val="009D4474"/>
    <w:rsid w:val="009D6016"/>
    <w:rsid w:val="009D784E"/>
    <w:rsid w:val="009D7A18"/>
    <w:rsid w:val="009E184C"/>
    <w:rsid w:val="009E18BC"/>
    <w:rsid w:val="009E309A"/>
    <w:rsid w:val="009E312E"/>
    <w:rsid w:val="009E5858"/>
    <w:rsid w:val="009E5A9D"/>
    <w:rsid w:val="009F2239"/>
    <w:rsid w:val="009F2F3D"/>
    <w:rsid w:val="009F4139"/>
    <w:rsid w:val="009F4774"/>
    <w:rsid w:val="009F62DE"/>
    <w:rsid w:val="009F70BD"/>
    <w:rsid w:val="009F7C18"/>
    <w:rsid w:val="00A0063F"/>
    <w:rsid w:val="00A06182"/>
    <w:rsid w:val="00A06B45"/>
    <w:rsid w:val="00A11AA9"/>
    <w:rsid w:val="00A121D8"/>
    <w:rsid w:val="00A13AC0"/>
    <w:rsid w:val="00A14462"/>
    <w:rsid w:val="00A15699"/>
    <w:rsid w:val="00A15A00"/>
    <w:rsid w:val="00A16BED"/>
    <w:rsid w:val="00A17B2E"/>
    <w:rsid w:val="00A17E6C"/>
    <w:rsid w:val="00A20E8A"/>
    <w:rsid w:val="00A22D0E"/>
    <w:rsid w:val="00A22EBA"/>
    <w:rsid w:val="00A24A1D"/>
    <w:rsid w:val="00A258CC"/>
    <w:rsid w:val="00A26773"/>
    <w:rsid w:val="00A31737"/>
    <w:rsid w:val="00A318A9"/>
    <w:rsid w:val="00A34F3E"/>
    <w:rsid w:val="00A35B7B"/>
    <w:rsid w:val="00A35F0E"/>
    <w:rsid w:val="00A43A40"/>
    <w:rsid w:val="00A4409B"/>
    <w:rsid w:val="00A46633"/>
    <w:rsid w:val="00A46DE3"/>
    <w:rsid w:val="00A46F41"/>
    <w:rsid w:val="00A5163D"/>
    <w:rsid w:val="00A52731"/>
    <w:rsid w:val="00A546CF"/>
    <w:rsid w:val="00A55F99"/>
    <w:rsid w:val="00A561A0"/>
    <w:rsid w:val="00A612EA"/>
    <w:rsid w:val="00A63813"/>
    <w:rsid w:val="00A64596"/>
    <w:rsid w:val="00A66B55"/>
    <w:rsid w:val="00A7199B"/>
    <w:rsid w:val="00A72745"/>
    <w:rsid w:val="00A7330D"/>
    <w:rsid w:val="00A77051"/>
    <w:rsid w:val="00A7734F"/>
    <w:rsid w:val="00A83082"/>
    <w:rsid w:val="00A850B4"/>
    <w:rsid w:val="00A853F0"/>
    <w:rsid w:val="00A8567E"/>
    <w:rsid w:val="00A90A17"/>
    <w:rsid w:val="00A940E3"/>
    <w:rsid w:val="00A9640B"/>
    <w:rsid w:val="00A965A3"/>
    <w:rsid w:val="00A97803"/>
    <w:rsid w:val="00AA0CE6"/>
    <w:rsid w:val="00AA104C"/>
    <w:rsid w:val="00AA1FFD"/>
    <w:rsid w:val="00AA2399"/>
    <w:rsid w:val="00AA3DE4"/>
    <w:rsid w:val="00AA3E30"/>
    <w:rsid w:val="00AA5F4A"/>
    <w:rsid w:val="00AA65D1"/>
    <w:rsid w:val="00AA76BF"/>
    <w:rsid w:val="00AB12D0"/>
    <w:rsid w:val="00AB154E"/>
    <w:rsid w:val="00AB1F74"/>
    <w:rsid w:val="00AB1FB8"/>
    <w:rsid w:val="00AB2AED"/>
    <w:rsid w:val="00AB4B5A"/>
    <w:rsid w:val="00AB740C"/>
    <w:rsid w:val="00AB7617"/>
    <w:rsid w:val="00AC2A5D"/>
    <w:rsid w:val="00AC4FF6"/>
    <w:rsid w:val="00AC5B37"/>
    <w:rsid w:val="00AC5C6A"/>
    <w:rsid w:val="00AC6005"/>
    <w:rsid w:val="00AD311C"/>
    <w:rsid w:val="00AD492D"/>
    <w:rsid w:val="00AD6516"/>
    <w:rsid w:val="00AE208F"/>
    <w:rsid w:val="00AE445F"/>
    <w:rsid w:val="00AE7697"/>
    <w:rsid w:val="00AF0310"/>
    <w:rsid w:val="00AF2273"/>
    <w:rsid w:val="00AF450C"/>
    <w:rsid w:val="00AF5965"/>
    <w:rsid w:val="00AF5E68"/>
    <w:rsid w:val="00AF6776"/>
    <w:rsid w:val="00AF73FE"/>
    <w:rsid w:val="00AF747E"/>
    <w:rsid w:val="00AF7F06"/>
    <w:rsid w:val="00B000F0"/>
    <w:rsid w:val="00B011D8"/>
    <w:rsid w:val="00B0211E"/>
    <w:rsid w:val="00B05093"/>
    <w:rsid w:val="00B054AB"/>
    <w:rsid w:val="00B062AC"/>
    <w:rsid w:val="00B068D3"/>
    <w:rsid w:val="00B15EC7"/>
    <w:rsid w:val="00B17A1F"/>
    <w:rsid w:val="00B20057"/>
    <w:rsid w:val="00B21785"/>
    <w:rsid w:val="00B21835"/>
    <w:rsid w:val="00B22942"/>
    <w:rsid w:val="00B23DDB"/>
    <w:rsid w:val="00B273F3"/>
    <w:rsid w:val="00B31482"/>
    <w:rsid w:val="00B34961"/>
    <w:rsid w:val="00B3611D"/>
    <w:rsid w:val="00B43BA7"/>
    <w:rsid w:val="00B460D7"/>
    <w:rsid w:val="00B47F1D"/>
    <w:rsid w:val="00B50016"/>
    <w:rsid w:val="00B507E0"/>
    <w:rsid w:val="00B52B87"/>
    <w:rsid w:val="00B52BF2"/>
    <w:rsid w:val="00B536EB"/>
    <w:rsid w:val="00B610D8"/>
    <w:rsid w:val="00B62629"/>
    <w:rsid w:val="00B64004"/>
    <w:rsid w:val="00B64D62"/>
    <w:rsid w:val="00B66484"/>
    <w:rsid w:val="00B66653"/>
    <w:rsid w:val="00B67448"/>
    <w:rsid w:val="00B67521"/>
    <w:rsid w:val="00B73105"/>
    <w:rsid w:val="00B74836"/>
    <w:rsid w:val="00B75782"/>
    <w:rsid w:val="00B76E43"/>
    <w:rsid w:val="00B77E3D"/>
    <w:rsid w:val="00B80B4F"/>
    <w:rsid w:val="00B81A09"/>
    <w:rsid w:val="00B831CE"/>
    <w:rsid w:val="00B904C8"/>
    <w:rsid w:val="00B90BA7"/>
    <w:rsid w:val="00B938A8"/>
    <w:rsid w:val="00B93A87"/>
    <w:rsid w:val="00B94033"/>
    <w:rsid w:val="00B94511"/>
    <w:rsid w:val="00B96386"/>
    <w:rsid w:val="00B97388"/>
    <w:rsid w:val="00BA515A"/>
    <w:rsid w:val="00BA5F12"/>
    <w:rsid w:val="00BA6B66"/>
    <w:rsid w:val="00BA7747"/>
    <w:rsid w:val="00BB1F29"/>
    <w:rsid w:val="00BB416C"/>
    <w:rsid w:val="00BB5B24"/>
    <w:rsid w:val="00BB5F77"/>
    <w:rsid w:val="00BC1CD8"/>
    <w:rsid w:val="00BC2CE8"/>
    <w:rsid w:val="00BC3851"/>
    <w:rsid w:val="00BC4128"/>
    <w:rsid w:val="00BC4C5C"/>
    <w:rsid w:val="00BC4D83"/>
    <w:rsid w:val="00BC5470"/>
    <w:rsid w:val="00BC75C0"/>
    <w:rsid w:val="00BC7AE4"/>
    <w:rsid w:val="00BC7E69"/>
    <w:rsid w:val="00BC7F1A"/>
    <w:rsid w:val="00BD0ACA"/>
    <w:rsid w:val="00BD5DBA"/>
    <w:rsid w:val="00BD685E"/>
    <w:rsid w:val="00BD711D"/>
    <w:rsid w:val="00BE01C4"/>
    <w:rsid w:val="00BE372F"/>
    <w:rsid w:val="00BE3C68"/>
    <w:rsid w:val="00BE489E"/>
    <w:rsid w:val="00BE5779"/>
    <w:rsid w:val="00BF4CD2"/>
    <w:rsid w:val="00BF4D37"/>
    <w:rsid w:val="00BF6708"/>
    <w:rsid w:val="00BF731A"/>
    <w:rsid w:val="00BF7D2C"/>
    <w:rsid w:val="00C0039C"/>
    <w:rsid w:val="00C00D3D"/>
    <w:rsid w:val="00C02973"/>
    <w:rsid w:val="00C02D2B"/>
    <w:rsid w:val="00C0348A"/>
    <w:rsid w:val="00C103A2"/>
    <w:rsid w:val="00C10F36"/>
    <w:rsid w:val="00C12E44"/>
    <w:rsid w:val="00C169DE"/>
    <w:rsid w:val="00C16D7F"/>
    <w:rsid w:val="00C2087A"/>
    <w:rsid w:val="00C21562"/>
    <w:rsid w:val="00C255AD"/>
    <w:rsid w:val="00C257B5"/>
    <w:rsid w:val="00C257B6"/>
    <w:rsid w:val="00C25D6B"/>
    <w:rsid w:val="00C27BDC"/>
    <w:rsid w:val="00C33EF9"/>
    <w:rsid w:val="00C347F4"/>
    <w:rsid w:val="00C378C8"/>
    <w:rsid w:val="00C37C69"/>
    <w:rsid w:val="00C41B84"/>
    <w:rsid w:val="00C41BB8"/>
    <w:rsid w:val="00C42067"/>
    <w:rsid w:val="00C44E6F"/>
    <w:rsid w:val="00C459B3"/>
    <w:rsid w:val="00C46219"/>
    <w:rsid w:val="00C4723C"/>
    <w:rsid w:val="00C51076"/>
    <w:rsid w:val="00C54557"/>
    <w:rsid w:val="00C54D43"/>
    <w:rsid w:val="00C560FB"/>
    <w:rsid w:val="00C56DC1"/>
    <w:rsid w:val="00C57F12"/>
    <w:rsid w:val="00C60901"/>
    <w:rsid w:val="00C62220"/>
    <w:rsid w:val="00C62A79"/>
    <w:rsid w:val="00C64E41"/>
    <w:rsid w:val="00C65E8B"/>
    <w:rsid w:val="00C704CB"/>
    <w:rsid w:val="00C72CDE"/>
    <w:rsid w:val="00C74FED"/>
    <w:rsid w:val="00C75BFD"/>
    <w:rsid w:val="00C777AA"/>
    <w:rsid w:val="00C778AF"/>
    <w:rsid w:val="00C8178F"/>
    <w:rsid w:val="00C81AF6"/>
    <w:rsid w:val="00C81BF8"/>
    <w:rsid w:val="00C821B4"/>
    <w:rsid w:val="00C824E3"/>
    <w:rsid w:val="00C83369"/>
    <w:rsid w:val="00C900D1"/>
    <w:rsid w:val="00C91D58"/>
    <w:rsid w:val="00C95041"/>
    <w:rsid w:val="00C96673"/>
    <w:rsid w:val="00CA1A0C"/>
    <w:rsid w:val="00CA25D9"/>
    <w:rsid w:val="00CA45A1"/>
    <w:rsid w:val="00CA4F32"/>
    <w:rsid w:val="00CA7359"/>
    <w:rsid w:val="00CA76E9"/>
    <w:rsid w:val="00CB3A3F"/>
    <w:rsid w:val="00CB494F"/>
    <w:rsid w:val="00CB6B24"/>
    <w:rsid w:val="00CC04A8"/>
    <w:rsid w:val="00CC1C5D"/>
    <w:rsid w:val="00CC36B5"/>
    <w:rsid w:val="00CC63E0"/>
    <w:rsid w:val="00CC6885"/>
    <w:rsid w:val="00CD0C04"/>
    <w:rsid w:val="00CD117D"/>
    <w:rsid w:val="00CD21D5"/>
    <w:rsid w:val="00CD2E3C"/>
    <w:rsid w:val="00CD3D75"/>
    <w:rsid w:val="00CD3E81"/>
    <w:rsid w:val="00CE09A4"/>
    <w:rsid w:val="00CE09AD"/>
    <w:rsid w:val="00CE1662"/>
    <w:rsid w:val="00CE336D"/>
    <w:rsid w:val="00CE4766"/>
    <w:rsid w:val="00CE53A7"/>
    <w:rsid w:val="00CE648C"/>
    <w:rsid w:val="00CE6AF2"/>
    <w:rsid w:val="00CE6BC8"/>
    <w:rsid w:val="00CE7257"/>
    <w:rsid w:val="00CF1BAF"/>
    <w:rsid w:val="00CF1C45"/>
    <w:rsid w:val="00CF45A6"/>
    <w:rsid w:val="00CF58BA"/>
    <w:rsid w:val="00CF5ECD"/>
    <w:rsid w:val="00D019E1"/>
    <w:rsid w:val="00D03139"/>
    <w:rsid w:val="00D04279"/>
    <w:rsid w:val="00D04B38"/>
    <w:rsid w:val="00D05CD2"/>
    <w:rsid w:val="00D06493"/>
    <w:rsid w:val="00D0686B"/>
    <w:rsid w:val="00D10AFF"/>
    <w:rsid w:val="00D217BB"/>
    <w:rsid w:val="00D22808"/>
    <w:rsid w:val="00D25E8B"/>
    <w:rsid w:val="00D270B0"/>
    <w:rsid w:val="00D27F5B"/>
    <w:rsid w:val="00D31CE6"/>
    <w:rsid w:val="00D322DF"/>
    <w:rsid w:val="00D326CB"/>
    <w:rsid w:val="00D3296D"/>
    <w:rsid w:val="00D34563"/>
    <w:rsid w:val="00D34C33"/>
    <w:rsid w:val="00D35E55"/>
    <w:rsid w:val="00D36872"/>
    <w:rsid w:val="00D36F9A"/>
    <w:rsid w:val="00D36FBC"/>
    <w:rsid w:val="00D41B89"/>
    <w:rsid w:val="00D42C58"/>
    <w:rsid w:val="00D4422F"/>
    <w:rsid w:val="00D50272"/>
    <w:rsid w:val="00D52639"/>
    <w:rsid w:val="00D55311"/>
    <w:rsid w:val="00D565E7"/>
    <w:rsid w:val="00D570E0"/>
    <w:rsid w:val="00D57E3A"/>
    <w:rsid w:val="00D61561"/>
    <w:rsid w:val="00D64E6D"/>
    <w:rsid w:val="00D72565"/>
    <w:rsid w:val="00D731FC"/>
    <w:rsid w:val="00D759D4"/>
    <w:rsid w:val="00D76173"/>
    <w:rsid w:val="00D776D4"/>
    <w:rsid w:val="00D77710"/>
    <w:rsid w:val="00D82D60"/>
    <w:rsid w:val="00D83D0F"/>
    <w:rsid w:val="00D8480E"/>
    <w:rsid w:val="00D857DA"/>
    <w:rsid w:val="00D8637B"/>
    <w:rsid w:val="00D86EF0"/>
    <w:rsid w:val="00D90752"/>
    <w:rsid w:val="00D93D0E"/>
    <w:rsid w:val="00D93E42"/>
    <w:rsid w:val="00D93F12"/>
    <w:rsid w:val="00DA21ED"/>
    <w:rsid w:val="00DB1343"/>
    <w:rsid w:val="00DB16BD"/>
    <w:rsid w:val="00DB16F0"/>
    <w:rsid w:val="00DB2E20"/>
    <w:rsid w:val="00DB2EAF"/>
    <w:rsid w:val="00DB4352"/>
    <w:rsid w:val="00DC241A"/>
    <w:rsid w:val="00DD0A88"/>
    <w:rsid w:val="00DD1A35"/>
    <w:rsid w:val="00DD2C85"/>
    <w:rsid w:val="00DD31D9"/>
    <w:rsid w:val="00DD49D1"/>
    <w:rsid w:val="00DD5F10"/>
    <w:rsid w:val="00DD6A38"/>
    <w:rsid w:val="00DE1686"/>
    <w:rsid w:val="00DE1850"/>
    <w:rsid w:val="00DE4842"/>
    <w:rsid w:val="00DE5F25"/>
    <w:rsid w:val="00DE6762"/>
    <w:rsid w:val="00DE730C"/>
    <w:rsid w:val="00DF1753"/>
    <w:rsid w:val="00DF2292"/>
    <w:rsid w:val="00DF30FA"/>
    <w:rsid w:val="00DF4D5E"/>
    <w:rsid w:val="00DF7426"/>
    <w:rsid w:val="00DF7CEE"/>
    <w:rsid w:val="00E05CDB"/>
    <w:rsid w:val="00E06AC2"/>
    <w:rsid w:val="00E1097D"/>
    <w:rsid w:val="00E124E9"/>
    <w:rsid w:val="00E13F21"/>
    <w:rsid w:val="00E162F4"/>
    <w:rsid w:val="00E17F2A"/>
    <w:rsid w:val="00E203F6"/>
    <w:rsid w:val="00E22209"/>
    <w:rsid w:val="00E25C77"/>
    <w:rsid w:val="00E2728D"/>
    <w:rsid w:val="00E30CA9"/>
    <w:rsid w:val="00E31196"/>
    <w:rsid w:val="00E31E9D"/>
    <w:rsid w:val="00E32BBD"/>
    <w:rsid w:val="00E3401E"/>
    <w:rsid w:val="00E3541D"/>
    <w:rsid w:val="00E37E76"/>
    <w:rsid w:val="00E4120B"/>
    <w:rsid w:val="00E418AA"/>
    <w:rsid w:val="00E42677"/>
    <w:rsid w:val="00E42DFC"/>
    <w:rsid w:val="00E43029"/>
    <w:rsid w:val="00E45C2E"/>
    <w:rsid w:val="00E5095C"/>
    <w:rsid w:val="00E51F11"/>
    <w:rsid w:val="00E61F76"/>
    <w:rsid w:val="00E624D7"/>
    <w:rsid w:val="00E62F09"/>
    <w:rsid w:val="00E633D6"/>
    <w:rsid w:val="00E637C6"/>
    <w:rsid w:val="00E65432"/>
    <w:rsid w:val="00E67457"/>
    <w:rsid w:val="00E678C2"/>
    <w:rsid w:val="00E67E7B"/>
    <w:rsid w:val="00E73B52"/>
    <w:rsid w:val="00E73D6A"/>
    <w:rsid w:val="00E758BF"/>
    <w:rsid w:val="00E77D0A"/>
    <w:rsid w:val="00E77E59"/>
    <w:rsid w:val="00E80B33"/>
    <w:rsid w:val="00E863B7"/>
    <w:rsid w:val="00E90940"/>
    <w:rsid w:val="00E927EB"/>
    <w:rsid w:val="00E954A8"/>
    <w:rsid w:val="00E95FD0"/>
    <w:rsid w:val="00EA061F"/>
    <w:rsid w:val="00EA2798"/>
    <w:rsid w:val="00EA524D"/>
    <w:rsid w:val="00EA53F0"/>
    <w:rsid w:val="00EA5EF1"/>
    <w:rsid w:val="00EB12B5"/>
    <w:rsid w:val="00EB16CA"/>
    <w:rsid w:val="00EB4288"/>
    <w:rsid w:val="00EB501E"/>
    <w:rsid w:val="00EB6390"/>
    <w:rsid w:val="00EB72AB"/>
    <w:rsid w:val="00EB74C1"/>
    <w:rsid w:val="00EC0D22"/>
    <w:rsid w:val="00EC16EA"/>
    <w:rsid w:val="00EC1EBE"/>
    <w:rsid w:val="00EC21C7"/>
    <w:rsid w:val="00EC3A2E"/>
    <w:rsid w:val="00EC4046"/>
    <w:rsid w:val="00EC5097"/>
    <w:rsid w:val="00EC56D3"/>
    <w:rsid w:val="00EC59D0"/>
    <w:rsid w:val="00EC5DF2"/>
    <w:rsid w:val="00ED17C3"/>
    <w:rsid w:val="00ED4EB5"/>
    <w:rsid w:val="00ED528F"/>
    <w:rsid w:val="00ED5DE5"/>
    <w:rsid w:val="00ED6DCF"/>
    <w:rsid w:val="00ED734D"/>
    <w:rsid w:val="00ED7ABB"/>
    <w:rsid w:val="00ED7F8C"/>
    <w:rsid w:val="00EE5448"/>
    <w:rsid w:val="00EE5B7B"/>
    <w:rsid w:val="00EE5D1A"/>
    <w:rsid w:val="00EE7934"/>
    <w:rsid w:val="00EE7EFF"/>
    <w:rsid w:val="00EF0D52"/>
    <w:rsid w:val="00EF4BA4"/>
    <w:rsid w:val="00EF50B5"/>
    <w:rsid w:val="00EF5BFD"/>
    <w:rsid w:val="00EF7E66"/>
    <w:rsid w:val="00F016A9"/>
    <w:rsid w:val="00F01DEE"/>
    <w:rsid w:val="00F0426B"/>
    <w:rsid w:val="00F0568C"/>
    <w:rsid w:val="00F0642B"/>
    <w:rsid w:val="00F10D88"/>
    <w:rsid w:val="00F13650"/>
    <w:rsid w:val="00F14080"/>
    <w:rsid w:val="00F15CCF"/>
    <w:rsid w:val="00F15D1F"/>
    <w:rsid w:val="00F16F16"/>
    <w:rsid w:val="00F20376"/>
    <w:rsid w:val="00F21319"/>
    <w:rsid w:val="00F2134B"/>
    <w:rsid w:val="00F23659"/>
    <w:rsid w:val="00F236F8"/>
    <w:rsid w:val="00F24FE2"/>
    <w:rsid w:val="00F251F1"/>
    <w:rsid w:val="00F25E67"/>
    <w:rsid w:val="00F31DE6"/>
    <w:rsid w:val="00F32207"/>
    <w:rsid w:val="00F32A17"/>
    <w:rsid w:val="00F33B84"/>
    <w:rsid w:val="00F34406"/>
    <w:rsid w:val="00F366B5"/>
    <w:rsid w:val="00F36CA0"/>
    <w:rsid w:val="00F37A7F"/>
    <w:rsid w:val="00F37C8B"/>
    <w:rsid w:val="00F41525"/>
    <w:rsid w:val="00F429DD"/>
    <w:rsid w:val="00F42A6A"/>
    <w:rsid w:val="00F43414"/>
    <w:rsid w:val="00F45407"/>
    <w:rsid w:val="00F467B6"/>
    <w:rsid w:val="00F522FD"/>
    <w:rsid w:val="00F52EED"/>
    <w:rsid w:val="00F5525D"/>
    <w:rsid w:val="00F553B9"/>
    <w:rsid w:val="00F55B0B"/>
    <w:rsid w:val="00F55BA1"/>
    <w:rsid w:val="00F573F1"/>
    <w:rsid w:val="00F6024C"/>
    <w:rsid w:val="00F61178"/>
    <w:rsid w:val="00F618D2"/>
    <w:rsid w:val="00F619DB"/>
    <w:rsid w:val="00F62536"/>
    <w:rsid w:val="00F63E13"/>
    <w:rsid w:val="00F6545B"/>
    <w:rsid w:val="00F6606B"/>
    <w:rsid w:val="00F67101"/>
    <w:rsid w:val="00F71559"/>
    <w:rsid w:val="00F737D2"/>
    <w:rsid w:val="00F77668"/>
    <w:rsid w:val="00F77F61"/>
    <w:rsid w:val="00F813B6"/>
    <w:rsid w:val="00F81D68"/>
    <w:rsid w:val="00F8413E"/>
    <w:rsid w:val="00F844A1"/>
    <w:rsid w:val="00F86112"/>
    <w:rsid w:val="00F8694E"/>
    <w:rsid w:val="00F90143"/>
    <w:rsid w:val="00F936F3"/>
    <w:rsid w:val="00F937A9"/>
    <w:rsid w:val="00F93AC5"/>
    <w:rsid w:val="00F94010"/>
    <w:rsid w:val="00F97CC5"/>
    <w:rsid w:val="00FA0372"/>
    <w:rsid w:val="00FA3630"/>
    <w:rsid w:val="00FA75EC"/>
    <w:rsid w:val="00FB2248"/>
    <w:rsid w:val="00FB2B93"/>
    <w:rsid w:val="00FB35B7"/>
    <w:rsid w:val="00FB59AF"/>
    <w:rsid w:val="00FC08E6"/>
    <w:rsid w:val="00FC3885"/>
    <w:rsid w:val="00FC67ED"/>
    <w:rsid w:val="00FD1C38"/>
    <w:rsid w:val="00FD7163"/>
    <w:rsid w:val="00FD7FEC"/>
    <w:rsid w:val="00FE43F8"/>
    <w:rsid w:val="00FE6321"/>
    <w:rsid w:val="00FE7B9E"/>
    <w:rsid w:val="00FF4F22"/>
    <w:rsid w:val="00FF5E9B"/>
    <w:rsid w:val="00FF6110"/>
    <w:rsid w:val="00FF6A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DCA9281"/>
  <w15:chartTrackingRefBased/>
  <w15:docId w15:val="{BCF6DAC3-907B-42A9-B06E-1F732FC0C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o Sans Pro" w:eastAsia="Calibri" w:hAnsi="Neo Sans Pro"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3A8"/>
    <w:pPr>
      <w:spacing w:after="120" w:line="276" w:lineRule="auto"/>
      <w:jc w:val="both"/>
    </w:pPr>
    <w:rPr>
      <w:rFonts w:ascii="Arial" w:hAnsi="Arial"/>
      <w:szCs w:val="22"/>
      <w:lang w:eastAsia="en-US"/>
    </w:rPr>
  </w:style>
  <w:style w:type="paragraph" w:styleId="Nagwek1">
    <w:name w:val="heading 1"/>
    <w:basedOn w:val="Normalny"/>
    <w:next w:val="Normalny"/>
    <w:link w:val="Nagwek1Znak"/>
    <w:qFormat/>
    <w:rsid w:val="001250D3"/>
    <w:pPr>
      <w:keepNext/>
      <w:spacing w:after="0" w:line="240" w:lineRule="auto"/>
      <w:jc w:val="center"/>
      <w:outlineLvl w:val="0"/>
    </w:pPr>
    <w:rPr>
      <w:rFonts w:ascii="Neo Sans Pro" w:eastAsia="Times New Roman" w:hAnsi="Neo Sans Pro"/>
      <w:b/>
      <w:sz w:val="32"/>
      <w:szCs w:val="20"/>
      <w:lang w:eastAsia="pl-PL"/>
    </w:rPr>
  </w:style>
  <w:style w:type="paragraph" w:styleId="Nagwek2">
    <w:name w:val="heading 2"/>
    <w:basedOn w:val="Normalny"/>
    <w:next w:val="Normalny"/>
    <w:link w:val="Nagwek2Znak"/>
    <w:semiHidden/>
    <w:unhideWhenUsed/>
    <w:qFormat/>
    <w:rsid w:val="001250D3"/>
    <w:pPr>
      <w:keepNext/>
      <w:spacing w:after="0" w:line="240" w:lineRule="auto"/>
      <w:jc w:val="center"/>
      <w:outlineLvl w:val="1"/>
    </w:pPr>
    <w:rPr>
      <w:rFonts w:ascii="Neo Sans Pro" w:eastAsia="Times New Roman" w:hAnsi="Neo Sans Pro"/>
      <w:b/>
      <w:sz w:val="28"/>
      <w:szCs w:val="20"/>
      <w:u w:val="single"/>
      <w:lang w:eastAsia="pl-PL"/>
    </w:rPr>
  </w:style>
  <w:style w:type="paragraph" w:styleId="Nagwek3">
    <w:name w:val="heading 3"/>
    <w:basedOn w:val="Normalny"/>
    <w:next w:val="Normalny"/>
    <w:link w:val="Nagwek3Znak"/>
    <w:semiHidden/>
    <w:unhideWhenUsed/>
    <w:qFormat/>
    <w:rsid w:val="001250D3"/>
    <w:pPr>
      <w:keepNext/>
      <w:spacing w:before="240" w:after="60"/>
      <w:jc w:val="left"/>
      <w:outlineLvl w:val="2"/>
    </w:pPr>
    <w:rPr>
      <w:rFonts w:eastAsia="Times New Roman" w:cs="Arial"/>
      <w:b/>
      <w:bCs/>
      <w:sz w:val="26"/>
      <w:szCs w:val="26"/>
    </w:rPr>
  </w:style>
  <w:style w:type="paragraph" w:styleId="Nagwek4">
    <w:name w:val="heading 4"/>
    <w:basedOn w:val="Normalny"/>
    <w:next w:val="Normalny"/>
    <w:link w:val="Nagwek4Znak"/>
    <w:semiHidden/>
    <w:unhideWhenUsed/>
    <w:qFormat/>
    <w:rsid w:val="001250D3"/>
    <w:pPr>
      <w:keepNext/>
      <w:spacing w:before="240" w:after="60"/>
      <w:jc w:val="left"/>
      <w:outlineLvl w:val="3"/>
    </w:pPr>
    <w:rPr>
      <w:rFonts w:ascii="Times New Roman" w:eastAsia="Times New Roman" w:hAnsi="Times New Roman"/>
      <w:b/>
      <w:bCs/>
      <w:sz w:val="28"/>
      <w:szCs w:val="28"/>
    </w:rPr>
  </w:style>
  <w:style w:type="paragraph" w:styleId="Nagwek5">
    <w:name w:val="heading 5"/>
    <w:basedOn w:val="Normalny"/>
    <w:next w:val="Normalny"/>
    <w:link w:val="Nagwek5Znak"/>
    <w:semiHidden/>
    <w:unhideWhenUsed/>
    <w:qFormat/>
    <w:rsid w:val="001250D3"/>
    <w:pPr>
      <w:spacing w:before="240" w:after="60"/>
      <w:jc w:val="left"/>
      <w:outlineLvl w:val="4"/>
    </w:pPr>
    <w:rPr>
      <w:rFonts w:eastAsia="Times New Roman"/>
      <w:b/>
      <w:bCs/>
      <w:i/>
      <w:iCs/>
      <w:sz w:val="26"/>
      <w:szCs w:val="26"/>
    </w:rPr>
  </w:style>
  <w:style w:type="paragraph" w:styleId="Nagwek6">
    <w:name w:val="heading 6"/>
    <w:basedOn w:val="Normalny"/>
    <w:next w:val="Normalny"/>
    <w:link w:val="Nagwek6Znak"/>
    <w:semiHidden/>
    <w:unhideWhenUsed/>
    <w:qFormat/>
    <w:rsid w:val="001250D3"/>
    <w:pPr>
      <w:spacing w:before="240" w:after="60"/>
      <w:jc w:val="left"/>
      <w:outlineLvl w:val="5"/>
    </w:pPr>
    <w:rPr>
      <w:rFonts w:ascii="Times New Roman" w:eastAsia="Times New Roman" w:hAnsi="Times New Roman"/>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25E8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D25E8B"/>
    <w:rPr>
      <w:rFonts w:ascii="Tahoma" w:hAnsi="Tahoma" w:cs="Tahoma"/>
      <w:sz w:val="16"/>
      <w:szCs w:val="16"/>
    </w:rPr>
  </w:style>
  <w:style w:type="paragraph" w:styleId="Nagwek">
    <w:name w:val="header"/>
    <w:basedOn w:val="Normalny"/>
    <w:link w:val="NagwekZnak"/>
    <w:uiPriority w:val="99"/>
    <w:semiHidden/>
    <w:unhideWhenUsed/>
    <w:rsid w:val="00757F0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57F09"/>
  </w:style>
  <w:style w:type="paragraph" w:styleId="Stopka">
    <w:name w:val="footer"/>
    <w:basedOn w:val="Normalny"/>
    <w:link w:val="StopkaZnak"/>
    <w:uiPriority w:val="99"/>
    <w:unhideWhenUsed/>
    <w:rsid w:val="00757F0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7F09"/>
  </w:style>
  <w:style w:type="paragraph" w:styleId="Tekstpodstawowy">
    <w:name w:val="Body Text"/>
    <w:basedOn w:val="Normalny"/>
    <w:link w:val="TekstpodstawowyZnak"/>
    <w:semiHidden/>
    <w:rsid w:val="006364F2"/>
    <w:pPr>
      <w:spacing w:after="0" w:line="240" w:lineRule="auto"/>
    </w:pPr>
    <w:rPr>
      <w:rFonts w:ascii="Times New Roman" w:eastAsia="Times New Roman" w:hAnsi="Times New Roman"/>
      <w:sz w:val="24"/>
      <w:szCs w:val="20"/>
      <w:lang w:val="x-none" w:eastAsia="x-none"/>
    </w:rPr>
  </w:style>
  <w:style w:type="character" w:customStyle="1" w:styleId="TekstpodstawowyZnak">
    <w:name w:val="Tekst podstawowy Znak"/>
    <w:link w:val="Tekstpodstawowy"/>
    <w:semiHidden/>
    <w:rsid w:val="006364F2"/>
    <w:rPr>
      <w:rFonts w:ascii="Times New Roman" w:eastAsia="Times New Roman" w:hAnsi="Times New Roman"/>
      <w:sz w:val="24"/>
    </w:rPr>
  </w:style>
  <w:style w:type="character" w:customStyle="1" w:styleId="h1">
    <w:name w:val="h1"/>
    <w:rsid w:val="006364F2"/>
  </w:style>
  <w:style w:type="table" w:styleId="Tabela-Siatka">
    <w:name w:val="Table Grid"/>
    <w:basedOn w:val="Standardowy"/>
    <w:uiPriority w:val="39"/>
    <w:rsid w:val="007C1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AB1F74"/>
    <w:rPr>
      <w:color w:val="0000FF"/>
      <w:u w:val="single"/>
    </w:rPr>
  </w:style>
  <w:style w:type="paragraph" w:styleId="Tekstpodstawowywcity">
    <w:name w:val="Body Text Indent"/>
    <w:basedOn w:val="Normalny"/>
    <w:link w:val="TekstpodstawowywcityZnak"/>
    <w:uiPriority w:val="99"/>
    <w:unhideWhenUsed/>
    <w:rsid w:val="004B3F87"/>
    <w:pPr>
      <w:ind w:left="283"/>
    </w:pPr>
    <w:rPr>
      <w:rFonts w:ascii="Neo Sans Pro" w:hAnsi="Neo Sans Pro"/>
      <w:sz w:val="24"/>
      <w:lang w:val="x-none"/>
    </w:rPr>
  </w:style>
  <w:style w:type="character" w:customStyle="1" w:styleId="TekstpodstawowywcityZnak">
    <w:name w:val="Tekst podstawowy wcięty Znak"/>
    <w:link w:val="Tekstpodstawowywcity"/>
    <w:uiPriority w:val="99"/>
    <w:rsid w:val="004B3F87"/>
    <w:rPr>
      <w:sz w:val="24"/>
      <w:szCs w:val="22"/>
      <w:lang w:eastAsia="en-US"/>
    </w:rPr>
  </w:style>
  <w:style w:type="numbering" w:customStyle="1" w:styleId="zapytanie">
    <w:name w:val="zapytanie"/>
    <w:uiPriority w:val="99"/>
    <w:rsid w:val="00342FF4"/>
  </w:style>
  <w:style w:type="numbering" w:customStyle="1" w:styleId="zapytanie1">
    <w:name w:val="zapytanie1"/>
    <w:uiPriority w:val="99"/>
    <w:rsid w:val="005B12C0"/>
    <w:pPr>
      <w:numPr>
        <w:numId w:val="1"/>
      </w:numPr>
    </w:pPr>
  </w:style>
  <w:style w:type="character" w:customStyle="1" w:styleId="Nagwek1Znak">
    <w:name w:val="Nagłówek 1 Znak"/>
    <w:link w:val="Nagwek1"/>
    <w:rsid w:val="001250D3"/>
    <w:rPr>
      <w:rFonts w:eastAsia="Times New Roman"/>
      <w:b/>
      <w:sz w:val="32"/>
    </w:rPr>
  </w:style>
  <w:style w:type="character" w:customStyle="1" w:styleId="Nagwek2Znak">
    <w:name w:val="Nagłówek 2 Znak"/>
    <w:link w:val="Nagwek2"/>
    <w:semiHidden/>
    <w:rsid w:val="001250D3"/>
    <w:rPr>
      <w:rFonts w:eastAsia="Times New Roman"/>
      <w:b/>
      <w:sz w:val="28"/>
      <w:u w:val="single"/>
    </w:rPr>
  </w:style>
  <w:style w:type="character" w:customStyle="1" w:styleId="Nagwek3Znak">
    <w:name w:val="Nagłówek 3 Znak"/>
    <w:link w:val="Nagwek3"/>
    <w:semiHidden/>
    <w:rsid w:val="001250D3"/>
    <w:rPr>
      <w:rFonts w:ascii="Arial" w:eastAsia="Times New Roman" w:hAnsi="Arial" w:cs="Arial"/>
      <w:b/>
      <w:bCs/>
      <w:sz w:val="26"/>
      <w:szCs w:val="26"/>
      <w:lang w:eastAsia="en-US"/>
    </w:rPr>
  </w:style>
  <w:style w:type="character" w:customStyle="1" w:styleId="Nagwek4Znak">
    <w:name w:val="Nagłówek 4 Znak"/>
    <w:link w:val="Nagwek4"/>
    <w:semiHidden/>
    <w:rsid w:val="001250D3"/>
    <w:rPr>
      <w:rFonts w:ascii="Times New Roman" w:eastAsia="Times New Roman" w:hAnsi="Times New Roman"/>
      <w:b/>
      <w:bCs/>
      <w:sz w:val="28"/>
      <w:szCs w:val="28"/>
      <w:lang w:eastAsia="en-US"/>
    </w:rPr>
  </w:style>
  <w:style w:type="character" w:customStyle="1" w:styleId="Nagwek5Znak">
    <w:name w:val="Nagłówek 5 Znak"/>
    <w:link w:val="Nagwek5"/>
    <w:semiHidden/>
    <w:rsid w:val="001250D3"/>
    <w:rPr>
      <w:rFonts w:ascii="Arial" w:eastAsia="Times New Roman" w:hAnsi="Arial"/>
      <w:b/>
      <w:bCs/>
      <w:i/>
      <w:iCs/>
      <w:sz w:val="26"/>
      <w:szCs w:val="26"/>
      <w:lang w:eastAsia="en-US"/>
    </w:rPr>
  </w:style>
  <w:style w:type="character" w:customStyle="1" w:styleId="Nagwek6Znak">
    <w:name w:val="Nagłówek 6 Znak"/>
    <w:link w:val="Nagwek6"/>
    <w:semiHidden/>
    <w:rsid w:val="001250D3"/>
    <w:rPr>
      <w:rFonts w:ascii="Times New Roman" w:eastAsia="Times New Roman" w:hAnsi="Times New Roman"/>
      <w:b/>
      <w:bCs/>
      <w:sz w:val="22"/>
      <w:szCs w:val="22"/>
      <w:lang w:eastAsia="en-US"/>
    </w:rPr>
  </w:style>
  <w:style w:type="character" w:styleId="UyteHipercze">
    <w:name w:val="FollowedHyperlink"/>
    <w:uiPriority w:val="99"/>
    <w:semiHidden/>
    <w:unhideWhenUsed/>
    <w:rsid w:val="001250D3"/>
    <w:rPr>
      <w:color w:val="800080"/>
      <w:u w:val="single"/>
    </w:rPr>
  </w:style>
  <w:style w:type="paragraph" w:styleId="Akapitzlist">
    <w:name w:val="List Paragraph"/>
    <w:aliases w:val="Preambuła,Numerowanie,Akapit z listą BS,L1,Akapit z listą5,Bulleted list,Odstavec,Podsis rysunku,T_SZ_List Paragraph,sw tekst,CW_Lista,lp1,CP-UC,CP-Punkty,Bullet List,List - bullets,Equipment,Bullet 1,List Paragraph Char Char,b1,Figure_na"/>
    <w:basedOn w:val="Normalny"/>
    <w:link w:val="AkapitzlistZnak"/>
    <w:uiPriority w:val="34"/>
    <w:qFormat/>
    <w:rsid w:val="001250D3"/>
    <w:pPr>
      <w:spacing w:after="0" w:line="240" w:lineRule="auto"/>
      <w:ind w:left="720"/>
      <w:contextualSpacing/>
      <w:jc w:val="left"/>
    </w:pPr>
    <w:rPr>
      <w:rFonts w:ascii="Times New Roman" w:eastAsia="Times New Roman" w:hAnsi="Times New Roman"/>
      <w:kern w:val="32"/>
      <w:sz w:val="24"/>
      <w:szCs w:val="24"/>
      <w:lang w:eastAsia="pl-PL"/>
    </w:rPr>
  </w:style>
  <w:style w:type="paragraph" w:customStyle="1" w:styleId="xl65">
    <w:name w:val="xl65"/>
    <w:basedOn w:val="Normalny"/>
    <w:rsid w:val="001250D3"/>
    <w:pPr>
      <w:spacing w:before="100" w:beforeAutospacing="1" w:after="100" w:afterAutospacing="1" w:line="240" w:lineRule="auto"/>
      <w:jc w:val="left"/>
    </w:pPr>
    <w:rPr>
      <w:rFonts w:eastAsia="Times New Roman" w:cs="Arial"/>
      <w:sz w:val="16"/>
      <w:szCs w:val="16"/>
      <w:lang w:eastAsia="pl-PL"/>
    </w:rPr>
  </w:style>
  <w:style w:type="paragraph" w:customStyle="1" w:styleId="xl66">
    <w:name w:val="xl66"/>
    <w:basedOn w:val="Normalny"/>
    <w:rsid w:val="001250D3"/>
    <w:pPr>
      <w:spacing w:before="100" w:beforeAutospacing="1" w:after="100" w:afterAutospacing="1" w:line="240" w:lineRule="auto"/>
      <w:jc w:val="left"/>
    </w:pPr>
    <w:rPr>
      <w:rFonts w:eastAsia="Times New Roman" w:cs="Arial"/>
      <w:sz w:val="16"/>
      <w:szCs w:val="16"/>
      <w:lang w:eastAsia="pl-PL"/>
    </w:rPr>
  </w:style>
  <w:style w:type="paragraph" w:customStyle="1" w:styleId="xl67">
    <w:name w:val="xl67"/>
    <w:basedOn w:val="Normalny"/>
    <w:rsid w:val="001250D3"/>
    <w:pPr>
      <w:spacing w:before="100" w:beforeAutospacing="1" w:after="100" w:afterAutospacing="1" w:line="240" w:lineRule="auto"/>
      <w:jc w:val="left"/>
    </w:pPr>
    <w:rPr>
      <w:rFonts w:eastAsia="Times New Roman" w:cs="Arial"/>
      <w:sz w:val="16"/>
      <w:szCs w:val="16"/>
      <w:lang w:eastAsia="pl-PL"/>
    </w:rPr>
  </w:style>
  <w:style w:type="paragraph" w:customStyle="1" w:styleId="xl68">
    <w:name w:val="xl68"/>
    <w:basedOn w:val="Normalny"/>
    <w:rsid w:val="001250D3"/>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Arial"/>
      <w:szCs w:val="20"/>
      <w:lang w:eastAsia="pl-PL"/>
    </w:rPr>
  </w:style>
  <w:style w:type="paragraph" w:customStyle="1" w:styleId="xl69">
    <w:name w:val="xl69"/>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Cs w:val="20"/>
      <w:lang w:eastAsia="pl-PL"/>
    </w:rPr>
  </w:style>
  <w:style w:type="paragraph" w:customStyle="1" w:styleId="xl70">
    <w:name w:val="xl70"/>
    <w:basedOn w:val="Normalny"/>
    <w:rsid w:val="001250D3"/>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eastAsia="Times New Roman" w:cs="Arial"/>
      <w:szCs w:val="20"/>
      <w:lang w:eastAsia="pl-PL"/>
    </w:rPr>
  </w:style>
  <w:style w:type="paragraph" w:customStyle="1" w:styleId="xl71">
    <w:name w:val="xl71"/>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Cs w:val="20"/>
      <w:lang w:eastAsia="pl-PL"/>
    </w:rPr>
  </w:style>
  <w:style w:type="paragraph" w:customStyle="1" w:styleId="xl72">
    <w:name w:val="xl72"/>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Cs w:val="20"/>
      <w:lang w:eastAsia="pl-PL"/>
    </w:rPr>
  </w:style>
  <w:style w:type="paragraph" w:customStyle="1" w:styleId="xl73">
    <w:name w:val="xl73"/>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Cs w:val="20"/>
      <w:lang w:eastAsia="pl-PL"/>
    </w:rPr>
  </w:style>
  <w:style w:type="paragraph" w:customStyle="1" w:styleId="xl74">
    <w:name w:val="xl74"/>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Cs w:val="20"/>
      <w:lang w:eastAsia="pl-PL"/>
    </w:rPr>
  </w:style>
  <w:style w:type="paragraph" w:customStyle="1" w:styleId="xl75">
    <w:name w:val="xl75"/>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Cs w:val="20"/>
      <w:lang w:eastAsia="pl-PL"/>
    </w:rPr>
  </w:style>
  <w:style w:type="paragraph" w:customStyle="1" w:styleId="xl76">
    <w:name w:val="xl76"/>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Cs w:val="20"/>
      <w:lang w:eastAsia="pl-PL"/>
    </w:rPr>
  </w:style>
  <w:style w:type="paragraph" w:customStyle="1" w:styleId="xl77">
    <w:name w:val="xl77"/>
    <w:basedOn w:val="Normalny"/>
    <w:rsid w:val="001250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szCs w:val="20"/>
      <w:lang w:eastAsia="pl-PL"/>
    </w:rPr>
  </w:style>
  <w:style w:type="character" w:styleId="Nierozpoznanawzmianka">
    <w:name w:val="Unresolved Mention"/>
    <w:uiPriority w:val="99"/>
    <w:semiHidden/>
    <w:unhideWhenUsed/>
    <w:rsid w:val="00DF4D5E"/>
    <w:rPr>
      <w:color w:val="605E5C"/>
      <w:shd w:val="clear" w:color="auto" w:fill="E1DFDD"/>
    </w:rPr>
  </w:style>
  <w:style w:type="character" w:customStyle="1" w:styleId="AkapitzlistZnak">
    <w:name w:val="Akapit z listą Znak"/>
    <w:aliases w:val="Preambuła Znak,Numerowanie Znak,Akapit z listą BS Znak,L1 Znak,Akapit z listą5 Znak,Bulleted list Znak,Odstavec Znak,Podsis rysunku Znak,T_SZ_List Paragraph Znak,sw tekst Znak,CW_Lista Znak,lp1 Znak,CP-UC Znak,CP-Punkty Znak,b1 Znak"/>
    <w:link w:val="Akapitzlist"/>
    <w:uiPriority w:val="34"/>
    <w:qFormat/>
    <w:locked/>
    <w:rsid w:val="00BE372F"/>
    <w:rPr>
      <w:rFonts w:ascii="Times New Roman" w:eastAsia="Times New Roman" w:hAnsi="Times New Roman"/>
      <w:kern w:val="32"/>
      <w:sz w:val="24"/>
      <w:szCs w:val="24"/>
    </w:rPr>
  </w:style>
  <w:style w:type="paragraph" w:customStyle="1" w:styleId="BodyText21">
    <w:name w:val="Body Text 21"/>
    <w:basedOn w:val="Normalny"/>
    <w:rsid w:val="00B66653"/>
    <w:pPr>
      <w:widowControl w:val="0"/>
      <w:overflowPunct w:val="0"/>
      <w:autoSpaceDE w:val="0"/>
      <w:autoSpaceDN w:val="0"/>
      <w:adjustRightInd w:val="0"/>
      <w:spacing w:line="240" w:lineRule="auto"/>
      <w:textAlignment w:val="baseline"/>
    </w:pPr>
    <w:rPr>
      <w:rFonts w:ascii="Times New Roman" w:eastAsia="Times New Roman" w:hAnsi="Times New Roman"/>
      <w:sz w:val="24"/>
      <w:szCs w:val="20"/>
      <w:lang w:eastAsia="pl-PL"/>
    </w:rPr>
  </w:style>
  <w:style w:type="paragraph" w:customStyle="1" w:styleId="Text1">
    <w:name w:val="Text 1"/>
    <w:basedOn w:val="Normalny"/>
    <w:rsid w:val="00950DBA"/>
    <w:pPr>
      <w:spacing w:before="120" w:line="240" w:lineRule="auto"/>
      <w:ind w:left="850"/>
    </w:pPr>
    <w:rPr>
      <w:rFonts w:ascii="Times New Roman" w:hAnsi="Times New Roman"/>
      <w:lang w:eastAsia="en-GB"/>
    </w:rPr>
  </w:style>
  <w:style w:type="paragraph" w:customStyle="1" w:styleId="NumPar1">
    <w:name w:val="NumPar 1"/>
    <w:basedOn w:val="Normalny"/>
    <w:next w:val="Text1"/>
    <w:rsid w:val="00950DBA"/>
    <w:pPr>
      <w:numPr>
        <w:numId w:val="10"/>
      </w:numPr>
      <w:spacing w:before="120" w:line="240" w:lineRule="auto"/>
    </w:pPr>
    <w:rPr>
      <w:rFonts w:ascii="Times New Roman" w:hAnsi="Times New Roman"/>
      <w:lang w:eastAsia="en-GB"/>
    </w:rPr>
  </w:style>
  <w:style w:type="paragraph" w:customStyle="1" w:styleId="NumPar2">
    <w:name w:val="NumPar 2"/>
    <w:basedOn w:val="Normalny"/>
    <w:next w:val="Text1"/>
    <w:rsid w:val="00950DBA"/>
    <w:pPr>
      <w:numPr>
        <w:ilvl w:val="1"/>
        <w:numId w:val="10"/>
      </w:numPr>
      <w:spacing w:before="120" w:line="240" w:lineRule="auto"/>
    </w:pPr>
    <w:rPr>
      <w:rFonts w:ascii="Times New Roman" w:hAnsi="Times New Roman"/>
      <w:lang w:eastAsia="en-GB"/>
    </w:rPr>
  </w:style>
  <w:style w:type="paragraph" w:customStyle="1" w:styleId="NumPar3">
    <w:name w:val="NumPar 3"/>
    <w:basedOn w:val="Normalny"/>
    <w:next w:val="Text1"/>
    <w:rsid w:val="00950DBA"/>
    <w:pPr>
      <w:numPr>
        <w:ilvl w:val="2"/>
        <w:numId w:val="10"/>
      </w:numPr>
      <w:spacing w:before="120" w:line="240" w:lineRule="auto"/>
    </w:pPr>
    <w:rPr>
      <w:rFonts w:ascii="Times New Roman" w:hAnsi="Times New Roman"/>
      <w:lang w:eastAsia="en-GB"/>
    </w:rPr>
  </w:style>
  <w:style w:type="paragraph" w:customStyle="1" w:styleId="NumPar4">
    <w:name w:val="NumPar 4"/>
    <w:basedOn w:val="Normalny"/>
    <w:next w:val="Text1"/>
    <w:rsid w:val="00950DBA"/>
    <w:pPr>
      <w:numPr>
        <w:ilvl w:val="3"/>
        <w:numId w:val="10"/>
      </w:numPr>
      <w:spacing w:before="120" w:line="240" w:lineRule="auto"/>
    </w:pPr>
    <w:rPr>
      <w:rFonts w:ascii="Times New Roman" w:hAnsi="Times New Roman"/>
      <w:lang w:eastAsia="en-GB"/>
    </w:rPr>
  </w:style>
  <w:style w:type="numbering" w:customStyle="1" w:styleId="WWNum72">
    <w:name w:val="WWNum72"/>
    <w:basedOn w:val="Bezlisty"/>
    <w:rsid w:val="00950DBA"/>
    <w:pPr>
      <w:numPr>
        <w:numId w:val="11"/>
      </w:numPr>
    </w:pPr>
  </w:style>
  <w:style w:type="numbering" w:customStyle="1" w:styleId="WWNum74">
    <w:name w:val="WWNum74"/>
    <w:basedOn w:val="Bezlisty"/>
    <w:rsid w:val="00950DBA"/>
    <w:pPr>
      <w:numPr>
        <w:numId w:val="12"/>
      </w:numPr>
    </w:pPr>
  </w:style>
  <w:style w:type="character" w:styleId="Pogrubienie">
    <w:name w:val="Strong"/>
    <w:uiPriority w:val="22"/>
    <w:qFormat/>
    <w:rsid w:val="00714606"/>
    <w:rPr>
      <w:b/>
      <w:bCs/>
    </w:rPr>
  </w:style>
  <w:style w:type="paragraph" w:styleId="NormalnyWeb">
    <w:name w:val="Normal (Web)"/>
    <w:basedOn w:val="Normalny"/>
    <w:uiPriority w:val="99"/>
    <w:unhideWhenUsed/>
    <w:rsid w:val="00714606"/>
    <w:pPr>
      <w:spacing w:before="100" w:beforeAutospacing="1" w:after="100" w:afterAutospacing="1" w:line="240" w:lineRule="auto"/>
      <w:jc w:val="left"/>
    </w:pPr>
    <w:rPr>
      <w:rFonts w:ascii="Times New Roman" w:eastAsia="Times New Roman" w:hAnsi="Times New Roman"/>
      <w:sz w:val="24"/>
      <w:szCs w:val="24"/>
      <w:lang w:eastAsia="pl-PL"/>
    </w:rPr>
  </w:style>
  <w:style w:type="character" w:styleId="Tekstzastpczy">
    <w:name w:val="Placeholder Text"/>
    <w:basedOn w:val="Domylnaczcionkaakapitu"/>
    <w:uiPriority w:val="99"/>
    <w:semiHidden/>
    <w:rsid w:val="00E51F11"/>
    <w:rPr>
      <w:color w:val="808080"/>
    </w:rPr>
  </w:style>
  <w:style w:type="character" w:customStyle="1" w:styleId="czeinternetowe">
    <w:name w:val="Łącze internetowe"/>
    <w:uiPriority w:val="99"/>
    <w:unhideWhenUsed/>
    <w:rsid w:val="00925EC9"/>
    <w:rPr>
      <w:color w:val="0000FF"/>
      <w:u w:val="single"/>
    </w:rPr>
  </w:style>
  <w:style w:type="character" w:styleId="Odwoaniedokomentarza">
    <w:name w:val="annotation reference"/>
    <w:basedOn w:val="Domylnaczcionkaakapitu"/>
    <w:uiPriority w:val="99"/>
    <w:semiHidden/>
    <w:unhideWhenUsed/>
    <w:rsid w:val="00F936F3"/>
    <w:rPr>
      <w:sz w:val="16"/>
      <w:szCs w:val="16"/>
    </w:rPr>
  </w:style>
  <w:style w:type="paragraph" w:styleId="Tekstkomentarza">
    <w:name w:val="annotation text"/>
    <w:basedOn w:val="Normalny"/>
    <w:link w:val="TekstkomentarzaZnak"/>
    <w:uiPriority w:val="99"/>
    <w:semiHidden/>
    <w:unhideWhenUsed/>
    <w:rsid w:val="00F936F3"/>
    <w:pPr>
      <w:spacing w:line="240" w:lineRule="auto"/>
    </w:pPr>
    <w:rPr>
      <w:szCs w:val="20"/>
    </w:rPr>
  </w:style>
  <w:style w:type="character" w:customStyle="1" w:styleId="TekstkomentarzaZnak">
    <w:name w:val="Tekst komentarza Znak"/>
    <w:basedOn w:val="Domylnaczcionkaakapitu"/>
    <w:link w:val="Tekstkomentarza"/>
    <w:uiPriority w:val="99"/>
    <w:semiHidden/>
    <w:rsid w:val="00F936F3"/>
    <w:rPr>
      <w:rFonts w:ascii="Arial" w:hAnsi="Arial"/>
      <w:lang w:eastAsia="en-US"/>
    </w:rPr>
  </w:style>
  <w:style w:type="paragraph" w:styleId="Tematkomentarza">
    <w:name w:val="annotation subject"/>
    <w:basedOn w:val="Tekstkomentarza"/>
    <w:next w:val="Tekstkomentarza"/>
    <w:link w:val="TematkomentarzaZnak"/>
    <w:uiPriority w:val="99"/>
    <w:semiHidden/>
    <w:unhideWhenUsed/>
    <w:rsid w:val="00F936F3"/>
    <w:rPr>
      <w:b/>
      <w:bCs/>
    </w:rPr>
  </w:style>
  <w:style w:type="character" w:customStyle="1" w:styleId="TematkomentarzaZnak">
    <w:name w:val="Temat komentarza Znak"/>
    <w:basedOn w:val="TekstkomentarzaZnak"/>
    <w:link w:val="Tematkomentarza"/>
    <w:uiPriority w:val="99"/>
    <w:semiHidden/>
    <w:rsid w:val="00F936F3"/>
    <w:rPr>
      <w:rFonts w:ascii="Arial" w:hAnsi="Arial"/>
      <w:b/>
      <w:bCs/>
      <w:lang w:eastAsia="en-US"/>
    </w:rPr>
  </w:style>
  <w:style w:type="paragraph" w:styleId="Tekstpodstawowy3">
    <w:name w:val="Body Text 3"/>
    <w:basedOn w:val="Normalny"/>
    <w:link w:val="Tekstpodstawowy3Znak"/>
    <w:rsid w:val="009F2F3D"/>
    <w:pPr>
      <w:suppressAutoHyphens/>
      <w:overflowPunct w:val="0"/>
      <w:autoSpaceDE w:val="0"/>
      <w:spacing w:line="240" w:lineRule="auto"/>
      <w:jc w:val="left"/>
      <w:textAlignment w:val="baseline"/>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rsid w:val="009F2F3D"/>
    <w:rPr>
      <w:rFonts w:ascii="Times New Roman" w:eastAsia="Times New Roman" w:hAnsi="Times New Roman"/>
      <w:sz w:val="16"/>
      <w:szCs w:val="16"/>
    </w:rPr>
  </w:style>
  <w:style w:type="paragraph" w:customStyle="1" w:styleId="Zawartoramki">
    <w:name w:val="Zawartość ramki"/>
    <w:basedOn w:val="Tekstpodstawowy"/>
    <w:qFormat/>
    <w:rsid w:val="00A20E8A"/>
    <w:pPr>
      <w:suppressAutoHyphens/>
      <w:spacing w:after="120" w:line="23" w:lineRule="atLeast"/>
    </w:pPr>
    <w:rPr>
      <w:rFonts w:ascii="Arial" w:hAnsi="Arial" w:cs="Arial"/>
      <w:sz w:val="28"/>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10487">
      <w:bodyDiv w:val="1"/>
      <w:marLeft w:val="0"/>
      <w:marRight w:val="0"/>
      <w:marTop w:val="0"/>
      <w:marBottom w:val="0"/>
      <w:divBdr>
        <w:top w:val="none" w:sz="0" w:space="0" w:color="auto"/>
        <w:left w:val="none" w:sz="0" w:space="0" w:color="auto"/>
        <w:bottom w:val="none" w:sz="0" w:space="0" w:color="auto"/>
        <w:right w:val="none" w:sz="0" w:space="0" w:color="auto"/>
      </w:divBdr>
    </w:div>
    <w:div w:id="323359401">
      <w:bodyDiv w:val="1"/>
      <w:marLeft w:val="0"/>
      <w:marRight w:val="0"/>
      <w:marTop w:val="0"/>
      <w:marBottom w:val="0"/>
      <w:divBdr>
        <w:top w:val="none" w:sz="0" w:space="0" w:color="auto"/>
        <w:left w:val="none" w:sz="0" w:space="0" w:color="auto"/>
        <w:bottom w:val="none" w:sz="0" w:space="0" w:color="auto"/>
        <w:right w:val="none" w:sz="0" w:space="0" w:color="auto"/>
      </w:divBdr>
    </w:div>
    <w:div w:id="492574809">
      <w:bodyDiv w:val="1"/>
      <w:marLeft w:val="0"/>
      <w:marRight w:val="0"/>
      <w:marTop w:val="0"/>
      <w:marBottom w:val="0"/>
      <w:divBdr>
        <w:top w:val="none" w:sz="0" w:space="0" w:color="auto"/>
        <w:left w:val="none" w:sz="0" w:space="0" w:color="auto"/>
        <w:bottom w:val="none" w:sz="0" w:space="0" w:color="auto"/>
        <w:right w:val="none" w:sz="0" w:space="0" w:color="auto"/>
      </w:divBdr>
    </w:div>
    <w:div w:id="1049112592">
      <w:bodyDiv w:val="1"/>
      <w:marLeft w:val="0"/>
      <w:marRight w:val="0"/>
      <w:marTop w:val="0"/>
      <w:marBottom w:val="0"/>
      <w:divBdr>
        <w:top w:val="none" w:sz="0" w:space="0" w:color="auto"/>
        <w:left w:val="none" w:sz="0" w:space="0" w:color="auto"/>
        <w:bottom w:val="none" w:sz="0" w:space="0" w:color="auto"/>
        <w:right w:val="none" w:sz="0" w:space="0" w:color="auto"/>
      </w:divBdr>
    </w:div>
    <w:div w:id="1234701953">
      <w:bodyDiv w:val="1"/>
      <w:marLeft w:val="0"/>
      <w:marRight w:val="0"/>
      <w:marTop w:val="0"/>
      <w:marBottom w:val="0"/>
      <w:divBdr>
        <w:top w:val="none" w:sz="0" w:space="0" w:color="auto"/>
        <w:left w:val="none" w:sz="0" w:space="0" w:color="auto"/>
        <w:bottom w:val="none" w:sz="0" w:space="0" w:color="auto"/>
        <w:right w:val="none" w:sz="0" w:space="0" w:color="auto"/>
      </w:divBdr>
    </w:div>
    <w:div w:id="1478182320">
      <w:bodyDiv w:val="1"/>
      <w:marLeft w:val="0"/>
      <w:marRight w:val="0"/>
      <w:marTop w:val="0"/>
      <w:marBottom w:val="0"/>
      <w:divBdr>
        <w:top w:val="none" w:sz="0" w:space="0" w:color="auto"/>
        <w:left w:val="none" w:sz="0" w:space="0" w:color="auto"/>
        <w:bottom w:val="none" w:sz="0" w:space="0" w:color="auto"/>
        <w:right w:val="none" w:sz="0" w:space="0" w:color="auto"/>
      </w:divBdr>
    </w:div>
    <w:div w:id="19555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dpsweteran.radom.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dry\Documents\papier%20firmowy\papier%201%20czarn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1 czarny.dot</Template>
  <TotalTime>1</TotalTime>
  <Pages>6</Pages>
  <Words>2412</Words>
  <Characters>14474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Dom Pomocy Społecznej</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cp:lastModifiedBy>Marlena Czyżewska</cp:lastModifiedBy>
  <cp:revision>3</cp:revision>
  <cp:lastPrinted>2021-09-23T07:54:00Z</cp:lastPrinted>
  <dcterms:created xsi:type="dcterms:W3CDTF">2024-08-08T08:46:00Z</dcterms:created>
  <dcterms:modified xsi:type="dcterms:W3CDTF">2024-08-08T08:46:00Z</dcterms:modified>
</cp:coreProperties>
</file>